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5B" w:rsidRPr="00F5488B" w:rsidRDefault="0002298B" w:rsidP="0002298B">
      <w:pPr>
        <w:jc w:val="center"/>
        <w:rPr>
          <w:lang w:val="en-GB"/>
        </w:rPr>
      </w:pPr>
      <w:r w:rsidRPr="00F5488B">
        <w:rPr>
          <w:rFonts w:ascii="Verdana" w:hAnsi="Verdana"/>
          <w:b/>
          <w:noProof/>
          <w:lang w:eastAsia="fr-FR"/>
        </w:rPr>
        <w:drawing>
          <wp:inline distT="0" distB="0" distL="0" distR="0" wp14:anchorId="02714FC3" wp14:editId="500D9846">
            <wp:extent cx="3009900" cy="1104900"/>
            <wp:effectExtent l="0" t="0" r="0" b="0"/>
            <wp:docPr id="1" name="Picture 1" descr="ebu logo"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02298B" w:rsidRPr="00F5488B" w:rsidRDefault="00004C17" w:rsidP="0002298B">
      <w:pPr>
        <w:pStyle w:val="Titre1"/>
        <w:rPr>
          <w:lang w:val="en-GB"/>
        </w:rPr>
      </w:pPr>
      <w:r w:rsidRPr="00F5488B">
        <w:rPr>
          <w:lang w:val="en-GB"/>
        </w:rPr>
        <w:t>EBU Member</w:t>
      </w:r>
      <w:r w:rsidR="0002298B" w:rsidRPr="00F5488B">
        <w:rPr>
          <w:lang w:val="en-GB"/>
        </w:rPr>
        <w:t>s</w:t>
      </w:r>
      <w:r w:rsidRPr="00F5488B">
        <w:rPr>
          <w:lang w:val="en-GB"/>
        </w:rPr>
        <w:t>'</w:t>
      </w:r>
      <w:r w:rsidR="0002298B" w:rsidRPr="00F5488B">
        <w:rPr>
          <w:lang w:val="en-GB"/>
        </w:rPr>
        <w:t xml:space="preserve"> Newsletter</w:t>
      </w:r>
      <w:r w:rsidR="00752A3C">
        <w:rPr>
          <w:lang w:val="en-GB"/>
        </w:rPr>
        <w:t xml:space="preserve"> 2021</w:t>
      </w:r>
    </w:p>
    <w:p w:rsidR="0002298B" w:rsidRDefault="00C34AE0" w:rsidP="009E7551">
      <w:pPr>
        <w:pStyle w:val="Titre2"/>
        <w:rPr>
          <w:lang w:val="en-GB"/>
        </w:rPr>
      </w:pPr>
      <w:r w:rsidRPr="00F5488B">
        <w:rPr>
          <w:lang w:val="en-GB"/>
        </w:rPr>
        <w:t xml:space="preserve">Number </w:t>
      </w:r>
      <w:r w:rsidR="009E6A62">
        <w:rPr>
          <w:lang w:val="en-GB"/>
        </w:rPr>
        <w:t>five</w:t>
      </w:r>
      <w:r w:rsidR="00A50C5F">
        <w:rPr>
          <w:lang w:val="en-GB"/>
        </w:rPr>
        <w:t>,</w:t>
      </w:r>
      <w:r w:rsidR="0002298B" w:rsidRPr="00F5488B">
        <w:rPr>
          <w:lang w:val="en-GB"/>
        </w:rPr>
        <w:t xml:space="preserve"> </w:t>
      </w:r>
      <w:r w:rsidR="009E6A62">
        <w:rPr>
          <w:lang w:val="en-GB"/>
        </w:rPr>
        <w:t>May</w:t>
      </w:r>
      <w:r w:rsidR="00752A3C">
        <w:rPr>
          <w:lang w:val="en-GB"/>
        </w:rPr>
        <w:t xml:space="preserve"> 2021</w:t>
      </w:r>
      <w:r w:rsidR="0002298B" w:rsidRPr="00F5488B">
        <w:rPr>
          <w:lang w:val="en-GB"/>
        </w:rPr>
        <w:t>.</w:t>
      </w:r>
    </w:p>
    <w:p w:rsidR="007E3154" w:rsidRDefault="007E3154" w:rsidP="00671CCB">
      <w:pPr>
        <w:pStyle w:val="Titre2"/>
        <w:rPr>
          <w:rFonts w:cs="Arial"/>
          <w:sz w:val="28"/>
          <w:szCs w:val="28"/>
          <w:lang w:val="en-GB"/>
        </w:rPr>
      </w:pPr>
      <w:r>
        <w:rPr>
          <w:lang w:val="en-GB"/>
        </w:rPr>
        <w:t>OUR CAMPAIGNS</w:t>
      </w:r>
    </w:p>
    <w:p w:rsidR="00595252" w:rsidRPr="00595252" w:rsidRDefault="00595252" w:rsidP="00595252">
      <w:pPr>
        <w:pStyle w:val="Titre3"/>
        <w:rPr>
          <w:lang w:val="en-GB"/>
        </w:rPr>
      </w:pPr>
      <w:r w:rsidRPr="00595252">
        <w:rPr>
          <w:lang w:val="en-GB"/>
        </w:rPr>
        <w:t>Creative Europe/MEDIA</w:t>
      </w:r>
    </w:p>
    <w:p w:rsidR="004031F4" w:rsidRPr="004031F4" w:rsidRDefault="004031F4" w:rsidP="004031F4">
      <w:pPr>
        <w:rPr>
          <w:lang w:val="en-GB"/>
        </w:rPr>
      </w:pPr>
      <w:r w:rsidRPr="004031F4">
        <w:rPr>
          <w:lang w:val="en-GB"/>
        </w:rPr>
        <w:t>We have continued to collect and call for feedback from our members in the EU, about the practice of national film funding agencies, on the basis of the questionnaire we have provided.</w:t>
      </w:r>
    </w:p>
    <w:p w:rsidR="00BB0AF8" w:rsidRPr="001E7516" w:rsidRDefault="004031F4" w:rsidP="004031F4">
      <w:pPr>
        <w:rPr>
          <w:rFonts w:cs="Arial"/>
          <w:lang w:val="en-GB"/>
        </w:rPr>
      </w:pPr>
      <w:r w:rsidRPr="004031F4">
        <w:rPr>
          <w:lang w:val="en-GB"/>
        </w:rPr>
        <w:t>We have started to prepare the ‘right of access to culture’ component of the PARVIS project, in particular our related awareness raising twitter campaign in September, which connects to our campaign to promote responsibl</w:t>
      </w:r>
      <w:r>
        <w:rPr>
          <w:lang w:val="en-GB"/>
        </w:rPr>
        <w:t>e funding to the film industry.</w:t>
      </w:r>
      <w:r w:rsidR="00BB0AF8">
        <w:rPr>
          <w:lang w:val="en-GB"/>
        </w:rPr>
        <w:t xml:space="preserve"> </w:t>
      </w:r>
    </w:p>
    <w:p w:rsidR="004031F4" w:rsidRPr="00BB0AF8" w:rsidRDefault="004031F4" w:rsidP="004031F4">
      <w:pPr>
        <w:pStyle w:val="Titre3"/>
        <w:rPr>
          <w:lang w:val="en-GB"/>
        </w:rPr>
      </w:pPr>
      <w:bookmarkStart w:id="0" w:name="_Ratification_of_the"/>
      <w:bookmarkStart w:id="1" w:name="_GoBack"/>
      <w:bookmarkEnd w:id="0"/>
      <w:r w:rsidRPr="00BB0AF8">
        <w:rPr>
          <w:lang w:val="en-GB"/>
        </w:rPr>
        <w:t>Miscellaneous</w:t>
      </w:r>
    </w:p>
    <w:p w:rsidR="004031F4" w:rsidRPr="004031F4" w:rsidRDefault="004031F4" w:rsidP="004031F4">
      <w:pPr>
        <w:rPr>
          <w:rFonts w:cs="Arial"/>
          <w:szCs w:val="28"/>
          <w:lang w:val="en-GB"/>
        </w:rPr>
      </w:pPr>
      <w:r w:rsidRPr="004031F4">
        <w:rPr>
          <w:rFonts w:cs="Arial"/>
          <w:szCs w:val="28"/>
          <w:lang w:val="en-GB"/>
        </w:rPr>
        <w:t xml:space="preserve">We engaged in contacts with MEP Miriam </w:t>
      </w:r>
      <w:proofErr w:type="spellStart"/>
      <w:r w:rsidRPr="004031F4">
        <w:rPr>
          <w:rFonts w:cs="Arial"/>
          <w:szCs w:val="28"/>
          <w:lang w:val="en-GB"/>
        </w:rPr>
        <w:t>Lexmann</w:t>
      </w:r>
      <w:proofErr w:type="spellEnd"/>
      <w:r w:rsidRPr="004031F4">
        <w:rPr>
          <w:rFonts w:cs="Arial"/>
          <w:szCs w:val="28"/>
          <w:lang w:val="en-GB"/>
        </w:rPr>
        <w:t xml:space="preserve"> (EPP Group, Slovakia) for an interview in the upcoming edition of our ‘Focus’ newsletter, on the European Disability Card. Incidentally, this led us to be consulted by her on amendments to the opinion of the EMPL committee for the PETI report on ‘The protection of persons with disabilities through petitions: lessons learnt’.</w:t>
      </w:r>
    </w:p>
    <w:p w:rsidR="004031F4" w:rsidRPr="004031F4" w:rsidRDefault="004031F4" w:rsidP="004031F4">
      <w:pPr>
        <w:rPr>
          <w:rFonts w:cs="Arial"/>
          <w:szCs w:val="28"/>
          <w:lang w:val="en-GB"/>
        </w:rPr>
      </w:pPr>
      <w:r w:rsidRPr="004031F4">
        <w:rPr>
          <w:rFonts w:cs="Arial"/>
          <w:szCs w:val="28"/>
          <w:lang w:val="en-GB"/>
        </w:rPr>
        <w:t>On 10 May, on Twitter, we launched the first of a series of 10 awareness-raising videos, focusing on the right to accessible health for blind and partially sighted persons, based on article 25 of the UNCRPD, as part of the European Commission-funded PARVIS project, together 10 EBU member organisations. On 27 May, we repeated this communication, this time jointly with our participating members and with the video also available in 9 other languages.</w:t>
      </w:r>
    </w:p>
    <w:p w:rsidR="004031F4" w:rsidRDefault="004031F4" w:rsidP="004031F4">
      <w:pPr>
        <w:rPr>
          <w:lang w:val="en-GB"/>
        </w:rPr>
      </w:pPr>
      <w:r w:rsidRPr="004031F4">
        <w:rPr>
          <w:rFonts w:cs="Arial"/>
          <w:szCs w:val="28"/>
          <w:lang w:val="en-GB"/>
        </w:rPr>
        <w:t>On 31st May, ideas for advocacy were brought to the PARVIS e-workshop on accessible healthcare.</w:t>
      </w:r>
      <w:r>
        <w:rPr>
          <w:rFonts w:cs="Arial"/>
          <w:szCs w:val="28"/>
          <w:lang w:val="en-GB"/>
        </w:rPr>
        <w:t xml:space="preserve"> </w:t>
      </w:r>
    </w:p>
    <w:bookmarkEnd w:id="1"/>
    <w:p w:rsidR="002222FA" w:rsidRPr="002222FA" w:rsidRDefault="004031F4" w:rsidP="002222FA">
      <w:pPr>
        <w:pStyle w:val="Titre3"/>
        <w:rPr>
          <w:lang w:val="en-GB"/>
        </w:rPr>
      </w:pPr>
      <w:r>
        <w:rPr>
          <w:lang w:val="en-GB"/>
        </w:rPr>
        <w:t>Events</w:t>
      </w:r>
    </w:p>
    <w:p w:rsidR="004031F4" w:rsidRPr="004031F4" w:rsidRDefault="004031F4" w:rsidP="004031F4">
      <w:pPr>
        <w:rPr>
          <w:rFonts w:cs="Arial"/>
          <w:szCs w:val="28"/>
          <w:lang w:val="en-GB"/>
        </w:rPr>
      </w:pPr>
      <w:r w:rsidRPr="004031F4">
        <w:rPr>
          <w:rFonts w:cs="Arial"/>
          <w:szCs w:val="28"/>
          <w:lang w:val="en-GB"/>
        </w:rPr>
        <w:t>We attended the following events:</w:t>
      </w:r>
    </w:p>
    <w:p w:rsidR="004031F4" w:rsidRPr="004031F4" w:rsidRDefault="004031F4" w:rsidP="004031F4">
      <w:pPr>
        <w:rPr>
          <w:rFonts w:cs="Arial"/>
          <w:szCs w:val="28"/>
          <w:lang w:val="en-GB"/>
        </w:rPr>
      </w:pPr>
      <w:r w:rsidRPr="004031F4">
        <w:rPr>
          <w:rFonts w:cs="Arial"/>
          <w:szCs w:val="28"/>
          <w:lang w:val="en-GB"/>
        </w:rPr>
        <w:lastRenderedPageBreak/>
        <w:t></w:t>
      </w:r>
      <w:r w:rsidRPr="004031F4">
        <w:rPr>
          <w:rFonts w:cs="Arial"/>
          <w:szCs w:val="28"/>
          <w:lang w:val="en-GB"/>
        </w:rPr>
        <w:tab/>
        <w:t>The EDF-Facebook roundtable on the European Accessibility Act (20 May). Our contribution, by way of intervention ‘from the floor’, concerned implementation through defining standards, and consisted in stressing that DPOs don’t necessarily have the technical expertise on accessibility, yet they have an interested to be consulted about the needs of persons with disabilities, to ensure that their lived experiences are translated into standardisation language with user-friendly standards; and that currently the work of standardisation bodies itself is insufficiently inclusive. In what became a pretty central point of the roundtable, the Commission’s representative argued that any legal process is complex and requires expertise, but acknowledged that the process needs to be more clear and inclusive.</w:t>
      </w:r>
    </w:p>
    <w:p w:rsidR="004031F4" w:rsidRPr="004031F4" w:rsidRDefault="004031F4" w:rsidP="004031F4">
      <w:pPr>
        <w:rPr>
          <w:rFonts w:cs="Arial"/>
          <w:szCs w:val="28"/>
          <w:lang w:val="en-GB"/>
        </w:rPr>
      </w:pPr>
      <w:r w:rsidRPr="004031F4">
        <w:rPr>
          <w:rFonts w:cs="Arial"/>
          <w:szCs w:val="28"/>
          <w:lang w:val="en-GB"/>
        </w:rPr>
        <w:t></w:t>
      </w:r>
      <w:r w:rsidRPr="004031F4">
        <w:rPr>
          <w:rFonts w:cs="Arial"/>
          <w:szCs w:val="28"/>
          <w:lang w:val="en-GB"/>
        </w:rPr>
        <w:tab/>
        <w:t>The EDF European Year of Rail 2021 conference “Towards independent and spontaneous rail travel for all” (27 May). This event essentially was a stock-taking exercise of the legislation in place, of the remaining gaps and problems and the challenges ahead. The current revision of TEN-T Regulation was put forward by the European Commission’s DG MOVE as particularly relevant to address inclusive mobility (all transport modes), with a focus on city nods.</w:t>
      </w:r>
    </w:p>
    <w:p w:rsidR="002222FA" w:rsidRDefault="004031F4" w:rsidP="004031F4">
      <w:pPr>
        <w:rPr>
          <w:rFonts w:cs="Arial"/>
          <w:szCs w:val="28"/>
          <w:lang w:val="en-GB"/>
        </w:rPr>
      </w:pPr>
      <w:r w:rsidRPr="004031F4">
        <w:rPr>
          <w:rFonts w:cs="Arial"/>
          <w:szCs w:val="28"/>
          <w:lang w:val="en-GB"/>
        </w:rPr>
        <w:t></w:t>
      </w:r>
      <w:r w:rsidRPr="004031F4">
        <w:rPr>
          <w:rFonts w:cs="Arial"/>
          <w:szCs w:val="28"/>
          <w:lang w:val="en-GB"/>
        </w:rPr>
        <w:tab/>
        <w:t xml:space="preserve">The International Transport Forum 2021 Virtual Summit (17-28 May), represented by Thierry </w:t>
      </w:r>
      <w:proofErr w:type="spellStart"/>
      <w:r w:rsidRPr="004031F4">
        <w:rPr>
          <w:rFonts w:cs="Arial"/>
          <w:szCs w:val="28"/>
          <w:lang w:val="en-GB"/>
        </w:rPr>
        <w:t>Jammes</w:t>
      </w:r>
      <w:proofErr w:type="spellEnd"/>
      <w:r w:rsidRPr="004031F4">
        <w:rPr>
          <w:rFonts w:cs="Arial"/>
          <w:szCs w:val="28"/>
          <w:lang w:val="en-GB"/>
        </w:rPr>
        <w:t xml:space="preserve"> (CFPSAA) and Erwin Denninghaus (DBSV). Our participation focused in particular on the following moments: the Focus session: ‘Looking towards the 2022 Summit: Transport for Inclusive Societies’; the Fishbowl session: ‘Modern travel and the digital divide: Bridging the gap’; and the Virtual Ministers' Roundtable: ‘Regulatory challenges of automated and connected driving’.</w:t>
      </w:r>
      <w:r w:rsidR="00BB0AF8">
        <w:rPr>
          <w:rFonts w:cs="Arial"/>
          <w:szCs w:val="28"/>
          <w:lang w:val="en-GB"/>
        </w:rPr>
        <w:t xml:space="preserve"> </w:t>
      </w:r>
    </w:p>
    <w:p w:rsidR="006D0216" w:rsidRDefault="006D0216" w:rsidP="006D0216">
      <w:pPr>
        <w:pStyle w:val="Titre2"/>
        <w:rPr>
          <w:lang w:val="en-GB"/>
        </w:rPr>
      </w:pPr>
      <w:r w:rsidRPr="00614535">
        <w:rPr>
          <w:lang w:val="en-GB"/>
        </w:rPr>
        <w:t xml:space="preserve">PARVIS </w:t>
      </w:r>
      <w:r w:rsidR="00B15A3C">
        <w:rPr>
          <w:lang w:val="en-GB"/>
        </w:rPr>
        <w:t xml:space="preserve">- </w:t>
      </w:r>
      <w:r w:rsidR="00E40B78">
        <w:rPr>
          <w:lang w:val="en-GB"/>
        </w:rPr>
        <w:t>1</w:t>
      </w:r>
      <w:r w:rsidR="00E40B78" w:rsidRPr="00E40B78">
        <w:rPr>
          <w:vertAlign w:val="superscript"/>
          <w:lang w:val="en-GB"/>
        </w:rPr>
        <w:t>st</w:t>
      </w:r>
      <w:r w:rsidR="00E40B78">
        <w:rPr>
          <w:lang w:val="en-GB"/>
        </w:rPr>
        <w:t xml:space="preserve"> video now available in 10 languages and other updates</w:t>
      </w:r>
    </w:p>
    <w:p w:rsidR="00E40B78" w:rsidRPr="00E40B78" w:rsidRDefault="00E40B78" w:rsidP="00E40B78">
      <w:pPr>
        <w:rPr>
          <w:lang w:val="en-US"/>
        </w:rPr>
      </w:pPr>
      <w:r>
        <w:rPr>
          <w:rFonts w:cs="Arial"/>
          <w:szCs w:val="28"/>
          <w:lang w:val="en-US"/>
        </w:rPr>
        <w:t>We are</w:t>
      </w:r>
      <w:r w:rsidRPr="0092400B">
        <w:rPr>
          <w:rFonts w:cs="Arial"/>
          <w:szCs w:val="28"/>
          <w:lang w:val="en-US"/>
        </w:rPr>
        <w:t xml:space="preserve"> thrilled of the positive response the </w:t>
      </w:r>
      <w:hyperlink r:id="rId7" w:history="1">
        <w:r w:rsidRPr="005C2FFF">
          <w:rPr>
            <w:rStyle w:val="Lienhypertexte"/>
            <w:rFonts w:cs="Arial"/>
            <w:szCs w:val="28"/>
            <w:lang w:val="en-US"/>
          </w:rPr>
          <w:t>video on the right to accessible healthcare</w:t>
        </w:r>
      </w:hyperlink>
      <w:r w:rsidRPr="0092400B">
        <w:rPr>
          <w:rFonts w:cs="Arial"/>
          <w:szCs w:val="28"/>
          <w:lang w:val="en-US"/>
        </w:rPr>
        <w:t xml:space="preserve"> has received from EBU members since airing! The translated versions in </w:t>
      </w:r>
      <w:hyperlink r:id="rId8" w:history="1">
        <w:r w:rsidRPr="005C2FFF">
          <w:rPr>
            <w:rStyle w:val="Lienhypertexte"/>
            <w:rFonts w:cs="Arial"/>
            <w:szCs w:val="28"/>
            <w:lang w:val="en-US"/>
          </w:rPr>
          <w:t>Slovak</w:t>
        </w:r>
      </w:hyperlink>
      <w:r w:rsidRPr="0092400B">
        <w:rPr>
          <w:rFonts w:cs="Arial"/>
          <w:szCs w:val="28"/>
          <w:lang w:val="en-US"/>
        </w:rPr>
        <w:t xml:space="preserve">, </w:t>
      </w:r>
      <w:hyperlink r:id="rId9" w:history="1">
        <w:r w:rsidRPr="005C2FFF">
          <w:rPr>
            <w:rStyle w:val="Lienhypertexte"/>
            <w:rFonts w:cs="Arial"/>
            <w:szCs w:val="28"/>
            <w:lang w:val="en-US"/>
          </w:rPr>
          <w:t>Montenegrin</w:t>
        </w:r>
      </w:hyperlink>
      <w:r w:rsidRPr="0092400B">
        <w:rPr>
          <w:rFonts w:cs="Arial"/>
          <w:szCs w:val="28"/>
          <w:lang w:val="en-US"/>
        </w:rPr>
        <w:t xml:space="preserve">, </w:t>
      </w:r>
      <w:hyperlink r:id="rId10" w:history="1">
        <w:r w:rsidRPr="00FF2CBC">
          <w:rPr>
            <w:rStyle w:val="Lienhypertexte"/>
            <w:rFonts w:cs="Arial"/>
            <w:szCs w:val="28"/>
            <w:lang w:val="en-US"/>
          </w:rPr>
          <w:t>Swedish</w:t>
        </w:r>
      </w:hyperlink>
      <w:r w:rsidRPr="0092400B">
        <w:rPr>
          <w:rFonts w:cs="Arial"/>
          <w:szCs w:val="28"/>
          <w:lang w:val="en-US"/>
        </w:rPr>
        <w:t xml:space="preserve">, </w:t>
      </w:r>
      <w:hyperlink r:id="rId11" w:history="1">
        <w:r w:rsidRPr="005C2FFF">
          <w:rPr>
            <w:rStyle w:val="Lienhypertexte"/>
            <w:rFonts w:cs="Arial"/>
            <w:szCs w:val="28"/>
            <w:lang w:val="en-US"/>
          </w:rPr>
          <w:t>Lithuanian</w:t>
        </w:r>
      </w:hyperlink>
      <w:r w:rsidRPr="0092400B">
        <w:rPr>
          <w:rFonts w:cs="Arial"/>
          <w:szCs w:val="28"/>
          <w:lang w:val="en-US"/>
        </w:rPr>
        <w:t xml:space="preserve">, </w:t>
      </w:r>
      <w:hyperlink r:id="rId12" w:history="1">
        <w:r w:rsidRPr="00FF2CBC">
          <w:rPr>
            <w:rStyle w:val="Lienhypertexte"/>
            <w:rFonts w:cs="Arial"/>
            <w:szCs w:val="28"/>
            <w:lang w:val="en-US"/>
          </w:rPr>
          <w:t>Portuguese</w:t>
        </w:r>
      </w:hyperlink>
      <w:r w:rsidRPr="0092400B">
        <w:rPr>
          <w:rFonts w:cs="Arial"/>
          <w:szCs w:val="28"/>
          <w:lang w:val="en-US"/>
        </w:rPr>
        <w:t xml:space="preserve">, </w:t>
      </w:r>
      <w:hyperlink r:id="rId13" w:history="1">
        <w:r w:rsidRPr="00FF2CBC">
          <w:rPr>
            <w:rStyle w:val="Lienhypertexte"/>
            <w:rFonts w:cs="Arial"/>
            <w:szCs w:val="28"/>
            <w:lang w:val="en-US"/>
          </w:rPr>
          <w:t>Spanish</w:t>
        </w:r>
      </w:hyperlink>
      <w:r w:rsidRPr="0092400B">
        <w:rPr>
          <w:rFonts w:cs="Arial"/>
          <w:szCs w:val="28"/>
          <w:lang w:val="en-US"/>
        </w:rPr>
        <w:t xml:space="preserve">, </w:t>
      </w:r>
      <w:hyperlink r:id="rId14" w:history="1">
        <w:r w:rsidRPr="00FF2CBC">
          <w:rPr>
            <w:rStyle w:val="Lienhypertexte"/>
            <w:rFonts w:cs="Arial"/>
            <w:szCs w:val="28"/>
            <w:lang w:val="en-US"/>
          </w:rPr>
          <w:t>Dutch</w:t>
        </w:r>
      </w:hyperlink>
      <w:r w:rsidRPr="0092400B">
        <w:rPr>
          <w:rFonts w:cs="Arial"/>
          <w:szCs w:val="28"/>
          <w:lang w:val="en-US"/>
        </w:rPr>
        <w:t xml:space="preserve">, </w:t>
      </w:r>
      <w:hyperlink r:id="rId15" w:history="1">
        <w:r w:rsidRPr="00FF2CBC">
          <w:rPr>
            <w:rStyle w:val="Lienhypertexte"/>
            <w:rFonts w:cs="Arial"/>
            <w:szCs w:val="28"/>
            <w:lang w:val="en-US"/>
          </w:rPr>
          <w:t>German</w:t>
        </w:r>
      </w:hyperlink>
      <w:r w:rsidRPr="0092400B">
        <w:rPr>
          <w:rFonts w:cs="Arial"/>
          <w:szCs w:val="28"/>
          <w:lang w:val="en-US"/>
        </w:rPr>
        <w:t xml:space="preserve"> and </w:t>
      </w:r>
      <w:hyperlink r:id="rId16" w:history="1">
        <w:r w:rsidRPr="00FF2CBC">
          <w:rPr>
            <w:rStyle w:val="Lienhypertexte"/>
            <w:rFonts w:cs="Arial"/>
            <w:szCs w:val="28"/>
            <w:lang w:val="en-US"/>
          </w:rPr>
          <w:t>French</w:t>
        </w:r>
      </w:hyperlink>
      <w:r w:rsidRPr="0092400B">
        <w:rPr>
          <w:rFonts w:cs="Arial"/>
          <w:szCs w:val="28"/>
          <w:lang w:val="en-US"/>
        </w:rPr>
        <w:t xml:space="preserve"> are also now available </w:t>
      </w:r>
      <w:r>
        <w:rPr>
          <w:rFonts w:cs="Arial"/>
          <w:szCs w:val="28"/>
          <w:lang w:val="en-US"/>
        </w:rPr>
        <w:t>on</w:t>
      </w:r>
      <w:r w:rsidRPr="0092400B">
        <w:rPr>
          <w:rFonts w:cs="Arial"/>
          <w:szCs w:val="28"/>
          <w:lang w:val="en-US"/>
        </w:rPr>
        <w:t xml:space="preserve"> the </w:t>
      </w:r>
      <w:hyperlink r:id="rId17" w:history="1">
        <w:r w:rsidRPr="00DA45D0">
          <w:rPr>
            <w:rStyle w:val="Lienhypertexte"/>
            <w:rFonts w:cs="Arial"/>
            <w:szCs w:val="28"/>
            <w:lang w:val="en-US"/>
          </w:rPr>
          <w:t xml:space="preserve">PARVIS </w:t>
        </w:r>
        <w:proofErr w:type="spellStart"/>
        <w:r w:rsidRPr="00DA45D0">
          <w:rPr>
            <w:rStyle w:val="Lienhypertexte"/>
            <w:rFonts w:cs="Arial"/>
            <w:szCs w:val="28"/>
            <w:lang w:val="en-US"/>
          </w:rPr>
          <w:t>Youtube</w:t>
        </w:r>
        <w:proofErr w:type="spellEnd"/>
        <w:r w:rsidRPr="00DA45D0">
          <w:rPr>
            <w:rStyle w:val="Lienhypertexte"/>
            <w:rFonts w:cs="Arial"/>
            <w:szCs w:val="28"/>
            <w:lang w:val="en-US"/>
          </w:rPr>
          <w:t xml:space="preserve"> Channel</w:t>
        </w:r>
      </w:hyperlink>
      <w:r w:rsidRPr="0092400B">
        <w:rPr>
          <w:rFonts w:cs="Arial"/>
          <w:szCs w:val="28"/>
          <w:lang w:val="en-US"/>
        </w:rPr>
        <w:t>. The second mini-video on the right to accessible information will air by the end of June.</w:t>
      </w:r>
    </w:p>
    <w:p w:rsidR="00E40B78" w:rsidRPr="00E40B78" w:rsidRDefault="00E40B78" w:rsidP="00E40B78">
      <w:pPr>
        <w:rPr>
          <w:lang w:val="en-US"/>
        </w:rPr>
      </w:pPr>
      <w:r w:rsidRPr="00E40B78">
        <w:rPr>
          <w:lang w:val="en-US"/>
        </w:rPr>
        <w:t>We were glad to see different members participating in the first e-workshop on how advocate for the right to accessible healthcare, held on May 31st and facilitate</w:t>
      </w:r>
      <w:r>
        <w:rPr>
          <w:lang w:val="en-US"/>
        </w:rPr>
        <w:t>d by Cecilia Ekstrand from SRF.</w:t>
      </w:r>
    </w:p>
    <w:p w:rsidR="00E40B78" w:rsidRPr="00E40B78" w:rsidRDefault="00E40B78" w:rsidP="00E40B78">
      <w:pPr>
        <w:rPr>
          <w:lang w:val="en-US"/>
        </w:rPr>
      </w:pPr>
      <w:r w:rsidRPr="00E40B78">
        <w:rPr>
          <w:lang w:val="en-US"/>
        </w:rPr>
        <w:lastRenderedPageBreak/>
        <w:t>In other exciting news, we are currently in the planning phase of the ‘A day in the life of a visually impaired person' compilation video, highlighting rights-related obstacles a visually impaired person faces going about a normal day. Once the synopsis has been developed, it will be circulated amongst the EBU membership s</w:t>
      </w:r>
      <w:r>
        <w:rPr>
          <w:lang w:val="en-US"/>
        </w:rPr>
        <w:t xml:space="preserve">o as to identify contributors. </w:t>
      </w:r>
    </w:p>
    <w:p w:rsidR="006D0216" w:rsidRDefault="00E40B78" w:rsidP="00E40B78">
      <w:pPr>
        <w:rPr>
          <w:lang w:val="en-US"/>
        </w:rPr>
      </w:pPr>
      <w:r w:rsidRPr="00E40B78">
        <w:rPr>
          <w:lang w:val="en-US"/>
        </w:rPr>
        <w:t>We will inform you more about that later and keep you posted on the latest developments!</w:t>
      </w:r>
    </w:p>
    <w:p w:rsidR="00E40B78" w:rsidRPr="00614535" w:rsidRDefault="004031F4" w:rsidP="00E40B78">
      <w:pPr>
        <w:rPr>
          <w:rFonts w:cs="Arial"/>
          <w:szCs w:val="28"/>
          <w:lang w:val="en-US"/>
        </w:rPr>
      </w:pPr>
      <w:hyperlink r:id="rId18" w:history="1">
        <w:r w:rsidR="00E40B78" w:rsidRPr="00614535">
          <w:rPr>
            <w:rStyle w:val="Lienhypertexte"/>
            <w:rFonts w:cs="Arial"/>
            <w:szCs w:val="28"/>
            <w:lang w:val="en-US"/>
          </w:rPr>
          <w:t>Mariem Sene</w:t>
        </w:r>
      </w:hyperlink>
    </w:p>
    <w:p w:rsidR="00E40B78" w:rsidRPr="00FE43DF" w:rsidRDefault="00E40B78" w:rsidP="00E40B78">
      <w:pPr>
        <w:rPr>
          <w:rFonts w:cs="Arial"/>
          <w:szCs w:val="28"/>
          <w:lang w:val="en-US"/>
        </w:rPr>
      </w:pPr>
      <w:r w:rsidRPr="00614535">
        <w:rPr>
          <w:rFonts w:cs="Arial"/>
          <w:szCs w:val="28"/>
          <w:lang w:val="en-US"/>
        </w:rPr>
        <w:t>PARVIS Project Coordinator</w:t>
      </w:r>
    </w:p>
    <w:p w:rsidR="006D6AE5" w:rsidRDefault="006D6AE5" w:rsidP="006D6AE5">
      <w:pPr>
        <w:pStyle w:val="Titre2"/>
        <w:rPr>
          <w:rFonts w:eastAsia="Times New Roman"/>
          <w:lang w:val="en-GB"/>
        </w:rPr>
      </w:pPr>
      <w:r w:rsidRPr="006D6AE5">
        <w:rPr>
          <w:rFonts w:eastAsia="Times New Roman"/>
          <w:lang w:val="en-GB"/>
        </w:rPr>
        <w:t>Portal of the Government of Montenegro accessible to blind and partially sighted persons</w:t>
      </w:r>
    </w:p>
    <w:p w:rsidR="006D6AE5" w:rsidRPr="006D6AE5" w:rsidRDefault="006D6AE5" w:rsidP="004440FB">
      <w:pPr>
        <w:rPr>
          <w:lang w:val="en-GB"/>
        </w:rPr>
      </w:pPr>
      <w:r w:rsidRPr="006D6AE5">
        <w:rPr>
          <w:lang w:val="en-GB"/>
        </w:rPr>
        <w:t xml:space="preserve">The new </w:t>
      </w:r>
      <w:hyperlink r:id="rId19" w:history="1">
        <w:r w:rsidRPr="006D6AE5">
          <w:rPr>
            <w:rStyle w:val="Lienhypertexte"/>
            <w:rFonts w:eastAsia="Times New Roman" w:cs="Arial"/>
            <w:szCs w:val="28"/>
            <w:lang w:val="en-GB"/>
          </w:rPr>
          <w:t>portal of the Government of Montenegro</w:t>
        </w:r>
      </w:hyperlink>
      <w:r w:rsidRPr="006D6AE5">
        <w:rPr>
          <w:lang w:val="en-GB"/>
        </w:rPr>
        <w:t xml:space="preserve"> is fully accessible to visually impaired persons. The Union of the Blind is happy with the fact that creators and decision makers in the Government of Montenegro recognized the real needs of all citizens and that on this occasion they were guided by the principles of universal design. </w:t>
      </w:r>
    </w:p>
    <w:p w:rsidR="006D6AE5" w:rsidRPr="006D6AE5" w:rsidRDefault="006D6AE5" w:rsidP="004440FB">
      <w:pPr>
        <w:rPr>
          <w:lang w:val="en-GB"/>
        </w:rPr>
      </w:pPr>
      <w:r w:rsidRPr="006D6AE5">
        <w:rPr>
          <w:lang w:val="en-GB"/>
        </w:rPr>
        <w:t>In the past, the Union of the Blind had a very constructive cooperation with the competent Ministry in solving the problem of accessibility of state administration sites, so in 2020, in joint cooperation, the monitoring of the application of guidelines for creating electronic documents was carried out in accordance with e-accessibility standards, the recommendations of which led to the creation of a Rulebook on the standards of accessibility. As an example of good practice, the Union have an active participation in mapping the problem, preparation process and testing, which shows that the involvement of target groups can lead to adequate and good results.</w:t>
      </w:r>
    </w:p>
    <w:p w:rsidR="006D6AE5" w:rsidRPr="006D6AE5" w:rsidRDefault="006D6AE5" w:rsidP="004440FB">
      <w:pPr>
        <w:rPr>
          <w:lang w:val="en-GB"/>
        </w:rPr>
      </w:pPr>
      <w:r w:rsidRPr="006D6AE5">
        <w:rPr>
          <w:lang w:val="en-GB"/>
        </w:rPr>
        <w:t>The portal meets the requirements of e-accessibility and a special menu for improved accessibility of content with control of contrast, font size, text spacing, animation, then a visual guide for easier reading, highlighting links, compatibility with screen readers through page structure, as well as a special font that makes it easier for people with dyslexia to read.</w:t>
      </w:r>
    </w:p>
    <w:p w:rsidR="006D6AE5" w:rsidRPr="006D6AE5" w:rsidRDefault="006D6AE5" w:rsidP="004440FB">
      <w:pPr>
        <w:rPr>
          <w:lang w:val="en-GB"/>
        </w:rPr>
      </w:pPr>
      <w:r w:rsidRPr="006D6AE5">
        <w:rPr>
          <w:lang w:val="en-GB"/>
        </w:rPr>
        <w:t xml:space="preserve">For the first time, for the needs of this platform, the studio recording of audio sequences in the Montenegrin language was made, which, in addition to machine learning, are used to generate a sound recording of </w:t>
      </w:r>
      <w:r w:rsidRPr="006D6AE5">
        <w:rPr>
          <w:lang w:val="en-GB"/>
        </w:rPr>
        <w:lastRenderedPageBreak/>
        <w:t>any text on the portal. Now, by clicking the "Read me" button, users can listen the content of the article.</w:t>
      </w:r>
    </w:p>
    <w:p w:rsidR="006D6AE5" w:rsidRDefault="006D6AE5" w:rsidP="004440FB">
      <w:pPr>
        <w:rPr>
          <w:lang w:val="en-GB"/>
        </w:rPr>
      </w:pPr>
      <w:r w:rsidRPr="006D6AE5">
        <w:rPr>
          <w:lang w:val="en-GB"/>
        </w:rPr>
        <w:t>The importance of seeking, receiving and disseminating information has been recognized by this positive example, thus enabling the full inclusion of visually impaired persons.</w:t>
      </w:r>
    </w:p>
    <w:p w:rsidR="00AD604E" w:rsidRPr="00AD604E" w:rsidRDefault="00AD604E" w:rsidP="00AD604E">
      <w:pPr>
        <w:pStyle w:val="Titre2"/>
        <w:rPr>
          <w:lang w:val="en-GB"/>
        </w:rPr>
      </w:pPr>
      <w:r w:rsidRPr="00AD604E">
        <w:rPr>
          <w:lang w:val="en-GB"/>
        </w:rPr>
        <w:t>Germany promotes gender equality with the support of EBU</w:t>
      </w:r>
    </w:p>
    <w:p w:rsidR="00AD604E" w:rsidRPr="00AD604E" w:rsidRDefault="00AD604E" w:rsidP="00AD604E">
      <w:pPr>
        <w:rPr>
          <w:lang w:val="en-GB"/>
        </w:rPr>
      </w:pPr>
      <w:r w:rsidRPr="00AD604E">
        <w:rPr>
          <w:lang w:val="en-GB"/>
        </w:rPr>
        <w:t xml:space="preserve">In the project Gender Equality Awareness Raising (GEAR) of the EBU with support of the European Commission the German Federation of the Blind and Partially Sighted (DBSV) is promoting the participation of women in </w:t>
      </w:r>
      <w:r>
        <w:rPr>
          <w:lang w:val="en-GB"/>
        </w:rPr>
        <w:t>its federation and society in general.</w:t>
      </w:r>
    </w:p>
    <w:p w:rsidR="00AD604E" w:rsidRPr="00AD604E" w:rsidRDefault="00AD604E" w:rsidP="00AD604E">
      <w:pPr>
        <w:rPr>
          <w:lang w:val="en-GB"/>
        </w:rPr>
      </w:pPr>
      <w:r w:rsidRPr="00AD604E">
        <w:rPr>
          <w:lang w:val="en-GB"/>
        </w:rPr>
        <w:t>In these times activities are conducted virtually of course. So DBSV offered two wo</w:t>
      </w:r>
      <w:r>
        <w:rPr>
          <w:lang w:val="en-GB"/>
        </w:rPr>
        <w:t>rkshops for women on presenting</w:t>
      </w:r>
      <w:r w:rsidRPr="00AD604E">
        <w:rPr>
          <w:lang w:val="en-GB"/>
        </w:rPr>
        <w:t xml:space="preserve"> themselves – one to present themselves when they run for an office within the organization, such as a board member of an association and one for presenting a project. </w:t>
      </w:r>
    </w:p>
    <w:p w:rsidR="00AD604E" w:rsidRPr="00AD604E" w:rsidRDefault="00AD604E" w:rsidP="00AD604E">
      <w:pPr>
        <w:rPr>
          <w:lang w:val="en-GB"/>
        </w:rPr>
      </w:pPr>
      <w:r w:rsidRPr="00AD604E">
        <w:rPr>
          <w:lang w:val="en-GB"/>
        </w:rPr>
        <w:t xml:space="preserve">The female participants learned in a zoom meeting with a blind coach that often women say: ”Maybe </w:t>
      </w:r>
      <w:r>
        <w:rPr>
          <w:lang w:val="en-GB"/>
        </w:rPr>
        <w:t>I could try to manage this task</w:t>
      </w:r>
      <w:r w:rsidRPr="00AD604E">
        <w:rPr>
          <w:lang w:val="en-GB"/>
        </w:rPr>
        <w:t>” while most me</w:t>
      </w:r>
      <w:r>
        <w:rPr>
          <w:lang w:val="en-GB"/>
        </w:rPr>
        <w:t>n say: ”Yes, sure I can do this</w:t>
      </w:r>
      <w:r w:rsidRPr="00AD604E">
        <w:rPr>
          <w:lang w:val="en-GB"/>
        </w:rPr>
        <w:t>” Or women feel ready to apply for a job when they believe t</w:t>
      </w:r>
      <w:r>
        <w:rPr>
          <w:lang w:val="en-GB"/>
        </w:rPr>
        <w:t>hey</w:t>
      </w:r>
      <w:r w:rsidRPr="00AD604E">
        <w:rPr>
          <w:lang w:val="en-GB"/>
        </w:rPr>
        <w:t xml:space="preserve"> meet 50% of the requirements while men apply at only 20%. Participants also learned to start a presentation of a project in the followi</w:t>
      </w:r>
      <w:r>
        <w:rPr>
          <w:lang w:val="en-GB"/>
        </w:rPr>
        <w:t>ng way</w:t>
      </w:r>
      <w:proofErr w:type="gramStart"/>
      <w:r>
        <w:rPr>
          <w:lang w:val="en-GB"/>
        </w:rPr>
        <w:t>: ”</w:t>
      </w:r>
      <w:proofErr w:type="gramEnd"/>
      <w:r>
        <w:rPr>
          <w:lang w:val="en-GB"/>
        </w:rPr>
        <w:t>Now I tell you the sto</w:t>
      </w:r>
      <w:r w:rsidRPr="00AD604E">
        <w:rPr>
          <w:lang w:val="en-GB"/>
        </w:rPr>
        <w:t>ry of one person and her problem ... This is a problem that many other persons have ... My p</w:t>
      </w:r>
      <w:r>
        <w:rPr>
          <w:lang w:val="en-GB"/>
        </w:rPr>
        <w:t>roject solves this problem ...”</w:t>
      </w:r>
    </w:p>
    <w:p w:rsidR="00AD604E" w:rsidRPr="00AD604E" w:rsidRDefault="00AD604E" w:rsidP="00AD604E">
      <w:pPr>
        <w:rPr>
          <w:lang w:val="en-GB"/>
        </w:rPr>
      </w:pPr>
      <w:r w:rsidRPr="00AD604E">
        <w:rPr>
          <w:lang w:val="en-GB"/>
        </w:rPr>
        <w:t>With such simple advice and techniques women with visual impairments learn to present themselves and their idea in a more self-confident manner and in a convincing structure.</w:t>
      </w:r>
    </w:p>
    <w:p w:rsidR="00AD604E" w:rsidRPr="00AD604E" w:rsidRDefault="00AD604E" w:rsidP="00AD604E">
      <w:pPr>
        <w:rPr>
          <w:lang w:val="en-GB"/>
        </w:rPr>
      </w:pPr>
      <w:r w:rsidRPr="00AD604E">
        <w:rPr>
          <w:lang w:val="en-GB"/>
        </w:rPr>
        <w:t>Besides these workshops DBSV plans to create an action plan of promoting the participation of women within DBSV. These activities are not very complex to organize and with financial support of the EBU quite effective to realize. DBSV encourages other associations to take part in 2021 in the GEAR project and promote women</w:t>
      </w:r>
      <w:r>
        <w:rPr>
          <w:lang w:val="en-GB"/>
        </w:rPr>
        <w:t>’s rights with smart measure</w:t>
      </w:r>
      <w:r w:rsidRPr="00AD604E">
        <w:rPr>
          <w:lang w:val="en-GB"/>
        </w:rPr>
        <w:t xml:space="preserve">s. </w:t>
      </w:r>
    </w:p>
    <w:p w:rsidR="00AD604E" w:rsidRDefault="00AD604E" w:rsidP="00AD604E">
      <w:pPr>
        <w:rPr>
          <w:lang w:val="en-GB"/>
        </w:rPr>
      </w:pPr>
      <w:r w:rsidRPr="00AD604E">
        <w:rPr>
          <w:b/>
          <w:lang w:val="en-GB"/>
        </w:rPr>
        <w:t>Eva Nilsson</w:t>
      </w:r>
      <w:r w:rsidRPr="00AD604E">
        <w:rPr>
          <w:lang w:val="en-GB"/>
        </w:rPr>
        <w:t xml:space="preserve">, GEAR project leader can give you further information: </w:t>
      </w:r>
      <w:hyperlink r:id="rId20" w:history="1">
        <w:r w:rsidRPr="00AD604E">
          <w:rPr>
            <w:rStyle w:val="Lienhypertexte"/>
            <w:lang w:val="en-GB"/>
          </w:rPr>
          <w:t>eva.nilsson@srf.nu</w:t>
        </w:r>
      </w:hyperlink>
    </w:p>
    <w:p w:rsidR="006D6AE5" w:rsidRPr="006D6AE5" w:rsidRDefault="006D6AE5" w:rsidP="006D6AE5">
      <w:pPr>
        <w:pStyle w:val="Titre2"/>
        <w:rPr>
          <w:lang w:val="en-GB"/>
        </w:rPr>
      </w:pPr>
      <w:r>
        <w:rPr>
          <w:rFonts w:eastAsia="Times New Roman"/>
          <w:lang w:val="en-GB"/>
        </w:rPr>
        <w:lastRenderedPageBreak/>
        <w:t>The Polish Association of the Blind has existed for 70 years!</w:t>
      </w:r>
    </w:p>
    <w:p w:rsidR="009C38C1" w:rsidRPr="009C38C1" w:rsidRDefault="009C38C1" w:rsidP="009C38C1">
      <w:pPr>
        <w:rPr>
          <w:rFonts w:cs="Arial"/>
          <w:b/>
          <w:szCs w:val="28"/>
          <w:lang w:val="en-GB"/>
        </w:rPr>
      </w:pPr>
      <w:r w:rsidRPr="009C38C1">
        <w:rPr>
          <w:rFonts w:cs="Arial"/>
          <w:b/>
          <w:szCs w:val="28"/>
          <w:lang w:val="en-GB"/>
        </w:rPr>
        <w:t>Key dates:</w:t>
      </w:r>
    </w:p>
    <w:p w:rsidR="009C38C1" w:rsidRPr="009C38C1" w:rsidRDefault="009C38C1" w:rsidP="009C38C1">
      <w:pPr>
        <w:rPr>
          <w:rFonts w:cs="Arial"/>
          <w:szCs w:val="28"/>
          <w:lang w:val="en-GB"/>
        </w:rPr>
      </w:pPr>
      <w:r w:rsidRPr="009C38C1">
        <w:rPr>
          <w:rFonts w:cs="Arial"/>
          <w:szCs w:val="28"/>
          <w:lang w:val="en-GB"/>
        </w:rPr>
        <w:t>16</w:t>
      </w:r>
      <w:proofErr w:type="gramStart"/>
      <w:r w:rsidRPr="009C38C1">
        <w:rPr>
          <w:rFonts w:cs="Arial"/>
          <w:szCs w:val="28"/>
          <w:lang w:val="en-GB"/>
        </w:rPr>
        <w:t>,17</w:t>
      </w:r>
      <w:proofErr w:type="gramEnd"/>
      <w:r w:rsidRPr="009C38C1">
        <w:rPr>
          <w:rFonts w:cs="Arial"/>
          <w:szCs w:val="28"/>
          <w:lang w:val="en-GB"/>
        </w:rPr>
        <w:t xml:space="preserve"> June 1951 – the first unifying convention of the two organizations of Polish Blind Soldiers and Polish Association of Blind Workers was held in Poland. From that moment, the Polish Association of the Blind (PZN) was established, which functions under</w:t>
      </w:r>
      <w:r>
        <w:rPr>
          <w:rFonts w:cs="Arial"/>
          <w:szCs w:val="28"/>
          <w:lang w:val="en-GB"/>
        </w:rPr>
        <w:t xml:space="preserve"> an unchanged name until now.</w:t>
      </w:r>
    </w:p>
    <w:p w:rsidR="009C38C1" w:rsidRPr="009C38C1" w:rsidRDefault="009C38C1" w:rsidP="009C38C1">
      <w:pPr>
        <w:rPr>
          <w:rFonts w:cs="Arial"/>
          <w:szCs w:val="28"/>
          <w:lang w:val="en-GB"/>
        </w:rPr>
      </w:pPr>
      <w:r w:rsidRPr="009C38C1">
        <w:rPr>
          <w:rFonts w:cs="Arial"/>
          <w:szCs w:val="28"/>
          <w:lang w:val="en-GB"/>
        </w:rPr>
        <w:t xml:space="preserve">1952 – </w:t>
      </w:r>
      <w:proofErr w:type="gramStart"/>
      <w:r w:rsidRPr="009C38C1">
        <w:rPr>
          <w:rFonts w:cs="Arial"/>
          <w:szCs w:val="28"/>
          <w:lang w:val="en-GB"/>
        </w:rPr>
        <w:t>the</w:t>
      </w:r>
      <w:proofErr w:type="gramEnd"/>
      <w:r w:rsidRPr="009C38C1">
        <w:rPr>
          <w:rFonts w:cs="Arial"/>
          <w:szCs w:val="28"/>
          <w:lang w:val="en-GB"/>
        </w:rPr>
        <w:t xml:space="preserve"> Association founded the Central Library of the Polish Association of the Blind (PZN), which catered to the reading needs of the blind in Poland. </w:t>
      </w:r>
    </w:p>
    <w:p w:rsidR="009C38C1" w:rsidRPr="009C38C1" w:rsidRDefault="009C38C1" w:rsidP="009C38C1">
      <w:pPr>
        <w:rPr>
          <w:rFonts w:cs="Arial"/>
          <w:szCs w:val="28"/>
          <w:lang w:val="en-GB"/>
        </w:rPr>
      </w:pPr>
      <w:r w:rsidRPr="009C38C1">
        <w:rPr>
          <w:rFonts w:cs="Arial"/>
          <w:szCs w:val="28"/>
          <w:lang w:val="en-GB"/>
        </w:rPr>
        <w:t xml:space="preserve">1952 - </w:t>
      </w:r>
      <w:proofErr w:type="gramStart"/>
      <w:r w:rsidRPr="009C38C1">
        <w:rPr>
          <w:rFonts w:cs="Arial"/>
          <w:szCs w:val="28"/>
          <w:lang w:val="en-GB"/>
        </w:rPr>
        <w:t>the</w:t>
      </w:r>
      <w:proofErr w:type="gramEnd"/>
      <w:r w:rsidRPr="009C38C1">
        <w:rPr>
          <w:rFonts w:cs="Arial"/>
          <w:szCs w:val="28"/>
          <w:lang w:val="en-GB"/>
        </w:rPr>
        <w:t xml:space="preserve"> Department of </w:t>
      </w:r>
      <w:proofErr w:type="spellStart"/>
      <w:r w:rsidRPr="009C38C1">
        <w:rPr>
          <w:rFonts w:cs="Arial"/>
          <w:szCs w:val="28"/>
          <w:lang w:val="en-GB"/>
        </w:rPr>
        <w:t>Tyflography</w:t>
      </w:r>
      <w:proofErr w:type="spellEnd"/>
      <w:r w:rsidRPr="009C38C1">
        <w:rPr>
          <w:rFonts w:cs="Arial"/>
          <w:szCs w:val="28"/>
          <w:lang w:val="en-GB"/>
        </w:rPr>
        <w:t xml:space="preserve"> of the PZN of began printing textbooks in Braille for elementary and secondary school students.</w:t>
      </w:r>
    </w:p>
    <w:p w:rsidR="009C38C1" w:rsidRPr="009C38C1" w:rsidRDefault="009C38C1" w:rsidP="009C38C1">
      <w:pPr>
        <w:rPr>
          <w:rFonts w:cs="Arial"/>
          <w:szCs w:val="28"/>
          <w:lang w:val="en-GB"/>
        </w:rPr>
      </w:pPr>
      <w:r w:rsidRPr="009C38C1">
        <w:rPr>
          <w:rFonts w:cs="Arial"/>
          <w:szCs w:val="28"/>
          <w:lang w:val="en-GB"/>
        </w:rPr>
        <w:t xml:space="preserve">1956 – </w:t>
      </w:r>
      <w:proofErr w:type="gramStart"/>
      <w:r w:rsidRPr="009C38C1">
        <w:rPr>
          <w:rFonts w:cs="Arial"/>
          <w:szCs w:val="28"/>
          <w:lang w:val="en-GB"/>
        </w:rPr>
        <w:t>the</w:t>
      </w:r>
      <w:proofErr w:type="gramEnd"/>
      <w:r w:rsidRPr="009C38C1">
        <w:rPr>
          <w:rFonts w:cs="Arial"/>
          <w:szCs w:val="28"/>
          <w:lang w:val="en-GB"/>
        </w:rPr>
        <w:t xml:space="preserve"> seat of the Central Centre for the Blind was established at </w:t>
      </w:r>
      <w:proofErr w:type="spellStart"/>
      <w:r w:rsidRPr="009C38C1">
        <w:rPr>
          <w:rFonts w:cs="Arial"/>
          <w:szCs w:val="28"/>
          <w:lang w:val="en-GB"/>
        </w:rPr>
        <w:t>ul</w:t>
      </w:r>
      <w:proofErr w:type="spellEnd"/>
      <w:r w:rsidRPr="009C38C1">
        <w:rPr>
          <w:rFonts w:cs="Arial"/>
          <w:szCs w:val="28"/>
          <w:lang w:val="en-GB"/>
        </w:rPr>
        <w:t xml:space="preserve">. </w:t>
      </w:r>
      <w:proofErr w:type="spellStart"/>
      <w:r w:rsidRPr="009C38C1">
        <w:rPr>
          <w:rFonts w:cs="Arial"/>
          <w:szCs w:val="28"/>
          <w:lang w:val="en-GB"/>
        </w:rPr>
        <w:t>Konwiktorska</w:t>
      </w:r>
      <w:proofErr w:type="spellEnd"/>
      <w:r w:rsidRPr="009C38C1">
        <w:rPr>
          <w:rFonts w:cs="Arial"/>
          <w:szCs w:val="28"/>
          <w:lang w:val="en-GB"/>
        </w:rPr>
        <w:t xml:space="preserve"> 9 in Warsaw. It is the seat of the management of the Association to this</w:t>
      </w:r>
    </w:p>
    <w:p w:rsidR="009C38C1" w:rsidRPr="009C38C1" w:rsidRDefault="009C38C1" w:rsidP="009C38C1">
      <w:pPr>
        <w:rPr>
          <w:rFonts w:cs="Arial"/>
          <w:szCs w:val="28"/>
          <w:lang w:val="en-GB"/>
        </w:rPr>
      </w:pPr>
      <w:r w:rsidRPr="009C38C1">
        <w:rPr>
          <w:rFonts w:cs="Arial"/>
          <w:szCs w:val="28"/>
          <w:lang w:val="en-GB"/>
        </w:rPr>
        <w:t xml:space="preserve">day and also found here: the </w:t>
      </w:r>
      <w:proofErr w:type="spellStart"/>
      <w:r w:rsidRPr="009C38C1">
        <w:rPr>
          <w:rFonts w:cs="Arial"/>
          <w:szCs w:val="28"/>
          <w:lang w:val="en-GB"/>
        </w:rPr>
        <w:t>Typhlological</w:t>
      </w:r>
      <w:proofErr w:type="spellEnd"/>
      <w:r w:rsidRPr="009C38C1">
        <w:rPr>
          <w:rFonts w:cs="Arial"/>
          <w:szCs w:val="28"/>
          <w:lang w:val="en-GB"/>
        </w:rPr>
        <w:t xml:space="preserve"> Institute, the Library, the print shop and </w:t>
      </w:r>
      <w:proofErr w:type="spellStart"/>
      <w:r w:rsidRPr="009C38C1">
        <w:rPr>
          <w:rFonts w:cs="Arial"/>
          <w:szCs w:val="28"/>
          <w:lang w:val="en-GB"/>
        </w:rPr>
        <w:t>Tyflogallery</w:t>
      </w:r>
      <w:proofErr w:type="spellEnd"/>
      <w:r w:rsidRPr="009C38C1">
        <w:rPr>
          <w:rFonts w:cs="Arial"/>
          <w:szCs w:val="28"/>
          <w:lang w:val="en-GB"/>
        </w:rPr>
        <w:t>, as well as the concert hall, which serves for cultural events, conferences and meetings of representatives from all ov</w:t>
      </w:r>
      <w:r>
        <w:rPr>
          <w:rFonts w:cs="Arial"/>
          <w:szCs w:val="28"/>
          <w:lang w:val="en-GB"/>
        </w:rPr>
        <w:t xml:space="preserve">er the country. </w:t>
      </w:r>
    </w:p>
    <w:p w:rsidR="009C38C1" w:rsidRPr="009C38C1" w:rsidRDefault="009C38C1" w:rsidP="009C38C1">
      <w:pPr>
        <w:rPr>
          <w:rFonts w:cs="Arial"/>
          <w:szCs w:val="28"/>
          <w:lang w:val="en-GB"/>
        </w:rPr>
      </w:pPr>
      <w:r w:rsidRPr="009C38C1">
        <w:rPr>
          <w:rFonts w:cs="Arial"/>
          <w:szCs w:val="28"/>
          <w:lang w:val="en-GB"/>
        </w:rPr>
        <w:t xml:space="preserve">1956 - </w:t>
      </w:r>
      <w:proofErr w:type="gramStart"/>
      <w:r w:rsidRPr="009C38C1">
        <w:rPr>
          <w:rFonts w:cs="Arial"/>
          <w:szCs w:val="28"/>
          <w:lang w:val="en-GB"/>
        </w:rPr>
        <w:t>the</w:t>
      </w:r>
      <w:proofErr w:type="gramEnd"/>
      <w:r w:rsidRPr="009C38C1">
        <w:rPr>
          <w:rFonts w:cs="Arial"/>
          <w:szCs w:val="28"/>
          <w:lang w:val="en-GB"/>
        </w:rPr>
        <w:t xml:space="preserve"> first Rehabilitation </w:t>
      </w:r>
      <w:proofErr w:type="spellStart"/>
      <w:r w:rsidRPr="009C38C1">
        <w:rPr>
          <w:rFonts w:cs="Arial"/>
          <w:szCs w:val="28"/>
          <w:lang w:val="en-GB"/>
        </w:rPr>
        <w:t>Center</w:t>
      </w:r>
      <w:proofErr w:type="spellEnd"/>
      <w:r w:rsidRPr="009C38C1">
        <w:rPr>
          <w:rFonts w:cs="Arial"/>
          <w:szCs w:val="28"/>
          <w:lang w:val="en-GB"/>
        </w:rPr>
        <w:t xml:space="preserve"> was established in </w:t>
      </w:r>
      <w:proofErr w:type="spellStart"/>
      <w:r w:rsidRPr="009C38C1">
        <w:rPr>
          <w:rFonts w:cs="Arial"/>
          <w:szCs w:val="28"/>
          <w:lang w:val="en-GB"/>
        </w:rPr>
        <w:t>Muszyna</w:t>
      </w:r>
      <w:proofErr w:type="spellEnd"/>
      <w:r w:rsidRPr="009C38C1">
        <w:rPr>
          <w:rFonts w:cs="Arial"/>
          <w:szCs w:val="28"/>
          <w:lang w:val="en-GB"/>
        </w:rPr>
        <w:t xml:space="preserve"> in the mountains for 82 people. </w:t>
      </w:r>
    </w:p>
    <w:p w:rsidR="009C38C1" w:rsidRPr="009C38C1" w:rsidRDefault="009C38C1" w:rsidP="009C38C1">
      <w:pPr>
        <w:rPr>
          <w:rFonts w:cs="Arial"/>
          <w:szCs w:val="28"/>
          <w:lang w:val="en-GB"/>
        </w:rPr>
      </w:pPr>
      <w:r w:rsidRPr="009C38C1">
        <w:rPr>
          <w:rFonts w:cs="Arial"/>
          <w:szCs w:val="28"/>
          <w:lang w:val="en-GB"/>
        </w:rPr>
        <w:t xml:space="preserve">1961 – </w:t>
      </w:r>
      <w:proofErr w:type="gramStart"/>
      <w:r w:rsidRPr="009C38C1">
        <w:rPr>
          <w:rFonts w:cs="Arial"/>
          <w:szCs w:val="28"/>
          <w:lang w:val="en-GB"/>
        </w:rPr>
        <w:t>a</w:t>
      </w:r>
      <w:proofErr w:type="gramEnd"/>
      <w:r w:rsidRPr="009C38C1">
        <w:rPr>
          <w:rFonts w:cs="Arial"/>
          <w:szCs w:val="28"/>
          <w:lang w:val="en-GB"/>
        </w:rPr>
        <w:t xml:space="preserve"> recording studio was established in the PZN and recording of spoken books on reel-to-reel tapes began.</w:t>
      </w:r>
    </w:p>
    <w:p w:rsidR="009C38C1" w:rsidRPr="009C38C1" w:rsidRDefault="009C38C1" w:rsidP="009C38C1">
      <w:pPr>
        <w:rPr>
          <w:rFonts w:cs="Arial"/>
          <w:szCs w:val="28"/>
          <w:lang w:val="en-GB"/>
        </w:rPr>
      </w:pPr>
      <w:r w:rsidRPr="009C38C1">
        <w:rPr>
          <w:rFonts w:cs="Arial"/>
          <w:szCs w:val="28"/>
          <w:lang w:val="en-GB"/>
        </w:rPr>
        <w:t xml:space="preserve">1965 – the Department of Basic Rehabilitation for persons newly darkened is established  in Warsaw in the day system. </w:t>
      </w:r>
    </w:p>
    <w:p w:rsidR="009C38C1" w:rsidRPr="009C38C1" w:rsidRDefault="009C38C1" w:rsidP="009C38C1">
      <w:pPr>
        <w:rPr>
          <w:rFonts w:cs="Arial"/>
          <w:szCs w:val="28"/>
          <w:lang w:val="en-GB"/>
        </w:rPr>
      </w:pPr>
      <w:r w:rsidRPr="009C38C1">
        <w:rPr>
          <w:rFonts w:cs="Arial"/>
          <w:szCs w:val="28"/>
          <w:lang w:val="en-GB"/>
        </w:rPr>
        <w:t xml:space="preserve">1966 – guide dog training began. </w:t>
      </w:r>
    </w:p>
    <w:p w:rsidR="009C38C1" w:rsidRPr="009C38C1" w:rsidRDefault="009C38C1" w:rsidP="009C38C1">
      <w:pPr>
        <w:rPr>
          <w:rFonts w:cs="Arial"/>
          <w:szCs w:val="28"/>
          <w:lang w:val="en-GB"/>
        </w:rPr>
      </w:pPr>
      <w:r w:rsidRPr="009C38C1">
        <w:rPr>
          <w:rFonts w:cs="Arial"/>
          <w:szCs w:val="28"/>
          <w:lang w:val="en-GB"/>
        </w:rPr>
        <w:t>1966 – the  Magazine „</w:t>
      </w:r>
      <w:proofErr w:type="spellStart"/>
      <w:r w:rsidRPr="009C38C1">
        <w:rPr>
          <w:rFonts w:cs="Arial"/>
          <w:szCs w:val="28"/>
          <w:lang w:val="en-GB"/>
        </w:rPr>
        <w:t>Pochodnia”began</w:t>
      </w:r>
      <w:proofErr w:type="spellEnd"/>
      <w:r w:rsidRPr="009C38C1">
        <w:rPr>
          <w:rFonts w:cs="Arial"/>
          <w:szCs w:val="28"/>
          <w:lang w:val="en-GB"/>
        </w:rPr>
        <w:t xml:space="preserve"> to be published in enlarged print. Already in 1948, the first issue of the Magazine </w:t>
      </w:r>
      <w:proofErr w:type="spellStart"/>
      <w:r w:rsidRPr="009C38C1">
        <w:rPr>
          <w:rFonts w:cs="Arial"/>
          <w:szCs w:val="28"/>
          <w:lang w:val="en-GB"/>
        </w:rPr>
        <w:t>Pochodnia</w:t>
      </w:r>
      <w:proofErr w:type="spellEnd"/>
      <w:r w:rsidRPr="009C38C1">
        <w:rPr>
          <w:rFonts w:cs="Arial"/>
          <w:szCs w:val="28"/>
          <w:lang w:val="en-GB"/>
        </w:rPr>
        <w:t xml:space="preserve"> was published in Braille and „</w:t>
      </w:r>
      <w:proofErr w:type="spellStart"/>
      <w:r w:rsidRPr="009C38C1">
        <w:rPr>
          <w:rFonts w:cs="Arial"/>
          <w:szCs w:val="28"/>
          <w:lang w:val="en-GB"/>
        </w:rPr>
        <w:t>Pochodnia</w:t>
      </w:r>
      <w:proofErr w:type="spellEnd"/>
      <w:r w:rsidRPr="009C38C1">
        <w:rPr>
          <w:rFonts w:cs="Arial"/>
          <w:szCs w:val="28"/>
          <w:lang w:val="en-GB"/>
        </w:rPr>
        <w:t xml:space="preserve">” is published until today in three versions, </w:t>
      </w:r>
      <w:proofErr w:type="spellStart"/>
      <w:r w:rsidRPr="009C38C1">
        <w:rPr>
          <w:rFonts w:cs="Arial"/>
          <w:szCs w:val="28"/>
          <w:lang w:val="en-GB"/>
        </w:rPr>
        <w:t>incuding</w:t>
      </w:r>
      <w:proofErr w:type="spellEnd"/>
      <w:r w:rsidRPr="009C38C1">
        <w:rPr>
          <w:rFonts w:cs="Arial"/>
          <w:szCs w:val="28"/>
          <w:lang w:val="en-GB"/>
        </w:rPr>
        <w:t xml:space="preserve"> an electronic one. </w:t>
      </w:r>
    </w:p>
    <w:p w:rsidR="009C38C1" w:rsidRPr="009C38C1" w:rsidRDefault="009C38C1" w:rsidP="009C38C1">
      <w:pPr>
        <w:rPr>
          <w:rFonts w:cs="Arial"/>
          <w:szCs w:val="28"/>
          <w:lang w:val="en-GB"/>
        </w:rPr>
      </w:pPr>
      <w:r w:rsidRPr="009C38C1">
        <w:rPr>
          <w:rFonts w:cs="Arial"/>
          <w:szCs w:val="28"/>
          <w:lang w:val="en-GB"/>
        </w:rPr>
        <w:t xml:space="preserve">1968 – PZN established a Scientific Council to develop rehabilitation for the blind and </w:t>
      </w:r>
      <w:r>
        <w:rPr>
          <w:rFonts w:cs="Arial"/>
          <w:szCs w:val="28"/>
          <w:lang w:val="en-GB"/>
        </w:rPr>
        <w:t xml:space="preserve">partially sighted </w:t>
      </w:r>
      <w:r w:rsidRPr="009C38C1">
        <w:rPr>
          <w:rFonts w:cs="Arial"/>
          <w:szCs w:val="28"/>
          <w:lang w:val="en-GB"/>
        </w:rPr>
        <w:t xml:space="preserve">. </w:t>
      </w:r>
    </w:p>
    <w:p w:rsidR="009C38C1" w:rsidRPr="009C38C1" w:rsidRDefault="009C38C1" w:rsidP="009C38C1">
      <w:pPr>
        <w:rPr>
          <w:rFonts w:cs="Arial"/>
          <w:szCs w:val="28"/>
          <w:lang w:val="en-GB"/>
        </w:rPr>
      </w:pPr>
      <w:r w:rsidRPr="009C38C1">
        <w:rPr>
          <w:rFonts w:cs="Arial"/>
          <w:szCs w:val="28"/>
          <w:lang w:val="en-GB"/>
        </w:rPr>
        <w:t>1972 – the recording of books on cassette tapes began.</w:t>
      </w:r>
    </w:p>
    <w:p w:rsidR="009C38C1" w:rsidRPr="009C38C1" w:rsidRDefault="009C38C1" w:rsidP="009C38C1">
      <w:pPr>
        <w:rPr>
          <w:rFonts w:cs="Arial"/>
          <w:szCs w:val="28"/>
          <w:lang w:val="en-GB"/>
        </w:rPr>
      </w:pPr>
      <w:r w:rsidRPr="009C38C1">
        <w:rPr>
          <w:rFonts w:cs="Arial"/>
          <w:szCs w:val="28"/>
          <w:lang w:val="en-GB"/>
        </w:rPr>
        <w:lastRenderedPageBreak/>
        <w:t xml:space="preserve">1978 – PZN undertook comprehensive activities for families with blind children aged from 0 to 6 years. It published parenting </w:t>
      </w:r>
      <w:proofErr w:type="spellStart"/>
      <w:r w:rsidRPr="009C38C1">
        <w:rPr>
          <w:rFonts w:cs="Arial"/>
          <w:szCs w:val="28"/>
          <w:lang w:val="en-GB"/>
        </w:rPr>
        <w:t>quides</w:t>
      </w:r>
      <w:proofErr w:type="spellEnd"/>
      <w:r w:rsidRPr="009C38C1">
        <w:rPr>
          <w:rFonts w:cs="Arial"/>
          <w:szCs w:val="28"/>
          <w:lang w:val="en-GB"/>
        </w:rPr>
        <w:t xml:space="preserve"> and developed early rehabilitation programs.</w:t>
      </w:r>
    </w:p>
    <w:p w:rsidR="009C38C1" w:rsidRPr="009C38C1" w:rsidRDefault="009C38C1" w:rsidP="009C38C1">
      <w:pPr>
        <w:rPr>
          <w:rFonts w:cs="Arial"/>
          <w:szCs w:val="28"/>
          <w:lang w:val="en-GB"/>
        </w:rPr>
      </w:pPr>
      <w:r w:rsidRPr="009C38C1">
        <w:rPr>
          <w:rFonts w:cs="Arial"/>
          <w:szCs w:val="28"/>
          <w:lang w:val="en-GB"/>
        </w:rPr>
        <w:t xml:space="preserve">1982 – the Main Board of the Polish Association of the Blind created Clubs for Parents of Blind </w:t>
      </w:r>
      <w:proofErr w:type="spellStart"/>
      <w:r w:rsidRPr="009C38C1">
        <w:rPr>
          <w:rFonts w:cs="Arial"/>
          <w:szCs w:val="28"/>
          <w:lang w:val="en-GB"/>
        </w:rPr>
        <w:t>Chiildren</w:t>
      </w:r>
      <w:proofErr w:type="spellEnd"/>
      <w:r w:rsidRPr="009C38C1">
        <w:rPr>
          <w:rFonts w:cs="Arial"/>
          <w:szCs w:val="28"/>
          <w:lang w:val="en-GB"/>
        </w:rPr>
        <w:t>, which in time gave rise to Independent Associations of Parents of Blind Children.</w:t>
      </w:r>
    </w:p>
    <w:p w:rsidR="009C38C1" w:rsidRPr="009C38C1" w:rsidRDefault="009C38C1" w:rsidP="009C38C1">
      <w:pPr>
        <w:rPr>
          <w:rFonts w:cs="Arial"/>
          <w:szCs w:val="28"/>
          <w:lang w:val="en-GB"/>
        </w:rPr>
      </w:pPr>
      <w:r w:rsidRPr="009C38C1">
        <w:rPr>
          <w:rFonts w:cs="Arial"/>
          <w:szCs w:val="28"/>
          <w:lang w:val="en-GB"/>
        </w:rPr>
        <w:t>1983 – since that year „</w:t>
      </w:r>
      <w:proofErr w:type="spellStart"/>
      <w:r w:rsidRPr="009C38C1">
        <w:rPr>
          <w:rFonts w:cs="Arial"/>
          <w:szCs w:val="28"/>
          <w:lang w:val="en-GB"/>
        </w:rPr>
        <w:t>Przegląd</w:t>
      </w:r>
      <w:proofErr w:type="spellEnd"/>
      <w:r w:rsidRPr="009C38C1">
        <w:rPr>
          <w:rFonts w:cs="Arial"/>
          <w:szCs w:val="28"/>
          <w:lang w:val="en-GB"/>
        </w:rPr>
        <w:t xml:space="preserve"> </w:t>
      </w:r>
      <w:proofErr w:type="spellStart"/>
      <w:r w:rsidRPr="009C38C1">
        <w:rPr>
          <w:rFonts w:cs="Arial"/>
          <w:szCs w:val="28"/>
          <w:lang w:val="en-GB"/>
        </w:rPr>
        <w:t>Tyflologiczny</w:t>
      </w:r>
      <w:proofErr w:type="spellEnd"/>
      <w:r w:rsidRPr="009C38C1">
        <w:rPr>
          <w:rFonts w:cs="Arial"/>
          <w:szCs w:val="28"/>
          <w:lang w:val="en-GB"/>
        </w:rPr>
        <w:t>”, „</w:t>
      </w:r>
      <w:proofErr w:type="spellStart"/>
      <w:r w:rsidRPr="009C38C1">
        <w:rPr>
          <w:rFonts w:cs="Arial"/>
          <w:szCs w:val="28"/>
          <w:lang w:val="en-GB"/>
        </w:rPr>
        <w:t>Zeszyty</w:t>
      </w:r>
      <w:proofErr w:type="spellEnd"/>
      <w:r w:rsidRPr="009C38C1">
        <w:rPr>
          <w:rFonts w:cs="Arial"/>
          <w:szCs w:val="28"/>
          <w:lang w:val="en-GB"/>
        </w:rPr>
        <w:t xml:space="preserve">  </w:t>
      </w:r>
      <w:proofErr w:type="spellStart"/>
      <w:r w:rsidRPr="009C38C1">
        <w:rPr>
          <w:rFonts w:cs="Arial"/>
          <w:szCs w:val="28"/>
          <w:lang w:val="en-GB"/>
        </w:rPr>
        <w:t>Tyflologiczne</w:t>
      </w:r>
      <w:proofErr w:type="spellEnd"/>
      <w:r w:rsidRPr="009C38C1">
        <w:rPr>
          <w:rFonts w:cs="Arial"/>
          <w:szCs w:val="28"/>
          <w:lang w:val="en-GB"/>
        </w:rPr>
        <w:t>”, „</w:t>
      </w:r>
      <w:proofErr w:type="spellStart"/>
      <w:r w:rsidRPr="009C38C1">
        <w:rPr>
          <w:rFonts w:cs="Arial"/>
          <w:szCs w:val="28"/>
          <w:lang w:val="en-GB"/>
        </w:rPr>
        <w:t>Materiały</w:t>
      </w:r>
      <w:proofErr w:type="spellEnd"/>
      <w:r w:rsidRPr="009C38C1">
        <w:rPr>
          <w:rFonts w:cs="Arial"/>
          <w:szCs w:val="28"/>
          <w:lang w:val="en-GB"/>
        </w:rPr>
        <w:t xml:space="preserve"> </w:t>
      </w:r>
      <w:proofErr w:type="spellStart"/>
      <w:r w:rsidRPr="009C38C1">
        <w:rPr>
          <w:rFonts w:cs="Arial"/>
          <w:szCs w:val="28"/>
          <w:lang w:val="en-GB"/>
        </w:rPr>
        <w:t>Tyflologiczne</w:t>
      </w:r>
      <w:proofErr w:type="spellEnd"/>
      <w:r w:rsidRPr="009C38C1">
        <w:rPr>
          <w:rFonts w:cs="Arial"/>
          <w:szCs w:val="28"/>
          <w:lang w:val="en-GB"/>
        </w:rPr>
        <w:t>” and other non-periodical publications have been published until today.</w:t>
      </w:r>
    </w:p>
    <w:p w:rsidR="009C38C1" w:rsidRPr="009C38C1" w:rsidRDefault="009C38C1" w:rsidP="009C38C1">
      <w:pPr>
        <w:rPr>
          <w:rFonts w:cs="Arial"/>
          <w:szCs w:val="28"/>
          <w:lang w:val="en-GB"/>
        </w:rPr>
      </w:pPr>
      <w:r w:rsidRPr="009C38C1">
        <w:rPr>
          <w:rFonts w:cs="Arial"/>
          <w:szCs w:val="28"/>
          <w:lang w:val="en-GB"/>
        </w:rPr>
        <w:t xml:space="preserve">1983 – in cooperation with the Higher School of Special Education in Warsaw, the development of a model of sight rehabilitation for the </w:t>
      </w:r>
      <w:r>
        <w:rPr>
          <w:rFonts w:cs="Arial"/>
          <w:szCs w:val="28"/>
          <w:lang w:val="en-GB"/>
        </w:rPr>
        <w:t xml:space="preserve">partially sighted </w:t>
      </w:r>
      <w:r w:rsidRPr="009C38C1">
        <w:rPr>
          <w:rFonts w:cs="Arial"/>
          <w:szCs w:val="28"/>
          <w:lang w:val="en-GB"/>
        </w:rPr>
        <w:t xml:space="preserve">was started in Poland, which consisted of issuing rehabilitation programmes, training specialist instructors in vision improvement. </w:t>
      </w:r>
    </w:p>
    <w:p w:rsidR="009C38C1" w:rsidRPr="009C38C1" w:rsidRDefault="009C38C1" w:rsidP="009C38C1">
      <w:pPr>
        <w:rPr>
          <w:rFonts w:cs="Arial"/>
          <w:szCs w:val="28"/>
          <w:lang w:val="en-GB"/>
        </w:rPr>
      </w:pPr>
      <w:r w:rsidRPr="009C38C1">
        <w:rPr>
          <w:rFonts w:cs="Arial"/>
          <w:szCs w:val="28"/>
          <w:lang w:val="en-GB"/>
        </w:rPr>
        <w:t>1988 – PZN undertook complex activities for blind diabetic patients – registry, r</w:t>
      </w:r>
      <w:r>
        <w:rPr>
          <w:rFonts w:cs="Arial"/>
          <w:szCs w:val="28"/>
          <w:lang w:val="en-GB"/>
        </w:rPr>
        <w:t>ehabilitation stays, diabetes</w:t>
      </w:r>
      <w:r w:rsidRPr="009C38C1">
        <w:rPr>
          <w:rFonts w:cs="Arial"/>
          <w:szCs w:val="28"/>
          <w:lang w:val="en-GB"/>
        </w:rPr>
        <w:t xml:space="preserve"> education, publishing, specialist clinics and clubs for blind and </w:t>
      </w:r>
      <w:r>
        <w:rPr>
          <w:rFonts w:cs="Arial"/>
          <w:szCs w:val="28"/>
          <w:lang w:val="en-GB"/>
        </w:rPr>
        <w:t xml:space="preserve">partially sighted </w:t>
      </w:r>
      <w:r w:rsidRPr="009C38C1">
        <w:rPr>
          <w:rFonts w:cs="Arial"/>
          <w:szCs w:val="28"/>
          <w:lang w:val="en-GB"/>
        </w:rPr>
        <w:t>diabetic patients.</w:t>
      </w:r>
    </w:p>
    <w:p w:rsidR="009C38C1" w:rsidRPr="009C38C1" w:rsidRDefault="009C38C1" w:rsidP="009C38C1">
      <w:pPr>
        <w:rPr>
          <w:rFonts w:cs="Arial"/>
          <w:szCs w:val="28"/>
          <w:lang w:val="en-GB"/>
        </w:rPr>
      </w:pPr>
      <w:r w:rsidRPr="009C38C1">
        <w:rPr>
          <w:rFonts w:cs="Arial"/>
          <w:szCs w:val="28"/>
          <w:lang w:val="en-GB"/>
        </w:rPr>
        <w:t xml:space="preserve">1989 – the first in Poland Outpatient Clinic for Vision Rehabilitation of the </w:t>
      </w:r>
      <w:r>
        <w:rPr>
          <w:rFonts w:cs="Arial"/>
          <w:szCs w:val="28"/>
          <w:lang w:val="en-GB"/>
        </w:rPr>
        <w:t xml:space="preserve">Partially sighted </w:t>
      </w:r>
      <w:r w:rsidRPr="009C38C1">
        <w:rPr>
          <w:rFonts w:cs="Arial"/>
          <w:szCs w:val="28"/>
          <w:lang w:val="en-GB"/>
        </w:rPr>
        <w:t xml:space="preserve">was </w:t>
      </w:r>
      <w:proofErr w:type="spellStart"/>
      <w:r w:rsidRPr="009C38C1">
        <w:rPr>
          <w:rFonts w:cs="Arial"/>
          <w:szCs w:val="28"/>
          <w:lang w:val="en-GB"/>
        </w:rPr>
        <w:t>estatblished</w:t>
      </w:r>
      <w:proofErr w:type="spellEnd"/>
      <w:r w:rsidRPr="009C38C1">
        <w:rPr>
          <w:rFonts w:cs="Arial"/>
          <w:szCs w:val="28"/>
          <w:lang w:val="en-GB"/>
        </w:rPr>
        <w:t xml:space="preserve">. PZN undertook activities for the benefit of deaf-blind people-registering this group, organizing rehabilitation stays, cooperation with the Perkins Institute in the USA. On the initiative of PZN the first experimental Therapeutic and Rehabilitation </w:t>
      </w:r>
      <w:proofErr w:type="spellStart"/>
      <w:r w:rsidRPr="009C38C1">
        <w:rPr>
          <w:rFonts w:cs="Arial"/>
          <w:szCs w:val="28"/>
          <w:lang w:val="en-GB"/>
        </w:rPr>
        <w:t>Center</w:t>
      </w:r>
      <w:proofErr w:type="spellEnd"/>
      <w:r w:rsidRPr="009C38C1">
        <w:rPr>
          <w:rFonts w:cs="Arial"/>
          <w:szCs w:val="28"/>
          <w:lang w:val="en-GB"/>
        </w:rPr>
        <w:t xml:space="preserve"> of the Day Stay in Warsaw started its activity. It was organized mainly for blind children with additional disabilities. This </w:t>
      </w:r>
      <w:proofErr w:type="spellStart"/>
      <w:r w:rsidRPr="009C38C1">
        <w:rPr>
          <w:rFonts w:cs="Arial"/>
          <w:szCs w:val="28"/>
          <w:lang w:val="en-GB"/>
        </w:rPr>
        <w:t>Center</w:t>
      </w:r>
      <w:proofErr w:type="spellEnd"/>
      <w:r w:rsidRPr="009C38C1">
        <w:rPr>
          <w:rFonts w:cs="Arial"/>
          <w:szCs w:val="28"/>
          <w:lang w:val="en-GB"/>
        </w:rPr>
        <w:t xml:space="preserve"> is still in operation today. </w:t>
      </w:r>
    </w:p>
    <w:p w:rsidR="009C38C1" w:rsidRPr="009C38C1" w:rsidRDefault="009C38C1" w:rsidP="009C38C1">
      <w:pPr>
        <w:rPr>
          <w:rFonts w:cs="Arial"/>
          <w:szCs w:val="28"/>
          <w:lang w:val="en-GB"/>
        </w:rPr>
      </w:pPr>
      <w:r w:rsidRPr="009C38C1">
        <w:rPr>
          <w:rFonts w:cs="Arial"/>
          <w:szCs w:val="28"/>
          <w:lang w:val="en-GB"/>
        </w:rPr>
        <w:t>1990 – PZN created the Reh</w:t>
      </w:r>
      <w:r>
        <w:rPr>
          <w:rFonts w:cs="Arial"/>
          <w:szCs w:val="28"/>
          <w:lang w:val="en-GB"/>
        </w:rPr>
        <w:t xml:space="preserve">abilitation and Training </w:t>
      </w:r>
      <w:proofErr w:type="spellStart"/>
      <w:r>
        <w:rPr>
          <w:rFonts w:cs="Arial"/>
          <w:szCs w:val="28"/>
          <w:lang w:val="en-GB"/>
        </w:rPr>
        <w:t>Center</w:t>
      </w:r>
      <w:proofErr w:type="spellEnd"/>
      <w:r w:rsidRPr="009C38C1">
        <w:rPr>
          <w:rFonts w:cs="Arial"/>
          <w:szCs w:val="28"/>
          <w:lang w:val="en-GB"/>
        </w:rPr>
        <w:t xml:space="preserve"> in Bydgoszcz and started basic rehabilitation training for newly blinded people from all over the country. Two-week training sessions are still held here </w:t>
      </w:r>
      <w:r>
        <w:rPr>
          <w:rFonts w:cs="Arial"/>
          <w:szCs w:val="28"/>
          <w:lang w:val="en-GB"/>
        </w:rPr>
        <w:t>today. We also train specialist</w:t>
      </w:r>
      <w:r w:rsidRPr="009C38C1">
        <w:rPr>
          <w:rFonts w:cs="Arial"/>
          <w:szCs w:val="28"/>
          <w:lang w:val="en-GB"/>
        </w:rPr>
        <w:t xml:space="preserve"> staff here.</w:t>
      </w:r>
    </w:p>
    <w:p w:rsidR="009C38C1" w:rsidRPr="009C38C1" w:rsidRDefault="009C38C1" w:rsidP="009C38C1">
      <w:pPr>
        <w:rPr>
          <w:rFonts w:cs="Arial"/>
          <w:szCs w:val="28"/>
          <w:lang w:val="en-GB"/>
        </w:rPr>
      </w:pPr>
      <w:r w:rsidRPr="009C38C1">
        <w:rPr>
          <w:rFonts w:cs="Arial"/>
          <w:szCs w:val="28"/>
          <w:lang w:val="en-GB"/>
        </w:rPr>
        <w:t xml:space="preserve">1990 – a complex Residential and Rehabilitation Centre for the Blind and </w:t>
      </w:r>
      <w:r>
        <w:rPr>
          <w:rFonts w:cs="Arial"/>
          <w:szCs w:val="28"/>
          <w:lang w:val="en-GB"/>
        </w:rPr>
        <w:t xml:space="preserve">Partially sighted </w:t>
      </w:r>
      <w:r w:rsidRPr="009C38C1">
        <w:rPr>
          <w:rFonts w:cs="Arial"/>
          <w:szCs w:val="28"/>
          <w:lang w:val="en-GB"/>
        </w:rPr>
        <w:t xml:space="preserve">in Olsztyn in Masuria was opened. Currently there are: </w:t>
      </w:r>
    </w:p>
    <w:p w:rsidR="009C38C1" w:rsidRPr="009C38C1" w:rsidRDefault="009C38C1" w:rsidP="009C38C1">
      <w:pPr>
        <w:rPr>
          <w:rFonts w:cs="Arial"/>
          <w:szCs w:val="28"/>
          <w:lang w:val="en-GB"/>
        </w:rPr>
      </w:pPr>
      <w:r w:rsidRPr="009C38C1">
        <w:rPr>
          <w:rFonts w:cs="Arial"/>
          <w:szCs w:val="28"/>
          <w:lang w:val="en-GB"/>
        </w:rPr>
        <w:t>- Social Aid House for 110 people</w:t>
      </w:r>
    </w:p>
    <w:p w:rsidR="009C38C1" w:rsidRPr="009C38C1" w:rsidRDefault="009C38C1" w:rsidP="009C38C1">
      <w:pPr>
        <w:rPr>
          <w:rFonts w:cs="Arial"/>
          <w:szCs w:val="28"/>
          <w:lang w:val="en-GB"/>
        </w:rPr>
      </w:pPr>
      <w:r w:rsidRPr="009C38C1">
        <w:rPr>
          <w:rFonts w:cs="Arial"/>
          <w:szCs w:val="28"/>
          <w:lang w:val="en-GB"/>
        </w:rPr>
        <w:t xml:space="preserve">- 3 Daily Residence </w:t>
      </w:r>
      <w:proofErr w:type="spellStart"/>
      <w:r w:rsidRPr="009C38C1">
        <w:rPr>
          <w:rFonts w:cs="Arial"/>
          <w:szCs w:val="28"/>
          <w:lang w:val="en-GB"/>
        </w:rPr>
        <w:t>Centers</w:t>
      </w:r>
      <w:proofErr w:type="spellEnd"/>
      <w:r w:rsidRPr="009C38C1">
        <w:rPr>
          <w:rFonts w:cs="Arial"/>
          <w:szCs w:val="28"/>
          <w:lang w:val="en-GB"/>
        </w:rPr>
        <w:t xml:space="preserve"> for 170 people</w:t>
      </w:r>
    </w:p>
    <w:p w:rsidR="009C38C1" w:rsidRPr="009C38C1" w:rsidRDefault="009C38C1" w:rsidP="009C38C1">
      <w:pPr>
        <w:rPr>
          <w:rFonts w:cs="Arial"/>
          <w:szCs w:val="28"/>
          <w:lang w:val="en-GB"/>
        </w:rPr>
      </w:pPr>
      <w:r w:rsidRPr="009C38C1">
        <w:rPr>
          <w:rFonts w:cs="Arial"/>
          <w:szCs w:val="28"/>
          <w:lang w:val="en-GB"/>
        </w:rPr>
        <w:t xml:space="preserve">- Vocational Activity </w:t>
      </w:r>
      <w:proofErr w:type="spellStart"/>
      <w:r w:rsidRPr="009C38C1">
        <w:rPr>
          <w:rFonts w:cs="Arial"/>
          <w:szCs w:val="28"/>
          <w:lang w:val="en-GB"/>
        </w:rPr>
        <w:t>Center</w:t>
      </w:r>
      <w:proofErr w:type="spellEnd"/>
      <w:r w:rsidRPr="009C38C1">
        <w:rPr>
          <w:rFonts w:cs="Arial"/>
          <w:szCs w:val="28"/>
          <w:lang w:val="en-GB"/>
        </w:rPr>
        <w:t xml:space="preserve"> where 56 blind people are employed and prepared for work on the open labour market. </w:t>
      </w:r>
    </w:p>
    <w:p w:rsidR="009C38C1" w:rsidRPr="009C38C1" w:rsidRDefault="009C38C1" w:rsidP="009C38C1">
      <w:pPr>
        <w:rPr>
          <w:rFonts w:cs="Arial"/>
          <w:szCs w:val="28"/>
          <w:lang w:val="en-GB"/>
        </w:rPr>
      </w:pPr>
      <w:r w:rsidRPr="009C38C1">
        <w:rPr>
          <w:rFonts w:cs="Arial"/>
          <w:szCs w:val="28"/>
          <w:lang w:val="en-GB"/>
        </w:rPr>
        <w:lastRenderedPageBreak/>
        <w:t xml:space="preserve">There are 150 blind and </w:t>
      </w:r>
      <w:r>
        <w:rPr>
          <w:rFonts w:cs="Arial"/>
          <w:szCs w:val="28"/>
          <w:lang w:val="en-GB"/>
        </w:rPr>
        <w:t xml:space="preserve">partially sighted </w:t>
      </w:r>
      <w:r w:rsidRPr="009C38C1">
        <w:rPr>
          <w:rFonts w:cs="Arial"/>
          <w:szCs w:val="28"/>
          <w:lang w:val="en-GB"/>
        </w:rPr>
        <w:t xml:space="preserve">people with their families who have housing problems living in the </w:t>
      </w:r>
      <w:proofErr w:type="spellStart"/>
      <w:r w:rsidRPr="009C38C1">
        <w:rPr>
          <w:rFonts w:cs="Arial"/>
          <w:szCs w:val="28"/>
          <w:lang w:val="en-GB"/>
        </w:rPr>
        <w:t>Ce</w:t>
      </w:r>
      <w:r>
        <w:rPr>
          <w:rFonts w:cs="Arial"/>
          <w:szCs w:val="28"/>
          <w:lang w:val="en-GB"/>
        </w:rPr>
        <w:t>nter</w:t>
      </w:r>
      <w:proofErr w:type="spellEnd"/>
      <w:r>
        <w:rPr>
          <w:rFonts w:cs="Arial"/>
          <w:szCs w:val="28"/>
          <w:lang w:val="en-GB"/>
        </w:rPr>
        <w:t xml:space="preserve"> permanently. There i</w:t>
      </w:r>
      <w:r w:rsidRPr="009C38C1">
        <w:rPr>
          <w:rFonts w:cs="Arial"/>
          <w:szCs w:val="28"/>
          <w:lang w:val="en-GB"/>
        </w:rPr>
        <w:t>s</w:t>
      </w:r>
      <w:r>
        <w:rPr>
          <w:rFonts w:cs="Arial"/>
          <w:szCs w:val="28"/>
          <w:lang w:val="en-GB"/>
        </w:rPr>
        <w:t xml:space="preserve"> </w:t>
      </w:r>
      <w:r w:rsidRPr="009C38C1">
        <w:rPr>
          <w:rFonts w:cs="Arial"/>
          <w:szCs w:val="28"/>
          <w:lang w:val="en-GB"/>
        </w:rPr>
        <w:t xml:space="preserve">also a therapeutic clinic with rehabilitation, a shop, a chapel, a laundry and a tailor’s </w:t>
      </w:r>
      <w:r>
        <w:rPr>
          <w:rFonts w:cs="Arial"/>
          <w:szCs w:val="28"/>
          <w:lang w:val="en-GB"/>
        </w:rPr>
        <w:t>unit</w:t>
      </w:r>
      <w:r w:rsidRPr="009C38C1">
        <w:rPr>
          <w:rFonts w:cs="Arial"/>
          <w:szCs w:val="28"/>
          <w:lang w:val="en-GB"/>
        </w:rPr>
        <w:t xml:space="preserve">. There is a gym and a large common room, rehabilitation stays also take place. It is the biggest multifunctional complex in Poland for people from all over the country. The </w:t>
      </w:r>
      <w:proofErr w:type="spellStart"/>
      <w:r w:rsidRPr="009C38C1">
        <w:rPr>
          <w:rFonts w:cs="Arial"/>
          <w:szCs w:val="28"/>
          <w:lang w:val="en-GB"/>
        </w:rPr>
        <w:t>Center</w:t>
      </w:r>
      <w:proofErr w:type="spellEnd"/>
      <w:r w:rsidRPr="009C38C1">
        <w:rPr>
          <w:rFonts w:cs="Arial"/>
          <w:szCs w:val="28"/>
          <w:lang w:val="en-GB"/>
        </w:rPr>
        <w:t xml:space="preserve"> is surrounded by a beautiful, large garden with walking paths for the blind</w:t>
      </w:r>
      <w:r>
        <w:rPr>
          <w:rFonts w:cs="Arial"/>
          <w:szCs w:val="28"/>
          <w:lang w:val="en-GB"/>
        </w:rPr>
        <w:t xml:space="preserve"> and partially sighted </w:t>
      </w:r>
      <w:r w:rsidRPr="009C38C1">
        <w:rPr>
          <w:rFonts w:cs="Arial"/>
          <w:szCs w:val="28"/>
          <w:lang w:val="en-GB"/>
        </w:rPr>
        <w:t>.</w:t>
      </w:r>
    </w:p>
    <w:p w:rsidR="009C38C1" w:rsidRPr="009C38C1" w:rsidRDefault="009C38C1" w:rsidP="009C38C1">
      <w:pPr>
        <w:rPr>
          <w:rFonts w:cs="Arial"/>
          <w:szCs w:val="28"/>
          <w:lang w:val="en-GB"/>
        </w:rPr>
      </w:pPr>
      <w:r w:rsidRPr="009C38C1">
        <w:rPr>
          <w:rFonts w:cs="Arial"/>
          <w:szCs w:val="28"/>
          <w:lang w:val="en-GB"/>
        </w:rPr>
        <w:t xml:space="preserve">1991 – Medical and Rehabilitation Centre was opened in </w:t>
      </w:r>
      <w:proofErr w:type="spellStart"/>
      <w:r w:rsidRPr="009C38C1">
        <w:rPr>
          <w:rFonts w:cs="Arial"/>
          <w:szCs w:val="28"/>
          <w:lang w:val="en-GB"/>
        </w:rPr>
        <w:t>Ciechocinek</w:t>
      </w:r>
      <w:proofErr w:type="spellEnd"/>
      <w:r w:rsidRPr="009C38C1">
        <w:rPr>
          <w:rFonts w:cs="Arial"/>
          <w:szCs w:val="28"/>
          <w:lang w:val="en-GB"/>
        </w:rPr>
        <w:t>. Currently it functions as a sanatorium for 100 people.</w:t>
      </w:r>
    </w:p>
    <w:p w:rsidR="009C38C1" w:rsidRPr="009C38C1" w:rsidRDefault="009C38C1" w:rsidP="009C38C1">
      <w:pPr>
        <w:rPr>
          <w:rFonts w:cs="Arial"/>
          <w:szCs w:val="28"/>
          <w:lang w:val="en-GB"/>
        </w:rPr>
      </w:pPr>
      <w:r w:rsidRPr="009C38C1">
        <w:rPr>
          <w:rFonts w:cs="Arial"/>
          <w:szCs w:val="28"/>
          <w:lang w:val="en-GB"/>
        </w:rPr>
        <w:t>1992 – Th</w:t>
      </w:r>
      <w:r>
        <w:rPr>
          <w:rFonts w:cs="Arial"/>
          <w:szCs w:val="28"/>
          <w:lang w:val="en-GB"/>
        </w:rPr>
        <w:t>e Centre for b</w:t>
      </w:r>
      <w:r w:rsidRPr="009C38C1">
        <w:rPr>
          <w:rFonts w:cs="Arial"/>
          <w:szCs w:val="28"/>
          <w:lang w:val="en-GB"/>
        </w:rPr>
        <w:t xml:space="preserve">lind and </w:t>
      </w:r>
      <w:r>
        <w:rPr>
          <w:rFonts w:cs="Arial"/>
          <w:szCs w:val="28"/>
          <w:lang w:val="en-GB"/>
        </w:rPr>
        <w:t xml:space="preserve">partially sighted </w:t>
      </w:r>
      <w:r w:rsidRPr="009C38C1">
        <w:rPr>
          <w:rFonts w:cs="Arial"/>
          <w:szCs w:val="28"/>
          <w:lang w:val="en-GB"/>
        </w:rPr>
        <w:t xml:space="preserve">Children was opened in </w:t>
      </w:r>
      <w:proofErr w:type="spellStart"/>
      <w:r w:rsidRPr="009C38C1">
        <w:rPr>
          <w:rFonts w:cs="Arial"/>
          <w:szCs w:val="28"/>
          <w:lang w:val="en-GB"/>
        </w:rPr>
        <w:t>Rudołtowice</w:t>
      </w:r>
      <w:proofErr w:type="spellEnd"/>
      <w:r w:rsidRPr="009C38C1">
        <w:rPr>
          <w:rFonts w:cs="Arial"/>
          <w:szCs w:val="28"/>
          <w:lang w:val="en-GB"/>
        </w:rPr>
        <w:t xml:space="preserve">, Silesia. Currently, the facility is called Polish Association of the Blind </w:t>
      </w:r>
      <w:proofErr w:type="spellStart"/>
      <w:r w:rsidRPr="009C38C1">
        <w:rPr>
          <w:rFonts w:cs="Arial"/>
          <w:szCs w:val="28"/>
          <w:lang w:val="en-GB"/>
        </w:rPr>
        <w:t>Educational,Treatment</w:t>
      </w:r>
      <w:proofErr w:type="spellEnd"/>
      <w:r w:rsidRPr="009C38C1">
        <w:rPr>
          <w:rFonts w:cs="Arial"/>
          <w:szCs w:val="28"/>
          <w:lang w:val="en-GB"/>
        </w:rPr>
        <w:t xml:space="preserve"> and </w:t>
      </w:r>
      <w:proofErr w:type="spellStart"/>
      <w:r w:rsidRPr="009C38C1">
        <w:rPr>
          <w:rFonts w:cs="Arial"/>
          <w:szCs w:val="28"/>
          <w:lang w:val="en-GB"/>
        </w:rPr>
        <w:t>Rehabiliation</w:t>
      </w:r>
      <w:proofErr w:type="spellEnd"/>
      <w:r w:rsidRPr="009C38C1">
        <w:rPr>
          <w:rFonts w:cs="Arial"/>
          <w:szCs w:val="28"/>
          <w:lang w:val="en-GB"/>
        </w:rPr>
        <w:t xml:space="preserve"> </w:t>
      </w:r>
      <w:proofErr w:type="spellStart"/>
      <w:r w:rsidRPr="009C38C1">
        <w:rPr>
          <w:rFonts w:cs="Arial"/>
          <w:szCs w:val="28"/>
          <w:lang w:val="en-GB"/>
        </w:rPr>
        <w:t>Center</w:t>
      </w:r>
      <w:proofErr w:type="spellEnd"/>
      <w:r w:rsidRPr="009C38C1">
        <w:rPr>
          <w:rFonts w:cs="Arial"/>
          <w:szCs w:val="28"/>
          <w:lang w:val="en-GB"/>
        </w:rPr>
        <w:t xml:space="preserve"> for Children and Youth.</w:t>
      </w:r>
    </w:p>
    <w:p w:rsidR="009C38C1" w:rsidRPr="009C38C1" w:rsidRDefault="009C38C1" w:rsidP="009C38C1">
      <w:pPr>
        <w:rPr>
          <w:rFonts w:cs="Arial"/>
          <w:szCs w:val="28"/>
          <w:lang w:val="en-GB"/>
        </w:rPr>
      </w:pPr>
      <w:r w:rsidRPr="009C38C1">
        <w:rPr>
          <w:rFonts w:cs="Arial"/>
          <w:szCs w:val="28"/>
          <w:lang w:val="en-GB"/>
        </w:rPr>
        <w:t xml:space="preserve">1992 – another success. Medical and Rehabilitation Centre was opened by the sea in </w:t>
      </w:r>
      <w:proofErr w:type="spellStart"/>
      <w:r w:rsidRPr="009C38C1">
        <w:rPr>
          <w:rFonts w:cs="Arial"/>
          <w:szCs w:val="28"/>
          <w:lang w:val="en-GB"/>
        </w:rPr>
        <w:t>Ustronie</w:t>
      </w:r>
      <w:proofErr w:type="spellEnd"/>
      <w:r w:rsidRPr="009C38C1">
        <w:rPr>
          <w:rFonts w:cs="Arial"/>
          <w:szCs w:val="28"/>
          <w:lang w:val="en-GB"/>
        </w:rPr>
        <w:t xml:space="preserve"> </w:t>
      </w:r>
      <w:proofErr w:type="spellStart"/>
      <w:r w:rsidRPr="009C38C1">
        <w:rPr>
          <w:rFonts w:cs="Arial"/>
          <w:szCs w:val="28"/>
          <w:lang w:val="en-GB"/>
        </w:rPr>
        <w:t>Morskie</w:t>
      </w:r>
      <w:proofErr w:type="spellEnd"/>
      <w:r w:rsidRPr="009C38C1">
        <w:rPr>
          <w:rFonts w:cs="Arial"/>
          <w:szCs w:val="28"/>
          <w:lang w:val="en-GB"/>
        </w:rPr>
        <w:t>. Currently it functions for 180 people.</w:t>
      </w:r>
    </w:p>
    <w:p w:rsidR="009C38C1" w:rsidRPr="009C38C1" w:rsidRDefault="009C38C1" w:rsidP="009C38C1">
      <w:pPr>
        <w:rPr>
          <w:rFonts w:cs="Arial"/>
          <w:szCs w:val="28"/>
          <w:lang w:val="en-GB"/>
        </w:rPr>
      </w:pPr>
      <w:r w:rsidRPr="009C38C1">
        <w:rPr>
          <w:rFonts w:cs="Arial"/>
          <w:szCs w:val="28"/>
          <w:lang w:val="en-GB"/>
        </w:rPr>
        <w:t xml:space="preserve">1993 – The 4th EBU General Assembly took place in the Therapeutic and Rehabilitation Centre „KOS” in </w:t>
      </w:r>
      <w:proofErr w:type="spellStart"/>
      <w:r w:rsidRPr="009C38C1">
        <w:rPr>
          <w:rFonts w:cs="Arial"/>
          <w:szCs w:val="28"/>
          <w:lang w:val="en-GB"/>
        </w:rPr>
        <w:t>Ustroń</w:t>
      </w:r>
      <w:proofErr w:type="spellEnd"/>
      <w:r w:rsidRPr="009C38C1">
        <w:rPr>
          <w:rFonts w:cs="Arial"/>
          <w:szCs w:val="28"/>
          <w:lang w:val="en-GB"/>
        </w:rPr>
        <w:t xml:space="preserve"> </w:t>
      </w:r>
      <w:proofErr w:type="spellStart"/>
      <w:r w:rsidRPr="009C38C1">
        <w:rPr>
          <w:rFonts w:cs="Arial"/>
          <w:szCs w:val="28"/>
          <w:lang w:val="en-GB"/>
        </w:rPr>
        <w:t>Zawodzie</w:t>
      </w:r>
      <w:proofErr w:type="spellEnd"/>
      <w:r w:rsidRPr="009C38C1">
        <w:rPr>
          <w:rFonts w:cs="Arial"/>
          <w:szCs w:val="28"/>
          <w:lang w:val="en-GB"/>
        </w:rPr>
        <w:t xml:space="preserve"> in mountains. It was attended by representatives of blind organizations from 45 countries. Among other things a resolution was passed that October 15 be celebrated as International White Cane Day.</w:t>
      </w:r>
    </w:p>
    <w:p w:rsidR="009C38C1" w:rsidRPr="009C38C1" w:rsidRDefault="009C38C1" w:rsidP="009C38C1">
      <w:pPr>
        <w:rPr>
          <w:rFonts w:cs="Arial"/>
          <w:szCs w:val="28"/>
          <w:lang w:val="en-GB"/>
        </w:rPr>
      </w:pPr>
      <w:r w:rsidRPr="009C38C1">
        <w:rPr>
          <w:rFonts w:cs="Arial"/>
          <w:szCs w:val="28"/>
          <w:lang w:val="en-GB"/>
        </w:rPr>
        <w:t>1993 – since 1993 until today, the editions of magazines for children and young people („</w:t>
      </w:r>
      <w:proofErr w:type="spellStart"/>
      <w:r w:rsidRPr="009C38C1">
        <w:rPr>
          <w:rFonts w:cs="Arial"/>
          <w:szCs w:val="28"/>
          <w:lang w:val="en-GB"/>
        </w:rPr>
        <w:t>Promyczek</w:t>
      </w:r>
      <w:proofErr w:type="spellEnd"/>
      <w:r w:rsidRPr="009C38C1">
        <w:rPr>
          <w:rFonts w:cs="Arial"/>
          <w:szCs w:val="28"/>
          <w:lang w:val="en-GB"/>
        </w:rPr>
        <w:t>” and „</w:t>
      </w:r>
      <w:proofErr w:type="spellStart"/>
      <w:r w:rsidRPr="009C38C1">
        <w:rPr>
          <w:rFonts w:cs="Arial"/>
          <w:szCs w:val="28"/>
          <w:lang w:val="en-GB"/>
        </w:rPr>
        <w:t>Światełko</w:t>
      </w:r>
      <w:proofErr w:type="spellEnd"/>
      <w:r w:rsidRPr="009C38C1">
        <w:rPr>
          <w:rFonts w:cs="Arial"/>
          <w:szCs w:val="28"/>
          <w:lang w:val="en-GB"/>
        </w:rPr>
        <w:t>”) appear in enlarge print.</w:t>
      </w:r>
    </w:p>
    <w:p w:rsidR="009C38C1" w:rsidRPr="009C38C1" w:rsidRDefault="009C38C1" w:rsidP="009C38C1">
      <w:pPr>
        <w:rPr>
          <w:rFonts w:cs="Arial"/>
          <w:szCs w:val="28"/>
          <w:lang w:val="en-GB"/>
        </w:rPr>
      </w:pPr>
      <w:r w:rsidRPr="009C38C1">
        <w:rPr>
          <w:rFonts w:cs="Arial"/>
          <w:szCs w:val="28"/>
          <w:lang w:val="en-GB"/>
        </w:rPr>
        <w:t>1993 – Social Aid House was estab</w:t>
      </w:r>
      <w:r w:rsidR="00720986">
        <w:rPr>
          <w:rFonts w:cs="Arial"/>
          <w:szCs w:val="28"/>
          <w:lang w:val="en-GB"/>
        </w:rPr>
        <w:t>lished in Kielce. Currently if f</w:t>
      </w:r>
      <w:r w:rsidRPr="009C38C1">
        <w:rPr>
          <w:rFonts w:cs="Arial"/>
          <w:szCs w:val="28"/>
          <w:lang w:val="en-GB"/>
        </w:rPr>
        <w:t xml:space="preserve">unctions for 50 blind people. </w:t>
      </w:r>
    </w:p>
    <w:p w:rsidR="009C38C1" w:rsidRPr="009C38C1" w:rsidRDefault="009C38C1" w:rsidP="009C38C1">
      <w:pPr>
        <w:rPr>
          <w:rFonts w:cs="Arial"/>
          <w:szCs w:val="28"/>
          <w:lang w:val="en-GB"/>
        </w:rPr>
      </w:pPr>
      <w:r w:rsidRPr="009C38C1">
        <w:rPr>
          <w:rFonts w:cs="Arial"/>
          <w:szCs w:val="28"/>
          <w:lang w:val="en-GB"/>
        </w:rPr>
        <w:t xml:space="preserve">1995-2001 – In those years PZN opened Vocational Therapy Workshops for the blind in </w:t>
      </w:r>
      <w:proofErr w:type="spellStart"/>
      <w:r w:rsidRPr="009C38C1">
        <w:rPr>
          <w:rFonts w:cs="Arial"/>
          <w:szCs w:val="28"/>
          <w:lang w:val="en-GB"/>
        </w:rPr>
        <w:t>Toruń</w:t>
      </w:r>
      <w:proofErr w:type="spellEnd"/>
      <w:r w:rsidRPr="009C38C1">
        <w:rPr>
          <w:rFonts w:cs="Arial"/>
          <w:szCs w:val="28"/>
          <w:lang w:val="en-GB"/>
        </w:rPr>
        <w:t xml:space="preserve">, </w:t>
      </w:r>
      <w:proofErr w:type="spellStart"/>
      <w:r w:rsidRPr="009C38C1">
        <w:rPr>
          <w:rFonts w:cs="Arial"/>
          <w:szCs w:val="28"/>
          <w:lang w:val="en-GB"/>
        </w:rPr>
        <w:t>Słupsk</w:t>
      </w:r>
      <w:proofErr w:type="spellEnd"/>
      <w:r w:rsidRPr="009C38C1">
        <w:rPr>
          <w:rFonts w:cs="Arial"/>
          <w:szCs w:val="28"/>
          <w:lang w:val="en-GB"/>
        </w:rPr>
        <w:t xml:space="preserve"> and </w:t>
      </w:r>
      <w:proofErr w:type="spellStart"/>
      <w:r w:rsidRPr="009C38C1">
        <w:rPr>
          <w:rFonts w:cs="Arial"/>
          <w:szCs w:val="28"/>
          <w:lang w:val="en-GB"/>
        </w:rPr>
        <w:t>Włocławek</w:t>
      </w:r>
      <w:proofErr w:type="spellEnd"/>
      <w:r w:rsidRPr="009C38C1">
        <w:rPr>
          <w:rFonts w:cs="Arial"/>
          <w:szCs w:val="28"/>
          <w:lang w:val="en-GB"/>
        </w:rPr>
        <w:t xml:space="preserve">. These workshops prepare these people for work on the open labour market. Later three more Vocational Therapy Workshops were established, run by provincial units. </w:t>
      </w:r>
    </w:p>
    <w:p w:rsidR="009C38C1" w:rsidRPr="009C38C1" w:rsidRDefault="009C38C1" w:rsidP="009C38C1">
      <w:pPr>
        <w:rPr>
          <w:rFonts w:cs="Arial"/>
          <w:szCs w:val="28"/>
          <w:lang w:val="en-GB"/>
        </w:rPr>
      </w:pPr>
      <w:r w:rsidRPr="009C38C1">
        <w:rPr>
          <w:rFonts w:cs="Arial"/>
          <w:szCs w:val="28"/>
          <w:lang w:val="en-GB"/>
        </w:rPr>
        <w:t>2001 – PZN set up a Special Sch</w:t>
      </w:r>
      <w:r>
        <w:rPr>
          <w:rFonts w:cs="Arial"/>
          <w:szCs w:val="28"/>
          <w:lang w:val="en-GB"/>
        </w:rPr>
        <w:t>ool and Educational Centre for b</w:t>
      </w:r>
      <w:r w:rsidRPr="009C38C1">
        <w:rPr>
          <w:rFonts w:cs="Arial"/>
          <w:szCs w:val="28"/>
          <w:lang w:val="en-GB"/>
        </w:rPr>
        <w:t xml:space="preserve">lind and </w:t>
      </w:r>
      <w:r>
        <w:rPr>
          <w:rFonts w:cs="Arial"/>
          <w:szCs w:val="28"/>
          <w:lang w:val="en-GB"/>
        </w:rPr>
        <w:t>partially sighted</w:t>
      </w:r>
      <w:r w:rsidRPr="009C38C1">
        <w:rPr>
          <w:rFonts w:cs="Arial"/>
          <w:szCs w:val="28"/>
          <w:lang w:val="en-GB"/>
        </w:rPr>
        <w:t xml:space="preserve"> Youth in </w:t>
      </w:r>
      <w:proofErr w:type="spellStart"/>
      <w:r w:rsidRPr="009C38C1">
        <w:rPr>
          <w:rFonts w:cs="Arial"/>
          <w:szCs w:val="28"/>
          <w:lang w:val="en-GB"/>
        </w:rPr>
        <w:t>Chorzów</w:t>
      </w:r>
      <w:proofErr w:type="spellEnd"/>
      <w:r w:rsidRPr="009C38C1">
        <w:rPr>
          <w:rFonts w:cs="Arial"/>
          <w:szCs w:val="28"/>
          <w:lang w:val="en-GB"/>
        </w:rPr>
        <w:t xml:space="preserve"> for children and young people.</w:t>
      </w:r>
    </w:p>
    <w:p w:rsidR="009C38C1" w:rsidRPr="009C38C1" w:rsidRDefault="009C38C1" w:rsidP="009C38C1">
      <w:pPr>
        <w:rPr>
          <w:rFonts w:cs="Arial"/>
          <w:szCs w:val="28"/>
          <w:lang w:val="en-GB"/>
        </w:rPr>
      </w:pPr>
      <w:r w:rsidRPr="009C38C1">
        <w:rPr>
          <w:rFonts w:cs="Arial"/>
          <w:szCs w:val="28"/>
          <w:lang w:val="en-GB"/>
        </w:rPr>
        <w:t>2004 – the process of digitizing of the Library’s collection began.</w:t>
      </w:r>
    </w:p>
    <w:p w:rsidR="009C38C1" w:rsidRPr="009C38C1" w:rsidRDefault="009C38C1" w:rsidP="009C38C1">
      <w:pPr>
        <w:rPr>
          <w:rFonts w:cs="Arial"/>
          <w:szCs w:val="28"/>
          <w:lang w:val="en-GB"/>
        </w:rPr>
      </w:pPr>
      <w:r w:rsidRPr="009C38C1">
        <w:rPr>
          <w:rFonts w:cs="Arial"/>
          <w:szCs w:val="28"/>
          <w:lang w:val="en-GB"/>
        </w:rPr>
        <w:t xml:space="preserve">2005 – Pope John Paul II was honoured with a gold badge of the PZN. Blind and </w:t>
      </w:r>
      <w:r>
        <w:rPr>
          <w:rFonts w:cs="Arial"/>
          <w:szCs w:val="28"/>
          <w:lang w:val="en-GB"/>
        </w:rPr>
        <w:t xml:space="preserve">partially sighted </w:t>
      </w:r>
      <w:r w:rsidRPr="009C38C1">
        <w:rPr>
          <w:rFonts w:cs="Arial"/>
          <w:szCs w:val="28"/>
          <w:lang w:val="en-GB"/>
        </w:rPr>
        <w:t>people received a blessing from the Pope conveyed in a letter to PZN.</w:t>
      </w:r>
    </w:p>
    <w:p w:rsidR="009C38C1" w:rsidRPr="009C38C1" w:rsidRDefault="009C38C1" w:rsidP="009C38C1">
      <w:pPr>
        <w:rPr>
          <w:rFonts w:cs="Arial"/>
          <w:szCs w:val="28"/>
          <w:lang w:val="en-GB"/>
        </w:rPr>
      </w:pPr>
      <w:r w:rsidRPr="009C38C1">
        <w:rPr>
          <w:rFonts w:cs="Arial"/>
          <w:szCs w:val="28"/>
          <w:lang w:val="en-GB"/>
        </w:rPr>
        <w:lastRenderedPageBreak/>
        <w:t xml:space="preserve">2006 – another Vocational Activity </w:t>
      </w:r>
      <w:proofErr w:type="spellStart"/>
      <w:r w:rsidRPr="009C38C1">
        <w:rPr>
          <w:rFonts w:cs="Arial"/>
          <w:szCs w:val="28"/>
          <w:lang w:val="en-GB"/>
        </w:rPr>
        <w:t>Center</w:t>
      </w:r>
      <w:proofErr w:type="spellEnd"/>
      <w:r w:rsidRPr="009C38C1">
        <w:rPr>
          <w:rFonts w:cs="Arial"/>
          <w:szCs w:val="28"/>
          <w:lang w:val="en-GB"/>
        </w:rPr>
        <w:t xml:space="preserve"> was established, run by the regional unit of the Association for 60 people.</w:t>
      </w:r>
    </w:p>
    <w:p w:rsidR="009C38C1" w:rsidRPr="009C38C1" w:rsidRDefault="009C38C1" w:rsidP="009C38C1">
      <w:pPr>
        <w:rPr>
          <w:rFonts w:cs="Arial"/>
          <w:szCs w:val="28"/>
          <w:lang w:val="en-GB"/>
        </w:rPr>
      </w:pPr>
      <w:r w:rsidRPr="009C38C1">
        <w:rPr>
          <w:rFonts w:cs="Arial"/>
          <w:szCs w:val="28"/>
          <w:lang w:val="en-GB"/>
        </w:rPr>
        <w:t>2007 – an online lending library of spoken books was launched at the Central Library of the PZN.</w:t>
      </w:r>
    </w:p>
    <w:p w:rsidR="009C38C1" w:rsidRPr="009C38C1" w:rsidRDefault="009C38C1" w:rsidP="009C38C1">
      <w:pPr>
        <w:rPr>
          <w:rFonts w:cs="Arial"/>
          <w:szCs w:val="28"/>
          <w:lang w:val="en-GB"/>
        </w:rPr>
      </w:pPr>
      <w:r w:rsidRPr="009C38C1">
        <w:rPr>
          <w:rFonts w:cs="Arial"/>
          <w:szCs w:val="28"/>
          <w:lang w:val="en-GB"/>
        </w:rPr>
        <w:t xml:space="preserve">2008 – PZN hosted the President of WBU, </w:t>
      </w:r>
      <w:proofErr w:type="spellStart"/>
      <w:r w:rsidRPr="009C38C1">
        <w:rPr>
          <w:rFonts w:cs="Arial"/>
          <w:szCs w:val="28"/>
          <w:lang w:val="en-GB"/>
        </w:rPr>
        <w:t>Dr.</w:t>
      </w:r>
      <w:proofErr w:type="spellEnd"/>
      <w:r w:rsidRPr="009C38C1">
        <w:rPr>
          <w:rFonts w:cs="Arial"/>
          <w:szCs w:val="28"/>
          <w:lang w:val="en-GB"/>
        </w:rPr>
        <w:t xml:space="preserve"> William Rowland, who visited our facilities.</w:t>
      </w:r>
    </w:p>
    <w:p w:rsidR="009C38C1" w:rsidRPr="009C38C1" w:rsidRDefault="009C38C1" w:rsidP="009C38C1">
      <w:pPr>
        <w:rPr>
          <w:rFonts w:cs="Arial"/>
          <w:szCs w:val="28"/>
          <w:lang w:val="en-GB"/>
        </w:rPr>
      </w:pPr>
      <w:r w:rsidRPr="009C38C1">
        <w:rPr>
          <w:rFonts w:cs="Arial"/>
          <w:szCs w:val="28"/>
          <w:lang w:val="en-GB"/>
        </w:rPr>
        <w:t xml:space="preserve">2009 – The International White Cane Day was celebrated under the patronage of the President of the Republic of Poland – Lech </w:t>
      </w:r>
      <w:proofErr w:type="spellStart"/>
      <w:r w:rsidRPr="009C38C1">
        <w:rPr>
          <w:rFonts w:cs="Arial"/>
          <w:szCs w:val="28"/>
          <w:lang w:val="en-GB"/>
        </w:rPr>
        <w:t>Kaczyński</w:t>
      </w:r>
      <w:proofErr w:type="spellEnd"/>
      <w:r w:rsidRPr="009C38C1">
        <w:rPr>
          <w:rFonts w:cs="Arial"/>
          <w:szCs w:val="28"/>
          <w:lang w:val="en-GB"/>
        </w:rPr>
        <w:t xml:space="preserve">. The blind were </w:t>
      </w:r>
      <w:proofErr w:type="spellStart"/>
      <w:r w:rsidRPr="009C38C1">
        <w:rPr>
          <w:rFonts w:cs="Arial"/>
          <w:szCs w:val="28"/>
          <w:lang w:val="en-GB"/>
        </w:rPr>
        <w:t>honored</w:t>
      </w:r>
      <w:proofErr w:type="spellEnd"/>
      <w:r w:rsidRPr="009C38C1">
        <w:rPr>
          <w:rFonts w:cs="Arial"/>
          <w:szCs w:val="28"/>
          <w:lang w:val="en-GB"/>
        </w:rPr>
        <w:t xml:space="preserve"> with state decorations at the Belvedere Palace by the First Lady of the Republic of Poland – Maria </w:t>
      </w:r>
      <w:proofErr w:type="spellStart"/>
      <w:r w:rsidRPr="009C38C1">
        <w:rPr>
          <w:rFonts w:cs="Arial"/>
          <w:szCs w:val="28"/>
          <w:lang w:val="en-GB"/>
        </w:rPr>
        <w:t>Kaczyńska</w:t>
      </w:r>
      <w:proofErr w:type="spellEnd"/>
      <w:r w:rsidRPr="009C38C1">
        <w:rPr>
          <w:rFonts w:cs="Arial"/>
          <w:szCs w:val="28"/>
          <w:lang w:val="en-GB"/>
        </w:rPr>
        <w:t>. The guest of honour was EBU President Lord Collin Low.</w:t>
      </w:r>
    </w:p>
    <w:p w:rsidR="009C38C1" w:rsidRPr="009C38C1" w:rsidRDefault="009C38C1" w:rsidP="009C38C1">
      <w:pPr>
        <w:rPr>
          <w:rFonts w:cs="Arial"/>
          <w:szCs w:val="28"/>
          <w:lang w:val="en-GB"/>
        </w:rPr>
      </w:pPr>
      <w:r w:rsidRPr="009C38C1">
        <w:rPr>
          <w:rFonts w:cs="Arial"/>
          <w:szCs w:val="28"/>
          <w:lang w:val="en-GB"/>
        </w:rPr>
        <w:t>2010 – the publishing of PZN magazines „</w:t>
      </w:r>
      <w:proofErr w:type="spellStart"/>
      <w:r w:rsidRPr="009C38C1">
        <w:rPr>
          <w:rFonts w:cs="Arial"/>
          <w:szCs w:val="28"/>
          <w:lang w:val="en-GB"/>
        </w:rPr>
        <w:t>Promyczek</w:t>
      </w:r>
      <w:proofErr w:type="spellEnd"/>
      <w:r w:rsidRPr="009C38C1">
        <w:rPr>
          <w:rFonts w:cs="Arial"/>
          <w:szCs w:val="28"/>
          <w:lang w:val="en-GB"/>
        </w:rPr>
        <w:t>”, „</w:t>
      </w:r>
      <w:proofErr w:type="spellStart"/>
      <w:r w:rsidRPr="009C38C1">
        <w:rPr>
          <w:rFonts w:cs="Arial"/>
          <w:szCs w:val="28"/>
          <w:lang w:val="en-GB"/>
        </w:rPr>
        <w:t>Pochodnia</w:t>
      </w:r>
      <w:proofErr w:type="spellEnd"/>
      <w:r w:rsidRPr="009C38C1">
        <w:rPr>
          <w:rFonts w:cs="Arial"/>
          <w:szCs w:val="28"/>
          <w:lang w:val="en-GB"/>
        </w:rPr>
        <w:t>”, „</w:t>
      </w:r>
      <w:proofErr w:type="spellStart"/>
      <w:r w:rsidRPr="009C38C1">
        <w:rPr>
          <w:rFonts w:cs="Arial"/>
          <w:szCs w:val="28"/>
          <w:lang w:val="en-GB"/>
        </w:rPr>
        <w:t>Światełko</w:t>
      </w:r>
      <w:proofErr w:type="spellEnd"/>
      <w:r w:rsidRPr="009C38C1">
        <w:rPr>
          <w:rFonts w:cs="Arial"/>
          <w:szCs w:val="28"/>
          <w:lang w:val="en-GB"/>
        </w:rPr>
        <w:t>” and „</w:t>
      </w:r>
      <w:proofErr w:type="spellStart"/>
      <w:r w:rsidRPr="009C38C1">
        <w:rPr>
          <w:rFonts w:cs="Arial"/>
          <w:szCs w:val="28"/>
          <w:lang w:val="en-GB"/>
        </w:rPr>
        <w:t>Nasze</w:t>
      </w:r>
      <w:proofErr w:type="spellEnd"/>
      <w:r w:rsidRPr="009C38C1">
        <w:rPr>
          <w:rFonts w:cs="Arial"/>
          <w:szCs w:val="28"/>
          <w:lang w:val="en-GB"/>
        </w:rPr>
        <w:t xml:space="preserve"> </w:t>
      </w:r>
      <w:proofErr w:type="spellStart"/>
      <w:r w:rsidRPr="009C38C1">
        <w:rPr>
          <w:rFonts w:cs="Arial"/>
          <w:szCs w:val="28"/>
          <w:lang w:val="en-GB"/>
        </w:rPr>
        <w:t>Dzieci</w:t>
      </w:r>
      <w:proofErr w:type="spellEnd"/>
      <w:r w:rsidRPr="009C38C1">
        <w:rPr>
          <w:rFonts w:cs="Arial"/>
          <w:szCs w:val="28"/>
          <w:lang w:val="en-GB"/>
        </w:rPr>
        <w:t>” in an electronic version has started. These magazines are for adults, children and teenagers.</w:t>
      </w:r>
    </w:p>
    <w:p w:rsidR="009C38C1" w:rsidRPr="009C38C1" w:rsidRDefault="009C38C1" w:rsidP="009C38C1">
      <w:pPr>
        <w:rPr>
          <w:rFonts w:cs="Arial"/>
          <w:szCs w:val="28"/>
          <w:lang w:val="en-GB"/>
        </w:rPr>
      </w:pPr>
      <w:r w:rsidRPr="009C38C1">
        <w:rPr>
          <w:rFonts w:cs="Arial"/>
          <w:szCs w:val="28"/>
          <w:lang w:val="en-GB"/>
        </w:rPr>
        <w:t>2011 – the publishing in electronic version of the biweekly „</w:t>
      </w:r>
      <w:proofErr w:type="spellStart"/>
      <w:r w:rsidRPr="009C38C1">
        <w:rPr>
          <w:rFonts w:cs="Arial"/>
          <w:szCs w:val="28"/>
          <w:lang w:val="en-GB"/>
        </w:rPr>
        <w:t>Biuletyn</w:t>
      </w:r>
      <w:proofErr w:type="spellEnd"/>
      <w:r w:rsidRPr="009C38C1">
        <w:rPr>
          <w:rFonts w:cs="Arial"/>
          <w:szCs w:val="28"/>
          <w:lang w:val="en-GB"/>
        </w:rPr>
        <w:t xml:space="preserve"> </w:t>
      </w:r>
      <w:proofErr w:type="spellStart"/>
      <w:r w:rsidRPr="009C38C1">
        <w:rPr>
          <w:rFonts w:cs="Arial"/>
          <w:szCs w:val="28"/>
          <w:lang w:val="en-GB"/>
        </w:rPr>
        <w:t>Informacyjny</w:t>
      </w:r>
      <w:proofErr w:type="spellEnd"/>
      <w:r w:rsidRPr="009C38C1">
        <w:rPr>
          <w:rFonts w:cs="Arial"/>
          <w:szCs w:val="28"/>
          <w:lang w:val="en-GB"/>
        </w:rPr>
        <w:t xml:space="preserve"> </w:t>
      </w:r>
      <w:proofErr w:type="spellStart"/>
      <w:r w:rsidRPr="009C38C1">
        <w:rPr>
          <w:rFonts w:cs="Arial"/>
          <w:szCs w:val="28"/>
          <w:lang w:val="en-GB"/>
        </w:rPr>
        <w:t>Pochodni”has</w:t>
      </w:r>
      <w:proofErr w:type="spellEnd"/>
      <w:r w:rsidRPr="009C38C1">
        <w:rPr>
          <w:rFonts w:cs="Arial"/>
          <w:szCs w:val="28"/>
          <w:lang w:val="en-GB"/>
        </w:rPr>
        <w:t xml:space="preserve"> started.</w:t>
      </w:r>
    </w:p>
    <w:p w:rsidR="009C38C1" w:rsidRPr="009C38C1" w:rsidRDefault="009C38C1" w:rsidP="009C38C1">
      <w:pPr>
        <w:rPr>
          <w:rFonts w:cs="Arial"/>
          <w:szCs w:val="28"/>
          <w:lang w:val="en-GB"/>
        </w:rPr>
      </w:pPr>
      <w:r w:rsidRPr="009C38C1">
        <w:rPr>
          <w:rFonts w:cs="Arial"/>
          <w:szCs w:val="28"/>
          <w:lang w:val="en-GB"/>
        </w:rPr>
        <w:t>2011 – the Pope Benedict XVI was honoured with a gold badge of the PZN. The leadership of the Association, along with a group off 40 people, participated in a direct audience at the Vatican.</w:t>
      </w:r>
    </w:p>
    <w:p w:rsidR="009C38C1" w:rsidRPr="009C38C1" w:rsidRDefault="009C38C1" w:rsidP="009C38C1">
      <w:pPr>
        <w:rPr>
          <w:rFonts w:cs="Arial"/>
          <w:szCs w:val="28"/>
          <w:lang w:val="en-GB"/>
        </w:rPr>
      </w:pPr>
      <w:r w:rsidRPr="009C38C1">
        <w:rPr>
          <w:rFonts w:cs="Arial"/>
          <w:szCs w:val="28"/>
          <w:lang w:val="en-GB"/>
        </w:rPr>
        <w:t>2011 – for the first time ever blind people were able to vote using various facilities for the blind (a Braille overlay on the ballot paper).</w:t>
      </w:r>
    </w:p>
    <w:p w:rsidR="009C38C1" w:rsidRPr="009C38C1" w:rsidRDefault="009C38C1" w:rsidP="009C38C1">
      <w:pPr>
        <w:rPr>
          <w:rFonts w:cs="Arial"/>
          <w:szCs w:val="28"/>
          <w:lang w:val="en-GB"/>
        </w:rPr>
      </w:pPr>
      <w:r w:rsidRPr="009C38C1">
        <w:rPr>
          <w:rFonts w:cs="Arial"/>
          <w:szCs w:val="28"/>
          <w:lang w:val="en-GB"/>
        </w:rPr>
        <w:t xml:space="preserve">2014 – a new Scientific Council was established at the </w:t>
      </w:r>
      <w:proofErr w:type="spellStart"/>
      <w:r w:rsidRPr="009C38C1">
        <w:rPr>
          <w:rFonts w:cs="Arial"/>
          <w:szCs w:val="28"/>
          <w:lang w:val="en-GB"/>
        </w:rPr>
        <w:t>Typhlological</w:t>
      </w:r>
      <w:proofErr w:type="spellEnd"/>
      <w:r w:rsidRPr="009C38C1">
        <w:rPr>
          <w:rFonts w:cs="Arial"/>
          <w:szCs w:val="28"/>
          <w:lang w:val="en-GB"/>
        </w:rPr>
        <w:t xml:space="preserve"> Institute of the PZN.</w:t>
      </w:r>
    </w:p>
    <w:p w:rsidR="009C38C1" w:rsidRPr="009C38C1" w:rsidRDefault="009C38C1" w:rsidP="009C38C1">
      <w:pPr>
        <w:rPr>
          <w:rFonts w:cs="Arial"/>
          <w:szCs w:val="28"/>
          <w:lang w:val="en-GB"/>
        </w:rPr>
      </w:pPr>
      <w:r w:rsidRPr="009C38C1">
        <w:rPr>
          <w:rFonts w:cs="Arial"/>
          <w:szCs w:val="28"/>
          <w:lang w:val="en-GB"/>
        </w:rPr>
        <w:t>2015 – a workshop for sighted people of all ages called “</w:t>
      </w:r>
      <w:proofErr w:type="spellStart"/>
      <w:r w:rsidRPr="009C38C1">
        <w:rPr>
          <w:rFonts w:cs="Arial"/>
          <w:szCs w:val="28"/>
          <w:lang w:val="en-GB"/>
        </w:rPr>
        <w:t>Laboratorium</w:t>
      </w:r>
      <w:proofErr w:type="spellEnd"/>
      <w:r w:rsidRPr="009C38C1">
        <w:rPr>
          <w:rFonts w:cs="Arial"/>
          <w:szCs w:val="28"/>
          <w:lang w:val="en-GB"/>
        </w:rPr>
        <w:t xml:space="preserve"> </w:t>
      </w:r>
      <w:proofErr w:type="spellStart"/>
      <w:r w:rsidRPr="009C38C1">
        <w:rPr>
          <w:rFonts w:cs="Arial"/>
          <w:szCs w:val="28"/>
          <w:lang w:val="en-GB"/>
        </w:rPr>
        <w:t>Ciemności</w:t>
      </w:r>
      <w:proofErr w:type="spellEnd"/>
      <w:r w:rsidRPr="009C38C1">
        <w:rPr>
          <w:rFonts w:cs="Arial"/>
          <w:szCs w:val="28"/>
          <w:lang w:val="en-GB"/>
        </w:rPr>
        <w:t xml:space="preserve">” began at the PZN </w:t>
      </w:r>
      <w:proofErr w:type="spellStart"/>
      <w:r w:rsidRPr="009C38C1">
        <w:rPr>
          <w:rFonts w:cs="Arial"/>
          <w:szCs w:val="28"/>
          <w:lang w:val="en-GB"/>
        </w:rPr>
        <w:t>Typhlogallery</w:t>
      </w:r>
      <w:proofErr w:type="spellEnd"/>
      <w:r w:rsidRPr="009C38C1">
        <w:rPr>
          <w:rFonts w:cs="Arial"/>
          <w:szCs w:val="28"/>
          <w:lang w:val="en-GB"/>
        </w:rPr>
        <w:t xml:space="preserve">. It is a specific form of social education on how blind and </w:t>
      </w:r>
      <w:r>
        <w:rPr>
          <w:rFonts w:cs="Arial"/>
          <w:szCs w:val="28"/>
          <w:lang w:val="en-GB"/>
        </w:rPr>
        <w:t>partially sighted</w:t>
      </w:r>
      <w:r w:rsidRPr="009C38C1">
        <w:rPr>
          <w:rFonts w:cs="Arial"/>
          <w:szCs w:val="28"/>
          <w:lang w:val="en-GB"/>
        </w:rPr>
        <w:t xml:space="preserve"> people cope and how to help them. </w:t>
      </w:r>
    </w:p>
    <w:p w:rsidR="009C38C1" w:rsidRPr="009C38C1" w:rsidRDefault="009C38C1" w:rsidP="009C38C1">
      <w:pPr>
        <w:rPr>
          <w:rFonts w:cs="Arial"/>
          <w:szCs w:val="28"/>
          <w:lang w:val="en-GB"/>
        </w:rPr>
      </w:pPr>
      <w:r w:rsidRPr="009C38C1">
        <w:rPr>
          <w:rFonts w:cs="Arial"/>
          <w:szCs w:val="28"/>
          <w:lang w:val="en-GB"/>
        </w:rPr>
        <w:t xml:space="preserve">2015 - President of the Republic of Poland – Andrzej </w:t>
      </w:r>
      <w:proofErr w:type="spellStart"/>
      <w:r w:rsidRPr="009C38C1">
        <w:rPr>
          <w:rFonts w:cs="Arial"/>
          <w:szCs w:val="28"/>
          <w:lang w:val="en-GB"/>
        </w:rPr>
        <w:t>Duda</w:t>
      </w:r>
      <w:proofErr w:type="spellEnd"/>
      <w:r w:rsidRPr="009C38C1">
        <w:rPr>
          <w:rFonts w:cs="Arial"/>
          <w:szCs w:val="28"/>
          <w:lang w:val="en-GB"/>
        </w:rPr>
        <w:t xml:space="preserve"> and the First Lady of the Republic of Poland – </w:t>
      </w:r>
      <w:proofErr w:type="spellStart"/>
      <w:r w:rsidRPr="009C38C1">
        <w:rPr>
          <w:rFonts w:cs="Arial"/>
          <w:szCs w:val="28"/>
          <w:lang w:val="en-GB"/>
        </w:rPr>
        <w:t>Agata</w:t>
      </w:r>
      <w:proofErr w:type="spellEnd"/>
      <w:r w:rsidRPr="009C38C1">
        <w:rPr>
          <w:rFonts w:cs="Arial"/>
          <w:szCs w:val="28"/>
          <w:lang w:val="en-GB"/>
        </w:rPr>
        <w:t xml:space="preserve"> </w:t>
      </w:r>
      <w:proofErr w:type="spellStart"/>
      <w:r w:rsidRPr="009C38C1">
        <w:rPr>
          <w:rFonts w:cs="Arial"/>
          <w:szCs w:val="28"/>
          <w:lang w:val="en-GB"/>
        </w:rPr>
        <w:t>Kornhauser-Duda</w:t>
      </w:r>
      <w:proofErr w:type="spellEnd"/>
      <w:r w:rsidRPr="009C38C1">
        <w:rPr>
          <w:rFonts w:cs="Arial"/>
          <w:szCs w:val="28"/>
          <w:lang w:val="en-GB"/>
        </w:rPr>
        <w:t xml:space="preserve"> participated in the reading of “</w:t>
      </w:r>
      <w:proofErr w:type="spellStart"/>
      <w:r w:rsidRPr="009C38C1">
        <w:rPr>
          <w:rFonts w:cs="Arial"/>
          <w:szCs w:val="28"/>
          <w:lang w:val="en-GB"/>
        </w:rPr>
        <w:t>Lalka</w:t>
      </w:r>
      <w:proofErr w:type="spellEnd"/>
      <w:r w:rsidRPr="009C38C1">
        <w:rPr>
          <w:rFonts w:cs="Arial"/>
          <w:szCs w:val="28"/>
          <w:lang w:val="en-GB"/>
        </w:rPr>
        <w:t xml:space="preserve">” in Braille at the PZN </w:t>
      </w:r>
      <w:proofErr w:type="spellStart"/>
      <w:r w:rsidRPr="009C38C1">
        <w:rPr>
          <w:rFonts w:cs="Arial"/>
          <w:szCs w:val="28"/>
          <w:lang w:val="en-GB"/>
        </w:rPr>
        <w:t>Typhlogallery</w:t>
      </w:r>
      <w:proofErr w:type="spellEnd"/>
      <w:r w:rsidRPr="009C38C1">
        <w:rPr>
          <w:rFonts w:cs="Arial"/>
          <w:szCs w:val="28"/>
          <w:lang w:val="en-GB"/>
        </w:rPr>
        <w:t xml:space="preserve"> as part of the national reading.</w:t>
      </w:r>
    </w:p>
    <w:p w:rsidR="009C38C1" w:rsidRPr="009C38C1" w:rsidRDefault="009C38C1" w:rsidP="009C38C1">
      <w:pPr>
        <w:rPr>
          <w:rFonts w:cs="Arial"/>
          <w:szCs w:val="28"/>
          <w:lang w:val="en-GB"/>
        </w:rPr>
      </w:pPr>
      <w:r w:rsidRPr="009C38C1">
        <w:rPr>
          <w:rFonts w:cs="Arial"/>
          <w:szCs w:val="28"/>
          <w:lang w:val="en-GB"/>
        </w:rPr>
        <w:t>2016 – on the initiative of PZN, for the first time in history, The Parliamentary Team for People with Vision Impairment Impaired Persons was created.</w:t>
      </w:r>
    </w:p>
    <w:p w:rsidR="009C38C1" w:rsidRPr="009C38C1" w:rsidRDefault="009C38C1" w:rsidP="009C38C1">
      <w:pPr>
        <w:rPr>
          <w:rFonts w:cs="Arial"/>
          <w:szCs w:val="28"/>
          <w:lang w:val="en-GB"/>
        </w:rPr>
      </w:pPr>
      <w:r w:rsidRPr="009C38C1">
        <w:rPr>
          <w:rFonts w:cs="Arial"/>
          <w:szCs w:val="28"/>
          <w:lang w:val="en-GB"/>
        </w:rPr>
        <w:lastRenderedPageBreak/>
        <w:t xml:space="preserve">2016 – in the Presidential Palace under the patronage of President of the Republic of Poland – Andrzej </w:t>
      </w:r>
      <w:proofErr w:type="spellStart"/>
      <w:r w:rsidRPr="009C38C1">
        <w:rPr>
          <w:rFonts w:cs="Arial"/>
          <w:szCs w:val="28"/>
          <w:lang w:val="en-GB"/>
        </w:rPr>
        <w:t>Duda</w:t>
      </w:r>
      <w:proofErr w:type="spellEnd"/>
      <w:r w:rsidRPr="009C38C1">
        <w:rPr>
          <w:rFonts w:cs="Arial"/>
          <w:szCs w:val="28"/>
          <w:lang w:val="en-GB"/>
        </w:rPr>
        <w:t xml:space="preserve"> and the First Lady of the Republic of Poland, celebration were held on the occasion of the International White Cane Day, as part of the 65th anniversary of the PZN “W </w:t>
      </w:r>
      <w:proofErr w:type="spellStart"/>
      <w:r w:rsidRPr="009C38C1">
        <w:rPr>
          <w:rFonts w:cs="Arial"/>
          <w:szCs w:val="28"/>
          <w:lang w:val="en-GB"/>
        </w:rPr>
        <w:t>służbie</w:t>
      </w:r>
      <w:proofErr w:type="spellEnd"/>
      <w:r w:rsidRPr="009C38C1">
        <w:rPr>
          <w:rFonts w:cs="Arial"/>
          <w:szCs w:val="28"/>
          <w:lang w:val="en-GB"/>
        </w:rPr>
        <w:t xml:space="preserve"> </w:t>
      </w:r>
      <w:proofErr w:type="spellStart"/>
      <w:r w:rsidRPr="009C38C1">
        <w:rPr>
          <w:rFonts w:cs="Arial"/>
          <w:szCs w:val="28"/>
          <w:lang w:val="en-GB"/>
        </w:rPr>
        <w:t>pokoleń</w:t>
      </w:r>
      <w:proofErr w:type="spellEnd"/>
      <w:r w:rsidRPr="009C38C1">
        <w:rPr>
          <w:rFonts w:cs="Arial"/>
          <w:szCs w:val="28"/>
          <w:lang w:val="en-GB"/>
        </w:rPr>
        <w:t>” and the 70th anniversary of the Union of the Blind Movement in Poland. State decorations were presented to many activists and employees of the Association.</w:t>
      </w:r>
    </w:p>
    <w:p w:rsidR="009C38C1" w:rsidRPr="009C38C1" w:rsidRDefault="009C38C1" w:rsidP="009C38C1">
      <w:pPr>
        <w:rPr>
          <w:rFonts w:cs="Arial"/>
          <w:szCs w:val="28"/>
          <w:lang w:val="en-GB"/>
        </w:rPr>
      </w:pPr>
      <w:r w:rsidRPr="009C38C1">
        <w:rPr>
          <w:rFonts w:cs="Arial"/>
          <w:szCs w:val="28"/>
          <w:lang w:val="en-GB"/>
        </w:rPr>
        <w:t>2016 – The President of the Republic of Poland appointed the President of the PZN to the National Development Council, Section for Social Policy and Family.</w:t>
      </w:r>
    </w:p>
    <w:p w:rsidR="009C38C1" w:rsidRPr="009C38C1" w:rsidRDefault="009C38C1" w:rsidP="009C38C1">
      <w:pPr>
        <w:rPr>
          <w:rFonts w:cs="Arial"/>
          <w:szCs w:val="28"/>
          <w:lang w:val="en-GB"/>
        </w:rPr>
      </w:pPr>
      <w:r w:rsidRPr="009C38C1">
        <w:rPr>
          <w:rFonts w:cs="Arial"/>
          <w:szCs w:val="28"/>
          <w:lang w:val="en-GB"/>
        </w:rPr>
        <w:t xml:space="preserve">2017 – the President of the Republic of Poland, Andrzej </w:t>
      </w:r>
      <w:proofErr w:type="spellStart"/>
      <w:r w:rsidRPr="009C38C1">
        <w:rPr>
          <w:rFonts w:cs="Arial"/>
          <w:szCs w:val="28"/>
          <w:lang w:val="en-GB"/>
        </w:rPr>
        <w:t>Duda</w:t>
      </w:r>
      <w:proofErr w:type="spellEnd"/>
      <w:r w:rsidRPr="009C38C1">
        <w:rPr>
          <w:rFonts w:cs="Arial"/>
          <w:szCs w:val="28"/>
          <w:lang w:val="en-GB"/>
        </w:rPr>
        <w:t>, appointed the Committee for the National Celebration of the 100th Anniversary of Poland’s Independence and handed the nomination to the President of the PZN.</w:t>
      </w:r>
    </w:p>
    <w:p w:rsidR="009C38C1" w:rsidRPr="009C38C1" w:rsidRDefault="009C38C1" w:rsidP="009C38C1">
      <w:pPr>
        <w:rPr>
          <w:rFonts w:cs="Arial"/>
          <w:szCs w:val="28"/>
          <w:lang w:val="en-GB"/>
        </w:rPr>
      </w:pPr>
      <w:r w:rsidRPr="009C38C1">
        <w:rPr>
          <w:rFonts w:cs="Arial"/>
          <w:szCs w:val="28"/>
          <w:lang w:val="en-GB"/>
        </w:rPr>
        <w:t xml:space="preserve">2018 – at the request of the Prime Minister, the National Accessibility Council was established. Its member is the President of the PZN. The Council works until today. It is an expert and advisory body inspired by the US Access Board and working together for accessibility. </w:t>
      </w:r>
    </w:p>
    <w:p w:rsidR="009C38C1" w:rsidRPr="009C38C1" w:rsidRDefault="009C38C1" w:rsidP="009C38C1">
      <w:pPr>
        <w:rPr>
          <w:rFonts w:cs="Arial"/>
          <w:szCs w:val="28"/>
          <w:lang w:val="en-GB"/>
        </w:rPr>
      </w:pPr>
      <w:r w:rsidRPr="009C38C1">
        <w:rPr>
          <w:rFonts w:cs="Arial"/>
          <w:szCs w:val="28"/>
          <w:lang w:val="en-GB"/>
        </w:rPr>
        <w:t>2019 – as part of the celebration of the 100th anniversary of Poland’s Independence, PZN organized a concert and was awarded the diploma of the President of the Republic of Poland.</w:t>
      </w:r>
    </w:p>
    <w:p w:rsidR="009C38C1" w:rsidRPr="009C38C1" w:rsidRDefault="009C38C1" w:rsidP="009C38C1">
      <w:pPr>
        <w:rPr>
          <w:rFonts w:cs="Arial"/>
          <w:szCs w:val="28"/>
          <w:lang w:val="en-GB"/>
        </w:rPr>
      </w:pPr>
      <w:r w:rsidRPr="009C38C1">
        <w:rPr>
          <w:rFonts w:cs="Arial"/>
          <w:szCs w:val="28"/>
          <w:lang w:val="en-GB"/>
        </w:rPr>
        <w:t xml:space="preserve">2019 – PZN in partnership with the Bank organized 11 concerts in the dark throughout the country to sensitize sighted people to the needs of </w:t>
      </w:r>
      <w:r>
        <w:rPr>
          <w:rFonts w:cs="Arial"/>
          <w:szCs w:val="28"/>
          <w:lang w:val="en-GB"/>
        </w:rPr>
        <w:t xml:space="preserve">partially sighted </w:t>
      </w:r>
      <w:r w:rsidRPr="009C38C1">
        <w:rPr>
          <w:rFonts w:cs="Arial"/>
          <w:szCs w:val="28"/>
          <w:lang w:val="en-GB"/>
        </w:rPr>
        <w:t xml:space="preserve">people. </w:t>
      </w:r>
    </w:p>
    <w:p w:rsidR="009C38C1" w:rsidRPr="009C38C1" w:rsidRDefault="009C38C1" w:rsidP="009C38C1">
      <w:pPr>
        <w:rPr>
          <w:rFonts w:cs="Arial"/>
          <w:szCs w:val="28"/>
          <w:lang w:val="en-GB"/>
        </w:rPr>
      </w:pPr>
      <w:r w:rsidRPr="009C38C1">
        <w:rPr>
          <w:rFonts w:cs="Arial"/>
          <w:szCs w:val="28"/>
          <w:lang w:val="en-GB"/>
        </w:rPr>
        <w:t>2020 – for the first time in history, a blind person has been appointed the Government Plenipotentiary for Disabled People.</w:t>
      </w:r>
    </w:p>
    <w:p w:rsidR="009C38C1" w:rsidRPr="009C38C1" w:rsidRDefault="009C38C1" w:rsidP="009C38C1">
      <w:pPr>
        <w:rPr>
          <w:rFonts w:cs="Arial"/>
          <w:szCs w:val="28"/>
          <w:lang w:val="en-GB"/>
        </w:rPr>
      </w:pPr>
      <w:r w:rsidRPr="009C38C1">
        <w:rPr>
          <w:rFonts w:cs="Arial"/>
          <w:szCs w:val="28"/>
          <w:lang w:val="en-GB"/>
        </w:rPr>
        <w:t>Since March 2020, many of our specialist institutions have been closed due to the pandemic. We were forced to develop new forms of support with the use of modern technologies. Many training courses, seminars and conferences are held online.</w:t>
      </w:r>
    </w:p>
    <w:p w:rsidR="009C38C1" w:rsidRPr="009C38C1" w:rsidRDefault="009C38C1" w:rsidP="009C38C1">
      <w:pPr>
        <w:rPr>
          <w:rFonts w:cs="Arial"/>
          <w:szCs w:val="28"/>
          <w:lang w:val="en-GB"/>
        </w:rPr>
      </w:pPr>
      <w:r w:rsidRPr="009C38C1">
        <w:rPr>
          <w:rFonts w:cs="Arial"/>
          <w:szCs w:val="28"/>
          <w:lang w:val="en-GB"/>
        </w:rPr>
        <w:t xml:space="preserve">In 1951, the blind in Poland created a membership organization (PZN), which is the largest in Poland until today. They also manage it. The organization is a spokesman for the blind and </w:t>
      </w:r>
      <w:r>
        <w:rPr>
          <w:rFonts w:cs="Arial"/>
          <w:szCs w:val="28"/>
          <w:lang w:val="en-GB"/>
        </w:rPr>
        <w:t xml:space="preserve">partially sighted </w:t>
      </w:r>
      <w:r w:rsidRPr="009C38C1">
        <w:rPr>
          <w:rFonts w:cs="Arial"/>
          <w:szCs w:val="28"/>
          <w:lang w:val="en-GB"/>
        </w:rPr>
        <w:t>people. It currently has 40,000 members. About 1,000 people join the organization annually.</w:t>
      </w:r>
    </w:p>
    <w:p w:rsidR="009C38C1" w:rsidRPr="009C38C1" w:rsidRDefault="009C38C1" w:rsidP="009C38C1">
      <w:pPr>
        <w:rPr>
          <w:rFonts w:cs="Arial"/>
          <w:szCs w:val="28"/>
          <w:lang w:val="en-GB"/>
        </w:rPr>
      </w:pPr>
      <w:r w:rsidRPr="009C38C1">
        <w:rPr>
          <w:rFonts w:cs="Arial"/>
          <w:szCs w:val="28"/>
          <w:lang w:val="en-GB"/>
        </w:rPr>
        <w:lastRenderedPageBreak/>
        <w:t xml:space="preserve">We are a very important employer. We employ blind and </w:t>
      </w:r>
      <w:r>
        <w:rPr>
          <w:rFonts w:cs="Arial"/>
          <w:szCs w:val="28"/>
          <w:lang w:val="en-GB"/>
        </w:rPr>
        <w:t xml:space="preserve">partially sighted </w:t>
      </w:r>
      <w:r w:rsidRPr="009C38C1">
        <w:rPr>
          <w:rFonts w:cs="Arial"/>
          <w:szCs w:val="28"/>
          <w:lang w:val="en-GB"/>
        </w:rPr>
        <w:t>people as well as rehabilitation specialists - 1100 people all over the country.</w:t>
      </w:r>
    </w:p>
    <w:p w:rsidR="009C38C1" w:rsidRPr="009C38C1" w:rsidRDefault="009C38C1" w:rsidP="009C38C1">
      <w:pPr>
        <w:rPr>
          <w:rFonts w:cs="Arial"/>
          <w:szCs w:val="28"/>
          <w:lang w:val="en-GB"/>
        </w:rPr>
      </w:pPr>
      <w:r w:rsidRPr="009C38C1">
        <w:rPr>
          <w:rFonts w:cs="Arial"/>
          <w:szCs w:val="28"/>
          <w:lang w:val="en-GB"/>
        </w:rPr>
        <w:t>We obtain financial resources for our operations from grants. We run a business ourselves. We have no direct help from the government or other institutions.</w:t>
      </w:r>
    </w:p>
    <w:p w:rsidR="009C38C1" w:rsidRPr="009C38C1" w:rsidRDefault="009C38C1" w:rsidP="009C38C1">
      <w:pPr>
        <w:rPr>
          <w:rFonts w:cs="Arial"/>
          <w:b/>
          <w:szCs w:val="28"/>
          <w:lang w:val="en-GB"/>
        </w:rPr>
      </w:pPr>
      <w:r w:rsidRPr="009C38C1">
        <w:rPr>
          <w:rFonts w:cs="Arial"/>
          <w:b/>
          <w:szCs w:val="28"/>
          <w:lang w:val="en-GB"/>
        </w:rPr>
        <w:t>We will celebrate the 70th anniversary of the PZN in the following ways:</w:t>
      </w:r>
    </w:p>
    <w:p w:rsidR="009C38C1" w:rsidRPr="009C38C1" w:rsidRDefault="009C38C1" w:rsidP="009C38C1">
      <w:pPr>
        <w:rPr>
          <w:rFonts w:cs="Arial"/>
          <w:szCs w:val="28"/>
          <w:lang w:val="en-GB"/>
        </w:rPr>
      </w:pPr>
      <w:r w:rsidRPr="009C38C1">
        <w:rPr>
          <w:rFonts w:cs="Arial"/>
          <w:szCs w:val="28"/>
          <w:lang w:val="en-GB"/>
        </w:rPr>
        <w:t>Due to the pandemic, the celebration of the 70th anniversary of the PZN this year must be adapted to the sanitary regime. We cannot organize a gala live concert or a large conference. We cannot ask the President to grant state decorations or union decorations. Mass events are prohibited. We will use our magazines, the Association’s website and Faceboo</w:t>
      </w:r>
      <w:r>
        <w:rPr>
          <w:rFonts w:cs="Arial"/>
          <w:szCs w:val="28"/>
          <w:lang w:val="en-GB"/>
        </w:rPr>
        <w:t>k to celebrate the anniversary.</w:t>
      </w:r>
    </w:p>
    <w:p w:rsidR="009C38C1" w:rsidRPr="009C38C1" w:rsidRDefault="009C38C1" w:rsidP="009C38C1">
      <w:pPr>
        <w:rPr>
          <w:rFonts w:cs="Arial"/>
          <w:szCs w:val="28"/>
          <w:lang w:val="en-GB"/>
        </w:rPr>
      </w:pPr>
      <w:r w:rsidRPr="009C38C1">
        <w:rPr>
          <w:rFonts w:cs="Arial"/>
          <w:szCs w:val="28"/>
          <w:lang w:val="en-GB"/>
        </w:rPr>
        <w:t>1.</w:t>
      </w:r>
      <w:r w:rsidRPr="009C38C1">
        <w:rPr>
          <w:rFonts w:cs="Arial"/>
          <w:szCs w:val="28"/>
          <w:lang w:val="en-GB"/>
        </w:rPr>
        <w:tab/>
        <w:t>From the beginning of the year, a large illuminated sign with the logo of the Association „2021 – 70 years of the Polish Blind Association” was installed on the PZN building.</w:t>
      </w:r>
    </w:p>
    <w:p w:rsidR="009C38C1" w:rsidRPr="009C38C1" w:rsidRDefault="009C38C1" w:rsidP="009C38C1">
      <w:pPr>
        <w:rPr>
          <w:rFonts w:cs="Arial"/>
          <w:szCs w:val="28"/>
          <w:lang w:val="en-GB"/>
        </w:rPr>
      </w:pPr>
      <w:r w:rsidRPr="009C38C1">
        <w:rPr>
          <w:rFonts w:cs="Arial"/>
          <w:szCs w:val="28"/>
          <w:lang w:val="en-GB"/>
        </w:rPr>
        <w:t>2.</w:t>
      </w:r>
      <w:r w:rsidRPr="009C38C1">
        <w:rPr>
          <w:rFonts w:cs="Arial"/>
          <w:szCs w:val="28"/>
          <w:lang w:val="en-GB"/>
        </w:rPr>
        <w:tab/>
        <w:t>At the entrance to the building of the Association, we have placed a large poster, with information about all the structures of our Association: 16 provinces and 340 districts as well as specialized institutions throughout the country.</w:t>
      </w:r>
    </w:p>
    <w:p w:rsidR="009C38C1" w:rsidRPr="009C38C1" w:rsidRDefault="009C38C1" w:rsidP="009C38C1">
      <w:pPr>
        <w:rPr>
          <w:rFonts w:cs="Arial"/>
          <w:szCs w:val="28"/>
          <w:lang w:val="en-GB"/>
        </w:rPr>
      </w:pPr>
      <w:r w:rsidRPr="009C38C1">
        <w:rPr>
          <w:rFonts w:cs="Arial"/>
          <w:szCs w:val="28"/>
          <w:lang w:val="en-GB"/>
        </w:rPr>
        <w:t>3.</w:t>
      </w:r>
      <w:r w:rsidRPr="009C38C1">
        <w:rPr>
          <w:rFonts w:cs="Arial"/>
          <w:szCs w:val="28"/>
          <w:lang w:val="en-GB"/>
        </w:rPr>
        <w:tab/>
        <w:t xml:space="preserve">We prepare exhibitions on rehabilitation, employment, trade union publications, the creation of the Library, the most important events as well as archive photos. </w:t>
      </w:r>
    </w:p>
    <w:p w:rsidR="009C38C1" w:rsidRPr="009C38C1" w:rsidRDefault="009C38C1" w:rsidP="009C38C1">
      <w:pPr>
        <w:rPr>
          <w:rFonts w:cs="Arial"/>
          <w:szCs w:val="28"/>
          <w:lang w:val="en-GB"/>
        </w:rPr>
      </w:pPr>
      <w:r w:rsidRPr="009C38C1">
        <w:rPr>
          <w:rFonts w:cs="Arial"/>
          <w:szCs w:val="28"/>
          <w:lang w:val="en-GB"/>
        </w:rPr>
        <w:t>4.</w:t>
      </w:r>
      <w:r w:rsidRPr="009C38C1">
        <w:rPr>
          <w:rFonts w:cs="Arial"/>
          <w:szCs w:val="28"/>
          <w:lang w:val="en-GB"/>
        </w:rPr>
        <w:tab/>
        <w:t>We also plan to hono</w:t>
      </w:r>
      <w:r>
        <w:rPr>
          <w:rFonts w:cs="Arial"/>
          <w:szCs w:val="28"/>
          <w:lang w:val="en-GB"/>
        </w:rPr>
        <w:t>u</w:t>
      </w:r>
      <w:r w:rsidRPr="009C38C1">
        <w:rPr>
          <w:rFonts w:cs="Arial"/>
          <w:szCs w:val="28"/>
          <w:lang w:val="en-GB"/>
        </w:rPr>
        <w:t xml:space="preserve">r the memory of selected people - artists with visual disabilities, social activists, specialists who have contributed to the improvement of the quality of life for blind and </w:t>
      </w:r>
      <w:r>
        <w:rPr>
          <w:rFonts w:cs="Arial"/>
          <w:szCs w:val="28"/>
          <w:lang w:val="en-GB"/>
        </w:rPr>
        <w:t>partially sighted</w:t>
      </w:r>
      <w:r w:rsidRPr="009C38C1">
        <w:rPr>
          <w:rFonts w:cs="Arial"/>
          <w:szCs w:val="28"/>
          <w:lang w:val="en-GB"/>
        </w:rPr>
        <w:t xml:space="preserve"> people in Poland;</w:t>
      </w:r>
    </w:p>
    <w:p w:rsidR="009C38C1" w:rsidRPr="009C38C1" w:rsidRDefault="009C38C1" w:rsidP="009C38C1">
      <w:pPr>
        <w:rPr>
          <w:rFonts w:cs="Arial"/>
          <w:szCs w:val="28"/>
          <w:lang w:val="en-GB"/>
        </w:rPr>
      </w:pPr>
      <w:r w:rsidRPr="009C38C1">
        <w:rPr>
          <w:rFonts w:cs="Arial"/>
          <w:szCs w:val="28"/>
          <w:lang w:val="en-GB"/>
        </w:rPr>
        <w:t>5.</w:t>
      </w:r>
      <w:r w:rsidRPr="009C38C1">
        <w:rPr>
          <w:rFonts w:cs="Arial"/>
          <w:szCs w:val="28"/>
          <w:lang w:val="en-GB"/>
        </w:rPr>
        <w:tab/>
        <w:t>We are preparing a short publication containing the most important information, referring to the 70th anniversary of the activity of the Polish Association of the Blind.</w:t>
      </w:r>
    </w:p>
    <w:p w:rsidR="009C38C1" w:rsidRPr="009C38C1" w:rsidRDefault="009C38C1" w:rsidP="009C38C1">
      <w:pPr>
        <w:rPr>
          <w:rFonts w:cs="Arial"/>
          <w:szCs w:val="28"/>
          <w:lang w:val="en-GB"/>
        </w:rPr>
      </w:pPr>
      <w:r w:rsidRPr="009C38C1">
        <w:rPr>
          <w:rFonts w:cs="Arial"/>
          <w:szCs w:val="28"/>
          <w:lang w:val="en-GB"/>
        </w:rPr>
        <w:t>6.</w:t>
      </w:r>
      <w:r w:rsidRPr="009C38C1">
        <w:rPr>
          <w:rFonts w:cs="Arial"/>
          <w:szCs w:val="28"/>
          <w:lang w:val="en-GB"/>
        </w:rPr>
        <w:tab/>
        <w:t xml:space="preserve">We are preparing 7 short films in which </w:t>
      </w:r>
      <w:r>
        <w:rPr>
          <w:rFonts w:cs="Arial"/>
          <w:szCs w:val="28"/>
          <w:lang w:val="en-GB"/>
        </w:rPr>
        <w:t xml:space="preserve">partially sighted </w:t>
      </w:r>
      <w:r w:rsidRPr="009C38C1">
        <w:rPr>
          <w:rFonts w:cs="Arial"/>
          <w:szCs w:val="28"/>
          <w:lang w:val="en-GB"/>
        </w:rPr>
        <w:t xml:space="preserve">people will play, giving practical advice to other people who </w:t>
      </w:r>
      <w:r>
        <w:rPr>
          <w:rFonts w:cs="Arial"/>
          <w:szCs w:val="28"/>
          <w:lang w:val="en-GB"/>
        </w:rPr>
        <w:t>have</w:t>
      </w:r>
      <w:r w:rsidRPr="009C38C1">
        <w:rPr>
          <w:rFonts w:cs="Arial"/>
          <w:szCs w:val="28"/>
          <w:lang w:val="en-GB"/>
        </w:rPr>
        <w:t xml:space="preserve"> not yet </w:t>
      </w:r>
      <w:r>
        <w:rPr>
          <w:rFonts w:cs="Arial"/>
          <w:szCs w:val="28"/>
          <w:lang w:val="en-GB"/>
        </w:rPr>
        <w:t>been</w:t>
      </w:r>
      <w:r w:rsidRPr="009C38C1">
        <w:rPr>
          <w:rFonts w:cs="Arial"/>
          <w:szCs w:val="28"/>
          <w:lang w:val="en-GB"/>
        </w:rPr>
        <w:t xml:space="preserve"> in the environment of persons with visual impairment. The themes of these films will be, for example: the reading of </w:t>
      </w:r>
      <w:r>
        <w:rPr>
          <w:rFonts w:cs="Arial"/>
          <w:szCs w:val="28"/>
          <w:lang w:val="en-GB"/>
        </w:rPr>
        <w:t xml:space="preserve">partially sighted </w:t>
      </w:r>
      <w:r w:rsidRPr="009C38C1">
        <w:rPr>
          <w:rFonts w:cs="Arial"/>
          <w:szCs w:val="28"/>
          <w:lang w:val="en-GB"/>
        </w:rPr>
        <w:t xml:space="preserve">people, safety at home and at work; safe </w:t>
      </w:r>
      <w:r>
        <w:rPr>
          <w:rFonts w:cs="Arial"/>
          <w:szCs w:val="28"/>
          <w:lang w:val="en-GB"/>
        </w:rPr>
        <w:t>travel</w:t>
      </w:r>
      <w:r w:rsidRPr="009C38C1">
        <w:rPr>
          <w:rFonts w:cs="Arial"/>
          <w:szCs w:val="28"/>
          <w:lang w:val="en-GB"/>
        </w:rPr>
        <w:t xml:space="preserve"> etc.</w:t>
      </w:r>
    </w:p>
    <w:p w:rsidR="009C38C1" w:rsidRPr="009C38C1" w:rsidRDefault="009C38C1" w:rsidP="009C38C1">
      <w:pPr>
        <w:rPr>
          <w:rFonts w:cs="Arial"/>
          <w:szCs w:val="28"/>
          <w:lang w:val="en-GB"/>
        </w:rPr>
      </w:pPr>
      <w:r w:rsidRPr="009C38C1">
        <w:rPr>
          <w:rFonts w:cs="Arial"/>
          <w:szCs w:val="28"/>
          <w:lang w:val="en-GB"/>
        </w:rPr>
        <w:lastRenderedPageBreak/>
        <w:t>7.</w:t>
      </w:r>
      <w:r w:rsidRPr="009C38C1">
        <w:rPr>
          <w:rFonts w:cs="Arial"/>
          <w:szCs w:val="28"/>
          <w:lang w:val="en-GB"/>
        </w:rPr>
        <w:tab/>
        <w:t>The First „Euro Low-Vision Song-Contest”; we have joined as a Partner is also dedicated to the celebration of the 70th anniversary. The organizer of the festival is the Belgian organization VIEWS and the German Association of the Blind.</w:t>
      </w:r>
    </w:p>
    <w:p w:rsidR="009C38C1" w:rsidRPr="009C38C1" w:rsidRDefault="009C38C1" w:rsidP="009C38C1">
      <w:pPr>
        <w:rPr>
          <w:rFonts w:cs="Arial"/>
          <w:szCs w:val="28"/>
          <w:lang w:val="en-GB"/>
        </w:rPr>
      </w:pPr>
      <w:r w:rsidRPr="009C38C1">
        <w:rPr>
          <w:rFonts w:cs="Arial"/>
          <w:szCs w:val="28"/>
          <w:lang w:val="en-GB"/>
        </w:rPr>
        <w:t>8.</w:t>
      </w:r>
      <w:r w:rsidRPr="009C38C1">
        <w:rPr>
          <w:rFonts w:cs="Arial"/>
          <w:szCs w:val="28"/>
          <w:lang w:val="en-GB"/>
        </w:rPr>
        <w:tab/>
        <w:t>We are preparing a publication about people who were key figures in the Association - a reminder of their profiles.</w:t>
      </w:r>
    </w:p>
    <w:p w:rsidR="009C38C1" w:rsidRPr="009C38C1" w:rsidRDefault="009C38C1" w:rsidP="009C38C1">
      <w:pPr>
        <w:rPr>
          <w:rFonts w:cs="Arial"/>
          <w:szCs w:val="28"/>
          <w:lang w:val="en-GB"/>
        </w:rPr>
      </w:pPr>
      <w:r w:rsidRPr="009C38C1">
        <w:rPr>
          <w:rFonts w:cs="Arial"/>
          <w:szCs w:val="28"/>
          <w:lang w:val="en-GB"/>
        </w:rPr>
        <w:t>9.</w:t>
      </w:r>
      <w:r w:rsidRPr="009C38C1">
        <w:rPr>
          <w:rFonts w:cs="Arial"/>
          <w:szCs w:val="28"/>
          <w:lang w:val="en-GB"/>
        </w:rPr>
        <w:tab/>
        <w:t>An article about our publishing achievements over these 70 years (</w:t>
      </w:r>
      <w:proofErr w:type="spellStart"/>
      <w:r w:rsidRPr="009C38C1">
        <w:rPr>
          <w:rFonts w:cs="Arial"/>
          <w:szCs w:val="28"/>
          <w:lang w:val="en-GB"/>
        </w:rPr>
        <w:t>Typhlological</w:t>
      </w:r>
      <w:proofErr w:type="spellEnd"/>
      <w:r w:rsidRPr="009C38C1">
        <w:rPr>
          <w:rFonts w:cs="Arial"/>
          <w:szCs w:val="28"/>
          <w:lang w:val="en-GB"/>
        </w:rPr>
        <w:t xml:space="preserve"> publications, rehabilitation programs) will be published in our magazine “</w:t>
      </w:r>
      <w:proofErr w:type="spellStart"/>
      <w:r w:rsidRPr="009C38C1">
        <w:rPr>
          <w:rFonts w:cs="Arial"/>
          <w:szCs w:val="28"/>
          <w:lang w:val="en-GB"/>
        </w:rPr>
        <w:t>Pochodnia</w:t>
      </w:r>
      <w:proofErr w:type="spellEnd"/>
      <w:r w:rsidRPr="009C38C1">
        <w:rPr>
          <w:rFonts w:cs="Arial"/>
          <w:szCs w:val="28"/>
          <w:lang w:val="en-GB"/>
        </w:rPr>
        <w:t>”.</w:t>
      </w:r>
    </w:p>
    <w:p w:rsidR="009C38C1" w:rsidRPr="009C38C1" w:rsidRDefault="009C38C1" w:rsidP="009C38C1">
      <w:pPr>
        <w:rPr>
          <w:rFonts w:cs="Arial"/>
          <w:szCs w:val="28"/>
          <w:lang w:val="en-GB"/>
        </w:rPr>
      </w:pPr>
      <w:r w:rsidRPr="009C38C1">
        <w:rPr>
          <w:rFonts w:cs="Arial"/>
          <w:szCs w:val="28"/>
          <w:lang w:val="en-GB"/>
        </w:rPr>
        <w:t>10.</w:t>
      </w:r>
      <w:r w:rsidRPr="009C38C1">
        <w:rPr>
          <w:rFonts w:cs="Arial"/>
          <w:szCs w:val="28"/>
          <w:lang w:val="en-GB"/>
        </w:rPr>
        <w:tab/>
        <w:t>The guide for parents will include historical materials reminiscing about the creation of this publication (37 years ago) and what has changed in the approach to children's rehabilitation and education, in the approach of parents</w:t>
      </w:r>
    </w:p>
    <w:p w:rsidR="009C38C1" w:rsidRPr="009C38C1" w:rsidRDefault="009C38C1" w:rsidP="009C38C1">
      <w:pPr>
        <w:rPr>
          <w:rFonts w:cs="Arial"/>
          <w:szCs w:val="28"/>
          <w:lang w:val="en-GB"/>
        </w:rPr>
      </w:pPr>
      <w:r w:rsidRPr="009C38C1">
        <w:rPr>
          <w:rFonts w:cs="Arial"/>
          <w:szCs w:val="28"/>
          <w:lang w:val="en-GB"/>
        </w:rPr>
        <w:t>11.</w:t>
      </w:r>
      <w:r w:rsidRPr="009C38C1">
        <w:rPr>
          <w:rFonts w:cs="Arial"/>
          <w:szCs w:val="28"/>
          <w:lang w:val="en-GB"/>
        </w:rPr>
        <w:tab/>
        <w:t xml:space="preserve">A tab will be created on the main website of the Association, which will contain materials prepared by various departments of the </w:t>
      </w:r>
      <w:proofErr w:type="spellStart"/>
      <w:r w:rsidRPr="009C38C1">
        <w:rPr>
          <w:rFonts w:cs="Arial"/>
          <w:szCs w:val="28"/>
          <w:lang w:val="en-GB"/>
        </w:rPr>
        <w:t>Typhlological</w:t>
      </w:r>
      <w:proofErr w:type="spellEnd"/>
      <w:r w:rsidRPr="009C38C1">
        <w:rPr>
          <w:rFonts w:cs="Arial"/>
          <w:szCs w:val="28"/>
          <w:lang w:val="en-GB"/>
        </w:rPr>
        <w:t xml:space="preserve"> Institute (</w:t>
      </w:r>
      <w:proofErr w:type="spellStart"/>
      <w:r w:rsidRPr="009C38C1">
        <w:rPr>
          <w:rFonts w:cs="Arial"/>
          <w:szCs w:val="28"/>
          <w:lang w:val="en-GB"/>
        </w:rPr>
        <w:t>eg</w:t>
      </w:r>
      <w:proofErr w:type="spellEnd"/>
      <w:r w:rsidRPr="009C38C1">
        <w:rPr>
          <w:rFonts w:cs="Arial"/>
          <w:szCs w:val="28"/>
          <w:lang w:val="en-GB"/>
        </w:rPr>
        <w:t xml:space="preserve"> calendar of events).</w:t>
      </w:r>
    </w:p>
    <w:p w:rsidR="00A21E93" w:rsidRDefault="009C38C1" w:rsidP="009C38C1">
      <w:pPr>
        <w:rPr>
          <w:rFonts w:cs="Arial"/>
          <w:szCs w:val="28"/>
          <w:lang w:val="en-GB"/>
        </w:rPr>
      </w:pPr>
      <w:r w:rsidRPr="009C38C1">
        <w:rPr>
          <w:rFonts w:cs="Arial"/>
          <w:szCs w:val="28"/>
          <w:lang w:val="en-GB"/>
        </w:rPr>
        <w:t>12.</w:t>
      </w:r>
      <w:r w:rsidRPr="009C38C1">
        <w:rPr>
          <w:rFonts w:cs="Arial"/>
          <w:szCs w:val="28"/>
          <w:lang w:val="en-GB"/>
        </w:rPr>
        <w:tab/>
        <w:t>We announced a competition for teenagers in children's magazines entitled "Me in 20 years." The authors of the three best works will receive prizes. We will publish the winning texts in a children's magazine.</w:t>
      </w:r>
    </w:p>
    <w:p w:rsidR="00B74282" w:rsidRPr="0010566D" w:rsidRDefault="00B74282" w:rsidP="00B74282">
      <w:pPr>
        <w:pStyle w:val="Titre2"/>
        <w:rPr>
          <w:lang w:val="en-GB"/>
        </w:rPr>
      </w:pPr>
      <w:r w:rsidRPr="0010566D">
        <w:rPr>
          <w:lang w:val="en-GB"/>
        </w:rPr>
        <w:t xml:space="preserve">Laura </w:t>
      </w:r>
      <w:proofErr w:type="spellStart"/>
      <w:r w:rsidRPr="0010566D">
        <w:rPr>
          <w:lang w:val="en-GB"/>
        </w:rPr>
        <w:t>Diepstraten</w:t>
      </w:r>
      <w:proofErr w:type="spellEnd"/>
      <w:r w:rsidRPr="0010566D">
        <w:rPr>
          <w:lang w:val="en-GB"/>
        </w:rPr>
        <w:t xml:space="preserve"> from Spain wins the first edition of the International Low Vision Song Contest</w:t>
      </w:r>
      <w:r w:rsidR="008145CC">
        <w:rPr>
          <w:lang w:val="en-GB"/>
        </w:rPr>
        <w:t xml:space="preserve"> (</w:t>
      </w:r>
      <w:r w:rsidR="008145CC" w:rsidRPr="008145CC">
        <w:rPr>
          <w:lang w:val="en-GB"/>
        </w:rPr>
        <w:t>ILSC</w:t>
      </w:r>
      <w:r w:rsidR="008145CC">
        <w:rPr>
          <w:lang w:val="en-GB"/>
        </w:rPr>
        <w:t>)</w:t>
      </w:r>
    </w:p>
    <w:p w:rsidR="00B74282" w:rsidRPr="0010566D" w:rsidRDefault="00B74282" w:rsidP="00B74282">
      <w:pPr>
        <w:tabs>
          <w:tab w:val="left" w:pos="2058"/>
        </w:tabs>
        <w:rPr>
          <w:rFonts w:cs="Arial"/>
          <w:szCs w:val="28"/>
          <w:lang w:val="en-GB"/>
        </w:rPr>
      </w:pPr>
      <w:r w:rsidRPr="0010566D">
        <w:rPr>
          <w:rFonts w:cs="Arial"/>
          <w:szCs w:val="28"/>
          <w:lang w:val="en-GB"/>
        </w:rPr>
        <w:t xml:space="preserve">Laura </w:t>
      </w:r>
      <w:proofErr w:type="spellStart"/>
      <w:r w:rsidRPr="0010566D">
        <w:rPr>
          <w:rFonts w:cs="Arial"/>
          <w:szCs w:val="28"/>
          <w:lang w:val="en-GB"/>
        </w:rPr>
        <w:t>Diepstraten</w:t>
      </w:r>
      <w:proofErr w:type="spellEnd"/>
      <w:r w:rsidRPr="0010566D">
        <w:rPr>
          <w:rFonts w:cs="Arial"/>
          <w:szCs w:val="28"/>
          <w:lang w:val="en-GB"/>
        </w:rPr>
        <w:t xml:space="preserve"> did it. Her song 'Another vision', composed by herself to explain to the world how blind people see, prevailed in the votes in which 17 European countries participated in the first edition of the International Low Vision Song Contest, the Eurovision for blind artists. The young woman from </w:t>
      </w:r>
      <w:proofErr w:type="spellStart"/>
      <w:r w:rsidRPr="0010566D">
        <w:rPr>
          <w:rFonts w:cs="Arial"/>
          <w:szCs w:val="28"/>
          <w:lang w:val="en-GB"/>
        </w:rPr>
        <w:t>Pulpí</w:t>
      </w:r>
      <w:proofErr w:type="spellEnd"/>
      <w:r w:rsidRPr="0010566D">
        <w:rPr>
          <w:rFonts w:cs="Arial"/>
          <w:szCs w:val="28"/>
          <w:lang w:val="en-GB"/>
        </w:rPr>
        <w:t xml:space="preserve"> (</w:t>
      </w:r>
      <w:proofErr w:type="spellStart"/>
      <w:r w:rsidRPr="0010566D">
        <w:rPr>
          <w:rFonts w:cs="Arial"/>
          <w:szCs w:val="28"/>
          <w:lang w:val="en-GB"/>
        </w:rPr>
        <w:t>Almería</w:t>
      </w:r>
      <w:proofErr w:type="spellEnd"/>
      <w:r w:rsidRPr="0010566D">
        <w:rPr>
          <w:rFonts w:cs="Arial"/>
          <w:szCs w:val="28"/>
          <w:lang w:val="en-GB"/>
        </w:rPr>
        <w:t xml:space="preserve"> - Spain) conquered the hearts of all of Europe with the beauty of her voice and the soul of her song. </w:t>
      </w:r>
      <w:r w:rsidR="00B536AE" w:rsidRPr="00B536AE">
        <w:rPr>
          <w:rFonts w:cs="Arial"/>
          <w:szCs w:val="28"/>
          <w:lang w:val="en-GB"/>
        </w:rPr>
        <w:t xml:space="preserve">The “Diamond Eye” designed by Felix </w:t>
      </w:r>
      <w:proofErr w:type="spellStart"/>
      <w:r w:rsidR="00B536AE" w:rsidRPr="00B536AE">
        <w:rPr>
          <w:rFonts w:cs="Arial"/>
          <w:szCs w:val="28"/>
          <w:lang w:val="en-GB"/>
        </w:rPr>
        <w:t>Baumgart</w:t>
      </w:r>
      <w:proofErr w:type="spellEnd"/>
      <w:r w:rsidR="00B536AE" w:rsidRPr="00B536AE">
        <w:rPr>
          <w:rFonts w:cs="Arial"/>
          <w:szCs w:val="28"/>
          <w:lang w:val="en-GB"/>
        </w:rPr>
        <w:t xml:space="preserve"> was presented virtually to Laura as the ILSC trophy.</w:t>
      </w:r>
    </w:p>
    <w:p w:rsidR="00B74282" w:rsidRPr="0010566D" w:rsidRDefault="00B74282" w:rsidP="00B74282">
      <w:pPr>
        <w:tabs>
          <w:tab w:val="left" w:pos="2058"/>
        </w:tabs>
        <w:rPr>
          <w:rFonts w:cs="Arial"/>
          <w:szCs w:val="28"/>
          <w:lang w:val="en-GB"/>
        </w:rPr>
      </w:pPr>
      <w:proofErr w:type="spellStart"/>
      <w:r w:rsidRPr="0010566D">
        <w:rPr>
          <w:rFonts w:cs="Arial"/>
          <w:szCs w:val="28"/>
          <w:lang w:val="en-GB"/>
        </w:rPr>
        <w:t>Diepstraten</w:t>
      </w:r>
      <w:proofErr w:type="spellEnd"/>
      <w:r w:rsidRPr="0010566D">
        <w:rPr>
          <w:rFonts w:cs="Arial"/>
          <w:szCs w:val="28"/>
          <w:lang w:val="en-GB"/>
        </w:rPr>
        <w:t xml:space="preserve"> had been unanimously chosen by the jury to represent Spain among 30 other candidates. The freshness and naturalness of it, the depth of her message and the beauty of her music, stripped of any type of arrangement or production, captivated the European voters who, </w:t>
      </w:r>
      <w:proofErr w:type="spellStart"/>
      <w:r w:rsidRPr="0010566D">
        <w:rPr>
          <w:rFonts w:cs="Arial"/>
          <w:szCs w:val="28"/>
          <w:lang w:val="en-GB"/>
        </w:rPr>
        <w:t>en</w:t>
      </w:r>
      <w:proofErr w:type="spellEnd"/>
      <w:r w:rsidRPr="0010566D">
        <w:rPr>
          <w:rFonts w:cs="Arial"/>
          <w:szCs w:val="28"/>
          <w:lang w:val="en-GB"/>
        </w:rPr>
        <w:t xml:space="preserve"> masse, chose the Spanish song.</w:t>
      </w:r>
    </w:p>
    <w:p w:rsidR="00B74282" w:rsidRPr="0010566D" w:rsidRDefault="00B74282" w:rsidP="00B74282">
      <w:pPr>
        <w:tabs>
          <w:tab w:val="left" w:pos="2058"/>
        </w:tabs>
        <w:rPr>
          <w:rFonts w:cs="Arial"/>
          <w:szCs w:val="28"/>
          <w:lang w:val="en-GB"/>
        </w:rPr>
      </w:pPr>
      <w:r w:rsidRPr="0010566D">
        <w:rPr>
          <w:rFonts w:cs="Arial"/>
          <w:szCs w:val="28"/>
          <w:lang w:val="en-GB"/>
        </w:rPr>
        <w:t xml:space="preserve">Laura wanted to present her naked song of arrangements and technical adjustments, only with her voice and her piano, to focus on the strength </w:t>
      </w:r>
      <w:r w:rsidRPr="0010566D">
        <w:rPr>
          <w:rFonts w:cs="Arial"/>
          <w:szCs w:val="28"/>
          <w:lang w:val="en-GB"/>
        </w:rPr>
        <w:lastRenderedPageBreak/>
        <w:t xml:space="preserve">of the message: </w:t>
      </w:r>
      <w:r w:rsidRPr="0010566D">
        <w:rPr>
          <w:rFonts w:cs="Arial"/>
          <w:i/>
          <w:szCs w:val="28"/>
          <w:lang w:val="en-GB"/>
        </w:rPr>
        <w:t>“You have to dream, fly, imagine to be able to observe what others can see just by looking”,</w:t>
      </w:r>
      <w:r w:rsidRPr="0010566D">
        <w:rPr>
          <w:rFonts w:cs="Arial"/>
          <w:szCs w:val="28"/>
          <w:lang w:val="en-GB"/>
        </w:rPr>
        <w:t xml:space="preserve"> she sings in his main verse.</w:t>
      </w:r>
    </w:p>
    <w:p w:rsidR="00B74282" w:rsidRPr="0010566D" w:rsidRDefault="00B74282" w:rsidP="00B74282">
      <w:pPr>
        <w:tabs>
          <w:tab w:val="left" w:pos="2058"/>
        </w:tabs>
        <w:rPr>
          <w:rFonts w:cs="Arial"/>
          <w:szCs w:val="28"/>
          <w:lang w:val="en-GB"/>
        </w:rPr>
      </w:pPr>
      <w:r w:rsidRPr="0010566D">
        <w:rPr>
          <w:rFonts w:cs="Arial"/>
          <w:szCs w:val="28"/>
          <w:lang w:val="en-GB"/>
        </w:rPr>
        <w:t xml:space="preserve">Miguel </w:t>
      </w:r>
      <w:proofErr w:type="spellStart"/>
      <w:r w:rsidRPr="0010566D">
        <w:rPr>
          <w:rFonts w:cs="Arial"/>
          <w:szCs w:val="28"/>
          <w:lang w:val="en-GB"/>
        </w:rPr>
        <w:t>Carballeda</w:t>
      </w:r>
      <w:proofErr w:type="spellEnd"/>
      <w:r w:rsidRPr="0010566D">
        <w:rPr>
          <w:rFonts w:cs="Arial"/>
          <w:szCs w:val="28"/>
          <w:lang w:val="en-GB"/>
        </w:rPr>
        <w:t>, President of ONCE, congratulated the brand-new winner immediately after announcing the results.</w:t>
      </w:r>
    </w:p>
    <w:p w:rsidR="00B74282" w:rsidRPr="0010566D" w:rsidRDefault="00B74282" w:rsidP="00B74282">
      <w:pPr>
        <w:tabs>
          <w:tab w:val="left" w:pos="2058"/>
        </w:tabs>
        <w:rPr>
          <w:rFonts w:cs="Arial"/>
          <w:szCs w:val="28"/>
          <w:lang w:val="en-GB"/>
        </w:rPr>
      </w:pPr>
      <w:r w:rsidRPr="0010566D">
        <w:rPr>
          <w:rFonts w:cs="Arial"/>
          <w:szCs w:val="28"/>
          <w:lang w:val="en-GB"/>
        </w:rPr>
        <w:t>This European final was attended by the Italian singer, musician, pr</w:t>
      </w:r>
      <w:r>
        <w:rPr>
          <w:rFonts w:cs="Arial"/>
          <w:szCs w:val="28"/>
          <w:lang w:val="en-GB"/>
        </w:rPr>
        <w:t>oducer and writer Andrea Bocelli</w:t>
      </w:r>
      <w:r w:rsidRPr="0010566D">
        <w:rPr>
          <w:rFonts w:cs="Arial"/>
          <w:szCs w:val="28"/>
          <w:lang w:val="en-GB"/>
        </w:rPr>
        <w:t xml:space="preserve"> and the British singer-songwriter Andrea Begley while Europe voted electronically.</w:t>
      </w:r>
    </w:p>
    <w:p w:rsidR="00B74282" w:rsidRPr="0010566D" w:rsidRDefault="00B74282" w:rsidP="00B74282">
      <w:pPr>
        <w:rPr>
          <w:rFonts w:cs="Arial"/>
          <w:color w:val="1F497D"/>
          <w:szCs w:val="28"/>
          <w:lang w:val="en-US"/>
        </w:rPr>
      </w:pPr>
      <w:r w:rsidRPr="0010566D">
        <w:rPr>
          <w:rFonts w:cs="Arial"/>
          <w:szCs w:val="28"/>
          <w:lang w:val="en-GB"/>
        </w:rPr>
        <w:t>We invite you to watch</w:t>
      </w:r>
      <w:r>
        <w:rPr>
          <w:rFonts w:cs="Arial"/>
          <w:szCs w:val="28"/>
          <w:lang w:val="en-GB"/>
        </w:rPr>
        <w:t>,</w:t>
      </w:r>
      <w:r w:rsidRPr="0010566D">
        <w:rPr>
          <w:rFonts w:cs="Arial"/>
          <w:szCs w:val="28"/>
          <w:lang w:val="en-GB"/>
        </w:rPr>
        <w:t xml:space="preserve"> again or for the first time</w:t>
      </w:r>
      <w:r>
        <w:rPr>
          <w:rFonts w:cs="Arial"/>
          <w:szCs w:val="28"/>
          <w:lang w:val="en-GB"/>
        </w:rPr>
        <w:t>,</w:t>
      </w:r>
      <w:r w:rsidRPr="0010566D">
        <w:rPr>
          <w:rFonts w:cs="Arial"/>
          <w:szCs w:val="28"/>
          <w:lang w:val="en-GB"/>
        </w:rPr>
        <w:t xml:space="preserve"> the </w:t>
      </w:r>
      <w:hyperlink r:id="rId21" w:history="1">
        <w:r w:rsidRPr="00287618">
          <w:rPr>
            <w:rStyle w:val="Lienhypertexte"/>
            <w:rFonts w:cs="Arial"/>
            <w:szCs w:val="28"/>
            <w:lang w:val="en-GB"/>
          </w:rPr>
          <w:t xml:space="preserve">whole final </w:t>
        </w:r>
        <w:proofErr w:type="spellStart"/>
        <w:r w:rsidRPr="00287618">
          <w:rPr>
            <w:rStyle w:val="Lienhypertexte"/>
            <w:rFonts w:cs="Arial"/>
            <w:szCs w:val="28"/>
            <w:lang w:val="en-GB"/>
          </w:rPr>
          <w:t>audiodescribed</w:t>
        </w:r>
        <w:proofErr w:type="spellEnd"/>
      </w:hyperlink>
      <w:r w:rsidRPr="0010566D">
        <w:rPr>
          <w:rFonts w:cs="Arial"/>
          <w:szCs w:val="28"/>
          <w:lang w:val="en-GB"/>
        </w:rPr>
        <w:t xml:space="preserve"> </w:t>
      </w:r>
    </w:p>
    <w:p w:rsidR="00B74282" w:rsidRPr="0010566D" w:rsidRDefault="00B74282" w:rsidP="00B74282">
      <w:pPr>
        <w:tabs>
          <w:tab w:val="left" w:pos="2058"/>
        </w:tabs>
        <w:rPr>
          <w:rFonts w:cs="Arial"/>
          <w:szCs w:val="28"/>
          <w:lang w:val="en-US"/>
        </w:rPr>
      </w:pPr>
      <w:r w:rsidRPr="0010566D">
        <w:rPr>
          <w:rFonts w:cs="Arial"/>
          <w:szCs w:val="28"/>
          <w:lang w:val="de-DE"/>
        </w:rPr>
        <w:t xml:space="preserve">For </w:t>
      </w:r>
      <w:proofErr w:type="spellStart"/>
      <w:r w:rsidRPr="0010566D">
        <w:rPr>
          <w:rFonts w:cs="Arial"/>
          <w:szCs w:val="28"/>
          <w:lang w:val="de-DE"/>
        </w:rPr>
        <w:t>full</w:t>
      </w:r>
      <w:proofErr w:type="spellEnd"/>
      <w:r w:rsidRPr="0010566D">
        <w:rPr>
          <w:rFonts w:cs="Arial"/>
          <w:szCs w:val="28"/>
          <w:lang w:val="de-DE"/>
        </w:rPr>
        <w:t xml:space="preserve"> </w:t>
      </w:r>
      <w:proofErr w:type="spellStart"/>
      <w:r w:rsidRPr="0010566D">
        <w:rPr>
          <w:rFonts w:cs="Arial"/>
          <w:szCs w:val="28"/>
          <w:lang w:val="de-DE"/>
        </w:rPr>
        <w:t>Results</w:t>
      </w:r>
      <w:proofErr w:type="spellEnd"/>
      <w:r w:rsidRPr="0010566D">
        <w:rPr>
          <w:rFonts w:cs="Arial"/>
          <w:szCs w:val="28"/>
          <w:lang w:val="de-DE"/>
        </w:rPr>
        <w:t xml:space="preserve"> and the </w:t>
      </w:r>
      <w:proofErr w:type="spellStart"/>
      <w:r w:rsidRPr="0010566D">
        <w:rPr>
          <w:rFonts w:cs="Arial"/>
          <w:szCs w:val="28"/>
          <w:lang w:val="de-DE"/>
        </w:rPr>
        <w:t>final</w:t>
      </w:r>
      <w:proofErr w:type="spellEnd"/>
      <w:r w:rsidRPr="0010566D">
        <w:rPr>
          <w:rFonts w:cs="Arial"/>
          <w:szCs w:val="28"/>
          <w:lang w:val="de-DE"/>
        </w:rPr>
        <w:t xml:space="preserve"> </w:t>
      </w:r>
      <w:proofErr w:type="spellStart"/>
      <w:r w:rsidRPr="0010566D">
        <w:rPr>
          <w:rFonts w:cs="Arial"/>
          <w:szCs w:val="28"/>
          <w:lang w:val="de-DE"/>
        </w:rPr>
        <w:t>show</w:t>
      </w:r>
      <w:proofErr w:type="spellEnd"/>
      <w:r w:rsidRPr="0010566D">
        <w:rPr>
          <w:rFonts w:cs="Arial"/>
          <w:szCs w:val="28"/>
          <w:lang w:val="de-DE"/>
        </w:rPr>
        <w:t xml:space="preserve"> listen </w:t>
      </w:r>
      <w:proofErr w:type="spellStart"/>
      <w:r w:rsidRPr="0010566D">
        <w:rPr>
          <w:rFonts w:cs="Arial"/>
          <w:szCs w:val="28"/>
          <w:lang w:val="de-DE"/>
        </w:rPr>
        <w:t>to</w:t>
      </w:r>
      <w:proofErr w:type="spellEnd"/>
      <w:r w:rsidRPr="0010566D">
        <w:rPr>
          <w:rFonts w:cs="Arial"/>
          <w:szCs w:val="28"/>
          <w:lang w:val="de-DE"/>
        </w:rPr>
        <w:t xml:space="preserve">: </w:t>
      </w:r>
      <w:hyperlink r:id="rId22" w:history="1">
        <w:r w:rsidRPr="0010566D">
          <w:rPr>
            <w:rStyle w:val="Lienhypertexte"/>
            <w:rFonts w:cs="Arial"/>
            <w:szCs w:val="28"/>
            <w:lang w:val="de-DE"/>
          </w:rPr>
          <w:t>www.dbsv.org/ilsc</w:t>
        </w:r>
      </w:hyperlink>
    </w:p>
    <w:p w:rsidR="00B74282" w:rsidRPr="0010566D" w:rsidRDefault="00B74282" w:rsidP="00B74282">
      <w:pPr>
        <w:rPr>
          <w:rFonts w:cs="Arial"/>
          <w:szCs w:val="28"/>
          <w:lang w:val="es-ES"/>
        </w:rPr>
      </w:pPr>
      <w:r w:rsidRPr="0010566D">
        <w:rPr>
          <w:rFonts w:cs="Arial"/>
          <w:szCs w:val="28"/>
          <w:lang w:val="de-DE"/>
        </w:rPr>
        <w:t xml:space="preserve">A </w:t>
      </w:r>
      <w:hyperlink r:id="rId23" w:history="1">
        <w:proofErr w:type="spellStart"/>
        <w:r w:rsidRPr="0010566D">
          <w:rPr>
            <w:rStyle w:val="Lienhypertexte"/>
            <w:rFonts w:cs="Arial"/>
            <w:szCs w:val="28"/>
            <w:lang w:val="de-DE"/>
          </w:rPr>
          <w:t>play</w:t>
        </w:r>
        <w:proofErr w:type="spellEnd"/>
        <w:r w:rsidRPr="0010566D">
          <w:rPr>
            <w:rStyle w:val="Lienhypertexte"/>
            <w:rFonts w:cs="Arial"/>
            <w:szCs w:val="28"/>
            <w:lang w:val="de-DE"/>
          </w:rPr>
          <w:t xml:space="preserve"> list</w:t>
        </w:r>
      </w:hyperlink>
      <w:r w:rsidRPr="0010566D">
        <w:rPr>
          <w:rFonts w:cs="Arial"/>
          <w:szCs w:val="28"/>
          <w:lang w:val="de-DE"/>
        </w:rPr>
        <w:t xml:space="preserve"> </w:t>
      </w:r>
      <w:proofErr w:type="spellStart"/>
      <w:r w:rsidRPr="0010566D">
        <w:rPr>
          <w:rFonts w:cs="Arial"/>
          <w:szCs w:val="28"/>
          <w:lang w:val="de-DE"/>
        </w:rPr>
        <w:t>contains</w:t>
      </w:r>
      <w:proofErr w:type="spellEnd"/>
      <w:r w:rsidRPr="0010566D">
        <w:rPr>
          <w:rFonts w:cs="Arial"/>
          <w:szCs w:val="28"/>
          <w:lang w:val="de-DE"/>
        </w:rPr>
        <w:t xml:space="preserve"> not </w:t>
      </w:r>
      <w:proofErr w:type="spellStart"/>
      <w:r w:rsidRPr="0010566D">
        <w:rPr>
          <w:rFonts w:cs="Arial"/>
          <w:szCs w:val="28"/>
          <w:lang w:val="de-DE"/>
        </w:rPr>
        <w:t>only</w:t>
      </w:r>
      <w:proofErr w:type="spellEnd"/>
      <w:r w:rsidRPr="0010566D">
        <w:rPr>
          <w:rFonts w:cs="Arial"/>
          <w:szCs w:val="28"/>
          <w:lang w:val="de-DE"/>
        </w:rPr>
        <w:t xml:space="preserve"> the 17 </w:t>
      </w:r>
      <w:proofErr w:type="spellStart"/>
      <w:r w:rsidRPr="0010566D">
        <w:rPr>
          <w:rFonts w:cs="Arial"/>
          <w:szCs w:val="28"/>
          <w:lang w:val="de-DE"/>
        </w:rPr>
        <w:t>finalist</w:t>
      </w:r>
      <w:proofErr w:type="spellEnd"/>
      <w:r w:rsidRPr="0010566D">
        <w:rPr>
          <w:rFonts w:cs="Arial"/>
          <w:szCs w:val="28"/>
          <w:lang w:val="de-DE"/>
        </w:rPr>
        <w:t xml:space="preserve"> </w:t>
      </w:r>
      <w:proofErr w:type="spellStart"/>
      <w:r w:rsidRPr="0010566D">
        <w:rPr>
          <w:rFonts w:cs="Arial"/>
          <w:szCs w:val="28"/>
          <w:lang w:val="de-DE"/>
        </w:rPr>
        <w:t>songs</w:t>
      </w:r>
      <w:proofErr w:type="spellEnd"/>
      <w:r w:rsidRPr="0010566D">
        <w:rPr>
          <w:rFonts w:cs="Arial"/>
          <w:szCs w:val="28"/>
          <w:lang w:val="de-DE"/>
        </w:rPr>
        <w:t xml:space="preserve"> but also </w:t>
      </w:r>
      <w:proofErr w:type="spellStart"/>
      <w:r w:rsidRPr="0010566D">
        <w:rPr>
          <w:rFonts w:cs="Arial"/>
          <w:szCs w:val="28"/>
          <w:lang w:val="de-DE"/>
        </w:rPr>
        <w:t>some</w:t>
      </w:r>
      <w:proofErr w:type="spellEnd"/>
      <w:r w:rsidRPr="0010566D">
        <w:rPr>
          <w:rFonts w:cs="Arial"/>
          <w:szCs w:val="28"/>
          <w:lang w:val="de-DE"/>
        </w:rPr>
        <w:t xml:space="preserve"> </w:t>
      </w:r>
      <w:proofErr w:type="spellStart"/>
      <w:r w:rsidRPr="0010566D">
        <w:rPr>
          <w:rFonts w:cs="Arial"/>
          <w:szCs w:val="28"/>
          <w:lang w:val="de-DE"/>
        </w:rPr>
        <w:t>from</w:t>
      </w:r>
      <w:proofErr w:type="spellEnd"/>
      <w:r w:rsidRPr="0010566D">
        <w:rPr>
          <w:rFonts w:cs="Arial"/>
          <w:szCs w:val="28"/>
          <w:lang w:val="de-DE"/>
        </w:rPr>
        <w:t xml:space="preserve"> the national </w:t>
      </w:r>
      <w:proofErr w:type="spellStart"/>
      <w:r w:rsidRPr="0010566D">
        <w:rPr>
          <w:rFonts w:cs="Arial"/>
          <w:szCs w:val="28"/>
          <w:lang w:val="de-DE"/>
        </w:rPr>
        <w:t>preselections</w:t>
      </w:r>
      <w:proofErr w:type="spellEnd"/>
      <w:r w:rsidRPr="0010566D">
        <w:rPr>
          <w:rFonts w:cs="Arial"/>
          <w:szCs w:val="28"/>
          <w:lang w:val="de-DE"/>
        </w:rPr>
        <w:t xml:space="preserve">: </w:t>
      </w:r>
    </w:p>
    <w:p w:rsidR="00B74282" w:rsidRPr="00B74282" w:rsidRDefault="00B74282" w:rsidP="00B74282">
      <w:pPr>
        <w:tabs>
          <w:tab w:val="left" w:pos="2058"/>
        </w:tabs>
        <w:rPr>
          <w:rFonts w:cs="Arial"/>
          <w:szCs w:val="28"/>
          <w:lang w:val="de-DE"/>
        </w:rPr>
      </w:pPr>
      <w:proofErr w:type="spellStart"/>
      <w:r w:rsidRPr="0010566D">
        <w:rPr>
          <w:rFonts w:cs="Arial"/>
          <w:szCs w:val="28"/>
          <w:lang w:val="de-DE"/>
        </w:rPr>
        <w:t>Together</w:t>
      </w:r>
      <w:proofErr w:type="spellEnd"/>
      <w:r w:rsidRPr="0010566D">
        <w:rPr>
          <w:rFonts w:cs="Arial"/>
          <w:szCs w:val="28"/>
          <w:lang w:val="de-DE"/>
        </w:rPr>
        <w:t xml:space="preserve"> </w:t>
      </w:r>
      <w:proofErr w:type="spellStart"/>
      <w:r w:rsidRPr="0010566D">
        <w:rPr>
          <w:rFonts w:cs="Arial"/>
          <w:szCs w:val="28"/>
          <w:lang w:val="de-DE"/>
        </w:rPr>
        <w:t>with</w:t>
      </w:r>
      <w:proofErr w:type="spellEnd"/>
      <w:r w:rsidRPr="0010566D">
        <w:rPr>
          <w:rFonts w:cs="Arial"/>
          <w:szCs w:val="28"/>
          <w:lang w:val="de-DE"/>
        </w:rPr>
        <w:t xml:space="preserve"> </w:t>
      </w:r>
      <w:hyperlink r:id="rId24" w:history="1">
        <w:r w:rsidRPr="0010566D">
          <w:rPr>
            <w:rStyle w:val="Lienhypertexte"/>
            <w:rFonts w:cs="Arial"/>
            <w:szCs w:val="28"/>
            <w:lang w:val="de-DE"/>
          </w:rPr>
          <w:t>VIEWS International</w:t>
        </w:r>
      </w:hyperlink>
      <w:r w:rsidRPr="0010566D">
        <w:rPr>
          <w:rFonts w:cs="Arial"/>
          <w:szCs w:val="28"/>
          <w:lang w:val="de-DE"/>
        </w:rPr>
        <w:t xml:space="preserve">, the </w:t>
      </w:r>
      <w:hyperlink r:id="rId25" w:history="1">
        <w:r w:rsidRPr="0010566D">
          <w:rPr>
            <w:rStyle w:val="Lienhypertexte"/>
            <w:rFonts w:cs="Arial"/>
            <w:szCs w:val="28"/>
            <w:lang w:val="de-DE"/>
          </w:rPr>
          <w:t xml:space="preserve">DBSV </w:t>
        </w:r>
        <w:proofErr w:type="spellStart"/>
        <w:r w:rsidRPr="0010566D">
          <w:rPr>
            <w:rStyle w:val="Lienhypertexte"/>
            <w:rFonts w:cs="Arial"/>
            <w:szCs w:val="28"/>
            <w:lang w:val="de-DE"/>
          </w:rPr>
          <w:t>youth</w:t>
        </w:r>
        <w:proofErr w:type="spellEnd"/>
        <w:r w:rsidRPr="0010566D">
          <w:rPr>
            <w:rStyle w:val="Lienhypertexte"/>
            <w:rFonts w:cs="Arial"/>
            <w:szCs w:val="28"/>
            <w:lang w:val="de-DE"/>
          </w:rPr>
          <w:t xml:space="preserve"> </w:t>
        </w:r>
        <w:proofErr w:type="spellStart"/>
        <w:r w:rsidRPr="0010566D">
          <w:rPr>
            <w:rStyle w:val="Lienhypertexte"/>
            <w:rFonts w:cs="Arial"/>
            <w:szCs w:val="28"/>
            <w:lang w:val="de-DE"/>
          </w:rPr>
          <w:t>club</w:t>
        </w:r>
        <w:proofErr w:type="spellEnd"/>
      </w:hyperlink>
      <w:r w:rsidRPr="0010566D">
        <w:rPr>
          <w:rFonts w:cs="Arial"/>
          <w:szCs w:val="28"/>
          <w:lang w:val="de-DE"/>
        </w:rPr>
        <w:t xml:space="preserve"> </w:t>
      </w:r>
      <w:proofErr w:type="spellStart"/>
      <w:r w:rsidRPr="0010566D">
        <w:rPr>
          <w:rFonts w:cs="Arial"/>
          <w:szCs w:val="28"/>
          <w:lang w:val="de-DE"/>
        </w:rPr>
        <w:t>organized</w:t>
      </w:r>
      <w:proofErr w:type="spellEnd"/>
      <w:r w:rsidRPr="0010566D">
        <w:rPr>
          <w:rFonts w:cs="Arial"/>
          <w:szCs w:val="28"/>
          <w:lang w:val="de-DE"/>
        </w:rPr>
        <w:t xml:space="preserve"> the </w:t>
      </w:r>
      <w:proofErr w:type="spellStart"/>
      <w:r w:rsidRPr="0010566D">
        <w:rPr>
          <w:rFonts w:cs="Arial"/>
          <w:szCs w:val="28"/>
          <w:lang w:val="de-DE"/>
        </w:rPr>
        <w:t>contest</w:t>
      </w:r>
      <w:proofErr w:type="spellEnd"/>
      <w:r w:rsidRPr="0010566D">
        <w:rPr>
          <w:rFonts w:cs="Arial"/>
          <w:szCs w:val="28"/>
          <w:lang w:val="de-DE"/>
        </w:rPr>
        <w:t xml:space="preserve"> </w:t>
      </w:r>
      <w:proofErr w:type="spellStart"/>
      <w:r w:rsidRPr="0010566D">
        <w:rPr>
          <w:rFonts w:cs="Arial"/>
          <w:szCs w:val="28"/>
          <w:lang w:val="de-DE"/>
        </w:rPr>
        <w:t>with</w:t>
      </w:r>
      <w:proofErr w:type="spellEnd"/>
      <w:r w:rsidRPr="0010566D">
        <w:rPr>
          <w:rFonts w:cs="Arial"/>
          <w:szCs w:val="28"/>
          <w:lang w:val="de-DE"/>
        </w:rPr>
        <w:t xml:space="preserve"> 17 </w:t>
      </w:r>
      <w:proofErr w:type="spellStart"/>
      <w:r w:rsidRPr="0010566D">
        <w:rPr>
          <w:rFonts w:cs="Arial"/>
          <w:szCs w:val="28"/>
          <w:lang w:val="de-DE"/>
        </w:rPr>
        <w:t>songs</w:t>
      </w:r>
      <w:proofErr w:type="spellEnd"/>
      <w:r w:rsidRPr="0010566D">
        <w:rPr>
          <w:rFonts w:cs="Arial"/>
          <w:szCs w:val="28"/>
          <w:lang w:val="de-DE"/>
        </w:rPr>
        <w:t xml:space="preserve"> </w:t>
      </w:r>
      <w:proofErr w:type="spellStart"/>
      <w:r w:rsidRPr="0010566D">
        <w:rPr>
          <w:rFonts w:cs="Arial"/>
          <w:szCs w:val="28"/>
          <w:lang w:val="de-DE"/>
        </w:rPr>
        <w:t>from</w:t>
      </w:r>
      <w:proofErr w:type="spellEnd"/>
      <w:r w:rsidRPr="0010566D">
        <w:rPr>
          <w:rFonts w:cs="Arial"/>
          <w:szCs w:val="28"/>
          <w:lang w:val="de-DE"/>
        </w:rPr>
        <w:t xml:space="preserve"> all </w:t>
      </w:r>
      <w:proofErr w:type="spellStart"/>
      <w:r w:rsidRPr="0010566D">
        <w:rPr>
          <w:rFonts w:cs="Arial"/>
          <w:szCs w:val="28"/>
          <w:lang w:val="de-DE"/>
        </w:rPr>
        <w:t>over</w:t>
      </w:r>
      <w:proofErr w:type="spellEnd"/>
      <w:r w:rsidRPr="0010566D">
        <w:rPr>
          <w:rFonts w:cs="Arial"/>
          <w:szCs w:val="28"/>
          <w:lang w:val="de-DE"/>
        </w:rPr>
        <w:t xml:space="preserve"> Europe. The </w:t>
      </w:r>
      <w:proofErr w:type="spellStart"/>
      <w:r w:rsidRPr="0010566D">
        <w:rPr>
          <w:rFonts w:cs="Arial"/>
          <w:szCs w:val="28"/>
          <w:lang w:val="de-DE"/>
        </w:rPr>
        <w:t>story</w:t>
      </w:r>
      <w:proofErr w:type="spellEnd"/>
      <w:r w:rsidRPr="0010566D">
        <w:rPr>
          <w:rFonts w:cs="Arial"/>
          <w:szCs w:val="28"/>
          <w:lang w:val="de-DE"/>
        </w:rPr>
        <w:t xml:space="preserve"> of the Low Vision Songs will </w:t>
      </w:r>
      <w:proofErr w:type="spellStart"/>
      <w:r w:rsidRPr="0010566D">
        <w:rPr>
          <w:rFonts w:cs="Arial"/>
          <w:szCs w:val="28"/>
          <w:lang w:val="de-DE"/>
        </w:rPr>
        <w:t>go</w:t>
      </w:r>
      <w:proofErr w:type="spellEnd"/>
      <w:r w:rsidRPr="0010566D">
        <w:rPr>
          <w:rFonts w:cs="Arial"/>
          <w:szCs w:val="28"/>
          <w:lang w:val="de-DE"/>
        </w:rPr>
        <w:t xml:space="preserve"> on: </w:t>
      </w:r>
      <w:proofErr w:type="spellStart"/>
      <w:r w:rsidRPr="0010566D">
        <w:rPr>
          <w:rFonts w:cs="Arial"/>
          <w:szCs w:val="28"/>
          <w:lang w:val="de-DE"/>
        </w:rPr>
        <w:t>there</w:t>
      </w:r>
      <w:proofErr w:type="spellEnd"/>
      <w:r w:rsidRPr="0010566D">
        <w:rPr>
          <w:rFonts w:cs="Arial"/>
          <w:szCs w:val="28"/>
          <w:lang w:val="de-DE"/>
        </w:rPr>
        <w:t xml:space="preserve"> will </w:t>
      </w:r>
      <w:proofErr w:type="spellStart"/>
      <w:r w:rsidRPr="0010566D">
        <w:rPr>
          <w:rFonts w:cs="Arial"/>
          <w:szCs w:val="28"/>
          <w:lang w:val="de-DE"/>
        </w:rPr>
        <w:t>definitely</w:t>
      </w:r>
      <w:proofErr w:type="spellEnd"/>
      <w:r w:rsidRPr="0010566D">
        <w:rPr>
          <w:rFonts w:cs="Arial"/>
          <w:szCs w:val="28"/>
          <w:lang w:val="de-DE"/>
        </w:rPr>
        <w:t xml:space="preserve"> </w:t>
      </w:r>
      <w:proofErr w:type="spellStart"/>
      <w:r w:rsidRPr="0010566D">
        <w:rPr>
          <w:rFonts w:cs="Arial"/>
          <w:szCs w:val="28"/>
          <w:lang w:val="de-DE"/>
        </w:rPr>
        <w:t>be</w:t>
      </w:r>
      <w:proofErr w:type="spellEnd"/>
      <w:r w:rsidRPr="0010566D">
        <w:rPr>
          <w:rFonts w:cs="Arial"/>
          <w:szCs w:val="28"/>
          <w:lang w:val="de-DE"/>
        </w:rPr>
        <w:t xml:space="preserve"> an ILSC </w:t>
      </w:r>
      <w:proofErr w:type="spellStart"/>
      <w:r w:rsidRPr="0010566D">
        <w:rPr>
          <w:rFonts w:cs="Arial"/>
          <w:szCs w:val="28"/>
          <w:lang w:val="de-DE"/>
        </w:rPr>
        <w:t>again</w:t>
      </w:r>
      <w:proofErr w:type="spellEnd"/>
      <w:r w:rsidRPr="0010566D">
        <w:rPr>
          <w:rFonts w:cs="Arial"/>
          <w:szCs w:val="28"/>
          <w:lang w:val="de-DE"/>
        </w:rPr>
        <w:t xml:space="preserve">. </w:t>
      </w:r>
      <w:proofErr w:type="spellStart"/>
      <w:r w:rsidRPr="0010566D">
        <w:rPr>
          <w:rFonts w:cs="Arial"/>
          <w:szCs w:val="28"/>
          <w:lang w:val="de-DE"/>
        </w:rPr>
        <w:t>When</w:t>
      </w:r>
      <w:proofErr w:type="spellEnd"/>
      <w:r w:rsidRPr="0010566D">
        <w:rPr>
          <w:rFonts w:cs="Arial"/>
          <w:szCs w:val="28"/>
          <w:lang w:val="de-DE"/>
        </w:rPr>
        <w:t xml:space="preserve">, </w:t>
      </w:r>
      <w:proofErr w:type="spellStart"/>
      <w:r w:rsidRPr="0010566D">
        <w:rPr>
          <w:rFonts w:cs="Arial"/>
          <w:szCs w:val="28"/>
          <w:lang w:val="de-DE"/>
        </w:rPr>
        <w:t>where</w:t>
      </w:r>
      <w:proofErr w:type="spellEnd"/>
      <w:r w:rsidRPr="0010566D">
        <w:rPr>
          <w:rFonts w:cs="Arial"/>
          <w:szCs w:val="28"/>
          <w:lang w:val="de-DE"/>
        </w:rPr>
        <w:t xml:space="preserve"> and </w:t>
      </w:r>
      <w:proofErr w:type="spellStart"/>
      <w:r w:rsidRPr="0010566D">
        <w:rPr>
          <w:rFonts w:cs="Arial"/>
          <w:szCs w:val="28"/>
          <w:lang w:val="de-DE"/>
        </w:rPr>
        <w:t>how</w:t>
      </w:r>
      <w:proofErr w:type="spellEnd"/>
      <w:r w:rsidRPr="0010566D">
        <w:rPr>
          <w:rFonts w:cs="Arial"/>
          <w:szCs w:val="28"/>
          <w:lang w:val="de-DE"/>
        </w:rPr>
        <w:t xml:space="preserve"> will </w:t>
      </w:r>
      <w:proofErr w:type="spellStart"/>
      <w:r w:rsidRPr="0010566D">
        <w:rPr>
          <w:rFonts w:cs="Arial"/>
          <w:szCs w:val="28"/>
          <w:lang w:val="de-DE"/>
        </w:rPr>
        <w:t>be</w:t>
      </w:r>
      <w:proofErr w:type="spellEnd"/>
      <w:r w:rsidRPr="0010566D">
        <w:rPr>
          <w:rFonts w:cs="Arial"/>
          <w:szCs w:val="28"/>
          <w:lang w:val="de-DE"/>
        </w:rPr>
        <w:t xml:space="preserve"> </w:t>
      </w:r>
      <w:proofErr w:type="spellStart"/>
      <w:r w:rsidRPr="0010566D">
        <w:rPr>
          <w:rFonts w:cs="Arial"/>
          <w:szCs w:val="28"/>
          <w:lang w:val="de-DE"/>
        </w:rPr>
        <w:t>decided</w:t>
      </w:r>
      <w:proofErr w:type="spellEnd"/>
      <w:r w:rsidRPr="0010566D">
        <w:rPr>
          <w:rFonts w:cs="Arial"/>
          <w:szCs w:val="28"/>
          <w:lang w:val="de-DE"/>
        </w:rPr>
        <w:t xml:space="preserve">. But blind and </w:t>
      </w:r>
      <w:proofErr w:type="spellStart"/>
      <w:r w:rsidRPr="0010566D">
        <w:rPr>
          <w:rFonts w:cs="Arial"/>
          <w:szCs w:val="28"/>
          <w:lang w:val="de-DE"/>
        </w:rPr>
        <w:t>partially</w:t>
      </w:r>
      <w:proofErr w:type="spellEnd"/>
      <w:r w:rsidRPr="0010566D">
        <w:rPr>
          <w:rFonts w:cs="Arial"/>
          <w:szCs w:val="28"/>
          <w:lang w:val="de-DE"/>
        </w:rPr>
        <w:t xml:space="preserve"> </w:t>
      </w:r>
      <w:proofErr w:type="spellStart"/>
      <w:r w:rsidRPr="0010566D">
        <w:rPr>
          <w:rFonts w:cs="Arial"/>
          <w:szCs w:val="28"/>
          <w:lang w:val="de-DE"/>
        </w:rPr>
        <w:t>sighted</w:t>
      </w:r>
      <w:proofErr w:type="spellEnd"/>
      <w:r w:rsidRPr="0010566D">
        <w:rPr>
          <w:rFonts w:cs="Arial"/>
          <w:szCs w:val="28"/>
          <w:lang w:val="de-DE"/>
        </w:rPr>
        <w:t xml:space="preserve"> </w:t>
      </w:r>
      <w:proofErr w:type="spellStart"/>
      <w:r w:rsidRPr="0010566D">
        <w:rPr>
          <w:rFonts w:cs="Arial"/>
          <w:szCs w:val="28"/>
          <w:lang w:val="de-DE"/>
        </w:rPr>
        <w:t>song</w:t>
      </w:r>
      <w:proofErr w:type="spellEnd"/>
      <w:r w:rsidRPr="0010566D">
        <w:rPr>
          <w:rFonts w:cs="Arial"/>
          <w:szCs w:val="28"/>
          <w:lang w:val="de-DE"/>
        </w:rPr>
        <w:t xml:space="preserve"> </w:t>
      </w:r>
      <w:proofErr w:type="spellStart"/>
      <w:r w:rsidRPr="0010566D">
        <w:rPr>
          <w:rFonts w:cs="Arial"/>
          <w:szCs w:val="28"/>
          <w:lang w:val="de-DE"/>
        </w:rPr>
        <w:t>writers</w:t>
      </w:r>
      <w:proofErr w:type="spellEnd"/>
      <w:r w:rsidRPr="0010566D">
        <w:rPr>
          <w:rFonts w:cs="Arial"/>
          <w:szCs w:val="28"/>
          <w:lang w:val="de-DE"/>
        </w:rPr>
        <w:t xml:space="preserve"> </w:t>
      </w:r>
      <w:proofErr w:type="spellStart"/>
      <w:r w:rsidRPr="0010566D">
        <w:rPr>
          <w:rFonts w:cs="Arial"/>
          <w:szCs w:val="28"/>
          <w:lang w:val="de-DE"/>
        </w:rPr>
        <w:t>can</w:t>
      </w:r>
      <w:proofErr w:type="spellEnd"/>
      <w:r w:rsidRPr="0010566D">
        <w:rPr>
          <w:rFonts w:cs="Arial"/>
          <w:szCs w:val="28"/>
          <w:lang w:val="de-DE"/>
        </w:rPr>
        <w:t xml:space="preserve"> </w:t>
      </w:r>
      <w:proofErr w:type="spellStart"/>
      <w:r w:rsidRPr="0010566D">
        <w:rPr>
          <w:rFonts w:cs="Arial"/>
          <w:szCs w:val="28"/>
          <w:lang w:val="de-DE"/>
        </w:rPr>
        <w:t>share</w:t>
      </w:r>
      <w:proofErr w:type="spellEnd"/>
      <w:r w:rsidRPr="0010566D">
        <w:rPr>
          <w:rFonts w:cs="Arial"/>
          <w:szCs w:val="28"/>
          <w:lang w:val="de-DE"/>
        </w:rPr>
        <w:t xml:space="preserve"> their </w:t>
      </w:r>
      <w:proofErr w:type="spellStart"/>
      <w:r w:rsidRPr="0010566D">
        <w:rPr>
          <w:rFonts w:cs="Arial"/>
          <w:szCs w:val="28"/>
          <w:lang w:val="de-DE"/>
        </w:rPr>
        <w:t>songs</w:t>
      </w:r>
      <w:proofErr w:type="spellEnd"/>
      <w:r w:rsidRPr="0010566D">
        <w:rPr>
          <w:rFonts w:cs="Arial"/>
          <w:szCs w:val="28"/>
          <w:lang w:val="de-DE"/>
        </w:rPr>
        <w:t xml:space="preserve"> in the </w:t>
      </w:r>
      <w:hyperlink r:id="rId26" w:history="1">
        <w:proofErr w:type="spellStart"/>
        <w:r w:rsidRPr="0010566D">
          <w:rPr>
            <w:rStyle w:val="Lienhypertexte"/>
            <w:rFonts w:cs="Arial"/>
            <w:szCs w:val="28"/>
            <w:lang w:val="de-DE"/>
          </w:rPr>
          <w:t>offsight</w:t>
        </w:r>
        <w:proofErr w:type="spellEnd"/>
        <w:r w:rsidRPr="0010566D">
          <w:rPr>
            <w:rStyle w:val="Lienhypertexte"/>
            <w:rFonts w:cs="Arial"/>
            <w:szCs w:val="28"/>
            <w:lang w:val="de-DE"/>
          </w:rPr>
          <w:t xml:space="preserve"> </w:t>
        </w:r>
        <w:proofErr w:type="spellStart"/>
        <w:r w:rsidRPr="0010566D">
          <w:rPr>
            <w:rStyle w:val="Lienhypertexte"/>
            <w:rFonts w:cs="Arial"/>
            <w:szCs w:val="28"/>
            <w:lang w:val="de-DE"/>
          </w:rPr>
          <w:t>forum</w:t>
        </w:r>
        <w:proofErr w:type="spellEnd"/>
        <w:r w:rsidRPr="0010566D">
          <w:rPr>
            <w:rStyle w:val="Lienhypertexte"/>
            <w:rFonts w:cs="Arial"/>
            <w:szCs w:val="28"/>
            <w:lang w:val="de-DE"/>
          </w:rPr>
          <w:t xml:space="preserve"> of the DBSV</w:t>
        </w:r>
      </w:hyperlink>
      <w:r w:rsidRPr="0010566D">
        <w:rPr>
          <w:rFonts w:cs="Arial"/>
          <w:szCs w:val="28"/>
          <w:lang w:val="de-DE"/>
        </w:rPr>
        <w:t>.</w:t>
      </w:r>
    </w:p>
    <w:p w:rsidR="00AD604E" w:rsidRPr="009E03D3" w:rsidRDefault="00AD604E" w:rsidP="00AD604E">
      <w:pPr>
        <w:pStyle w:val="Titre2"/>
        <w:rPr>
          <w:lang w:val="en-GB"/>
        </w:rPr>
      </w:pPr>
      <w:r w:rsidRPr="009E6A62">
        <w:rPr>
          <w:lang w:val="en-GB"/>
        </w:rPr>
        <w:t>The 30th number of the EBU Access Cast is available!</w:t>
      </w:r>
    </w:p>
    <w:p w:rsidR="00AD604E" w:rsidRPr="00B33F87" w:rsidRDefault="00AD604E" w:rsidP="00AD604E">
      <w:pPr>
        <w:pStyle w:val="NormalWeb"/>
        <w:rPr>
          <w:rFonts w:ascii="Arial" w:hAnsi="Arial" w:cs="Arial"/>
          <w:sz w:val="28"/>
          <w:szCs w:val="28"/>
          <w:lang w:val="en-GB"/>
        </w:rPr>
      </w:pPr>
      <w:r w:rsidRPr="005C7F6B">
        <w:rPr>
          <w:rFonts w:ascii="Arial" w:hAnsi="Arial" w:cs="Arial"/>
          <w:sz w:val="28"/>
          <w:szCs w:val="28"/>
          <w:lang w:val="en-GB"/>
        </w:rPr>
        <w:t xml:space="preserve">Welcome back to </w:t>
      </w:r>
      <w:hyperlink r:id="rId27" w:history="1">
        <w:r w:rsidRPr="005C478B">
          <w:rPr>
            <w:rStyle w:val="Lienhypertexte"/>
            <w:rFonts w:ascii="Arial" w:eastAsiaTheme="majorEastAsia" w:hAnsi="Arial" w:cs="Arial"/>
            <w:sz w:val="28"/>
            <w:szCs w:val="28"/>
            <w:lang w:val="en-GB"/>
          </w:rPr>
          <w:t>the 30th episode of the EBU Access Cast</w:t>
        </w:r>
      </w:hyperlink>
      <w:r w:rsidRPr="005C7F6B">
        <w:rPr>
          <w:rFonts w:ascii="Arial" w:hAnsi="Arial" w:cs="Arial"/>
          <w:sz w:val="28"/>
          <w:szCs w:val="28"/>
          <w:lang w:val="en-GB"/>
        </w:rPr>
        <w:t>, the big THREE ZERO!</w:t>
      </w:r>
      <w:r w:rsidRPr="005C478B">
        <w:rPr>
          <w:lang w:val="en-GB"/>
        </w:rPr>
        <w:t xml:space="preserve"> </w:t>
      </w:r>
      <w:r w:rsidRPr="00B33F87">
        <w:rPr>
          <w:rFonts w:ascii="Arial" w:hAnsi="Arial" w:cs="Arial"/>
          <w:sz w:val="28"/>
          <w:szCs w:val="28"/>
          <w:lang w:val="en-GB"/>
        </w:rPr>
        <w:t xml:space="preserve">In a great new development, the team has made it possible for all episodes to be accessible via a </w:t>
      </w:r>
      <w:hyperlink r:id="rId28" w:history="1">
        <w:r w:rsidRPr="00B33F87">
          <w:rPr>
            <w:rStyle w:val="Lienhypertexte"/>
            <w:rFonts w:ascii="Arial" w:eastAsiaTheme="majorEastAsia" w:hAnsi="Arial" w:cs="Arial"/>
            <w:sz w:val="28"/>
            <w:szCs w:val="28"/>
            <w:lang w:val="en-GB"/>
          </w:rPr>
          <w:t xml:space="preserve">dedicated </w:t>
        </w:r>
        <w:proofErr w:type="spellStart"/>
        <w:r w:rsidRPr="00B33F87">
          <w:rPr>
            <w:rStyle w:val="Lienhypertexte"/>
            <w:rFonts w:ascii="Arial" w:eastAsiaTheme="majorEastAsia" w:hAnsi="Arial" w:cs="Arial"/>
            <w:sz w:val="28"/>
            <w:szCs w:val="28"/>
            <w:lang w:val="en-GB"/>
          </w:rPr>
          <w:t>youtube</w:t>
        </w:r>
        <w:proofErr w:type="spellEnd"/>
        <w:r w:rsidRPr="00B33F87">
          <w:rPr>
            <w:rStyle w:val="Lienhypertexte"/>
            <w:rFonts w:ascii="Arial" w:eastAsiaTheme="majorEastAsia" w:hAnsi="Arial" w:cs="Arial"/>
            <w:sz w:val="28"/>
            <w:szCs w:val="28"/>
            <w:lang w:val="en-GB"/>
          </w:rPr>
          <w:t xml:space="preserve"> channel</w:t>
        </w:r>
      </w:hyperlink>
      <w:r w:rsidRPr="00B33F87">
        <w:rPr>
          <w:rFonts w:ascii="Arial" w:hAnsi="Arial" w:cs="Arial"/>
          <w:sz w:val="28"/>
          <w:szCs w:val="28"/>
          <w:lang w:val="en-GB"/>
        </w:rPr>
        <w:t>!</w:t>
      </w:r>
    </w:p>
    <w:p w:rsidR="00AD604E" w:rsidRPr="005C7F6B" w:rsidRDefault="00AD604E" w:rsidP="00AD604E">
      <w:pPr>
        <w:pStyle w:val="NormalWeb"/>
        <w:rPr>
          <w:rFonts w:ascii="Arial" w:hAnsi="Arial" w:cs="Arial"/>
          <w:sz w:val="28"/>
          <w:szCs w:val="28"/>
          <w:lang w:val="en-GB"/>
        </w:rPr>
      </w:pPr>
      <w:r w:rsidRPr="005C7F6B">
        <w:rPr>
          <w:rFonts w:ascii="Arial" w:hAnsi="Arial" w:cs="Arial"/>
          <w:sz w:val="28"/>
          <w:szCs w:val="28"/>
          <w:lang w:val="en-GB"/>
        </w:rPr>
        <w:t>In this episode, Hlynur makes his debut as a lead host, joined by the always charming Tanja, Mario and Pawel. We covered a lot of current issues... everything from binaural recordings of a volcano in Iceland to an audio version of an IKEA catalogue.</w:t>
      </w:r>
    </w:p>
    <w:p w:rsidR="00AD604E" w:rsidRPr="005C7F6B" w:rsidRDefault="00AD604E" w:rsidP="00AD604E">
      <w:pPr>
        <w:pStyle w:val="NormalWeb"/>
        <w:rPr>
          <w:rFonts w:ascii="Arial" w:hAnsi="Arial" w:cs="Arial"/>
          <w:sz w:val="28"/>
          <w:szCs w:val="28"/>
          <w:lang w:val="en-GB"/>
        </w:rPr>
      </w:pPr>
      <w:r w:rsidRPr="005C7F6B">
        <w:rPr>
          <w:rFonts w:ascii="Arial" w:hAnsi="Arial" w:cs="Arial"/>
          <w:sz w:val="28"/>
          <w:szCs w:val="28"/>
          <w:lang w:val="en-GB"/>
        </w:rPr>
        <w:t xml:space="preserve">Pawel told us about his new gadget, the </w:t>
      </w:r>
      <w:hyperlink r:id="rId29" w:history="1">
        <w:proofErr w:type="spellStart"/>
        <w:r w:rsidRPr="005C7F6B">
          <w:rPr>
            <w:rStyle w:val="Lienhypertexte"/>
            <w:rFonts w:ascii="Arial" w:eastAsiaTheme="majorEastAsia" w:hAnsi="Arial" w:cs="Arial"/>
            <w:sz w:val="28"/>
            <w:szCs w:val="28"/>
            <w:lang w:val="en-GB"/>
          </w:rPr>
          <w:t>Sennheiser</w:t>
        </w:r>
        <w:proofErr w:type="spellEnd"/>
        <w:r w:rsidRPr="005C7F6B">
          <w:rPr>
            <w:rStyle w:val="Lienhypertexte"/>
            <w:rFonts w:ascii="Arial" w:eastAsiaTheme="majorEastAsia" w:hAnsi="Arial" w:cs="Arial"/>
            <w:sz w:val="28"/>
            <w:szCs w:val="28"/>
            <w:lang w:val="en-GB"/>
          </w:rPr>
          <w:t xml:space="preserve"> </w:t>
        </w:r>
        <w:proofErr w:type="spellStart"/>
        <w:r w:rsidRPr="005C7F6B">
          <w:rPr>
            <w:rStyle w:val="Lienhypertexte"/>
            <w:rFonts w:ascii="Arial" w:eastAsiaTheme="majorEastAsia" w:hAnsi="Arial" w:cs="Arial"/>
            <w:sz w:val="28"/>
            <w:szCs w:val="28"/>
            <w:lang w:val="en-GB"/>
          </w:rPr>
          <w:t>Ambeo</w:t>
        </w:r>
        <w:proofErr w:type="spellEnd"/>
        <w:r w:rsidRPr="005C7F6B">
          <w:rPr>
            <w:rStyle w:val="Lienhypertexte"/>
            <w:rFonts w:ascii="Arial" w:eastAsiaTheme="majorEastAsia" w:hAnsi="Arial" w:cs="Arial"/>
            <w:sz w:val="28"/>
            <w:szCs w:val="28"/>
            <w:lang w:val="en-GB"/>
          </w:rPr>
          <w:t xml:space="preserve"> Smart Headset</w:t>
        </w:r>
      </w:hyperlink>
      <w:r w:rsidRPr="005C7F6B">
        <w:rPr>
          <w:rFonts w:ascii="Arial" w:hAnsi="Arial" w:cs="Arial"/>
          <w:sz w:val="28"/>
          <w:szCs w:val="28"/>
          <w:lang w:val="en-GB"/>
        </w:rPr>
        <w:t xml:space="preserve"> and we even get to hear some recordings he crea</w:t>
      </w:r>
      <w:r>
        <w:rPr>
          <w:rFonts w:ascii="Arial" w:hAnsi="Arial" w:cs="Arial"/>
          <w:sz w:val="28"/>
          <w:szCs w:val="28"/>
          <w:lang w:val="en-GB"/>
        </w:rPr>
        <w:t>ted for us and let us take a pee</w:t>
      </w:r>
      <w:r w:rsidRPr="005C7F6B">
        <w:rPr>
          <w:rFonts w:ascii="Arial" w:hAnsi="Arial" w:cs="Arial"/>
          <w:sz w:val="28"/>
          <w:szCs w:val="28"/>
          <w:lang w:val="en-GB"/>
        </w:rPr>
        <w:t>k into his daily adventures.</w:t>
      </w:r>
    </w:p>
    <w:p w:rsidR="00AD604E" w:rsidRPr="005C7F6B" w:rsidRDefault="00AD604E" w:rsidP="00AD604E">
      <w:pPr>
        <w:pStyle w:val="NormalWeb"/>
        <w:rPr>
          <w:rFonts w:ascii="Arial" w:hAnsi="Arial" w:cs="Arial"/>
          <w:sz w:val="28"/>
          <w:szCs w:val="28"/>
          <w:lang w:val="en-GB"/>
        </w:rPr>
      </w:pPr>
      <w:r w:rsidRPr="005C7F6B">
        <w:rPr>
          <w:rFonts w:ascii="Arial" w:hAnsi="Arial" w:cs="Arial"/>
          <w:sz w:val="28"/>
          <w:szCs w:val="28"/>
          <w:lang w:val="en-GB"/>
        </w:rPr>
        <w:t xml:space="preserve">Hlynur told us about the </w:t>
      </w:r>
      <w:hyperlink r:id="rId30" w:history="1">
        <w:r w:rsidRPr="005C7F6B">
          <w:rPr>
            <w:rStyle w:val="Lienhypertexte"/>
            <w:rFonts w:ascii="Arial" w:eastAsiaTheme="majorEastAsia" w:hAnsi="Arial" w:cs="Arial"/>
            <w:sz w:val="28"/>
            <w:szCs w:val="28"/>
            <w:lang w:val="en-GB"/>
          </w:rPr>
          <w:t>Dark Reader Chrome Extension</w:t>
        </w:r>
      </w:hyperlink>
      <w:r w:rsidRPr="005C7F6B">
        <w:rPr>
          <w:rFonts w:ascii="Arial" w:hAnsi="Arial" w:cs="Arial"/>
          <w:sz w:val="28"/>
          <w:szCs w:val="28"/>
          <w:lang w:val="en-GB"/>
        </w:rPr>
        <w:t>, which enables users to customize the way webpages look, turn light theme pages into dark theme, increase colo</w:t>
      </w:r>
      <w:r>
        <w:rPr>
          <w:rFonts w:ascii="Arial" w:hAnsi="Arial" w:cs="Arial"/>
          <w:sz w:val="28"/>
          <w:szCs w:val="28"/>
          <w:lang w:val="en-GB"/>
        </w:rPr>
        <w:t>u</w:t>
      </w:r>
      <w:r w:rsidRPr="005C7F6B">
        <w:rPr>
          <w:rFonts w:ascii="Arial" w:hAnsi="Arial" w:cs="Arial"/>
          <w:sz w:val="28"/>
          <w:szCs w:val="28"/>
          <w:lang w:val="en-GB"/>
        </w:rPr>
        <w:t>r contrast etc.</w:t>
      </w:r>
    </w:p>
    <w:p w:rsidR="00AD604E" w:rsidRPr="005C7F6B" w:rsidRDefault="00AD604E" w:rsidP="00AD604E">
      <w:pPr>
        <w:pStyle w:val="NormalWeb"/>
        <w:rPr>
          <w:rFonts w:ascii="Arial" w:hAnsi="Arial" w:cs="Arial"/>
          <w:sz w:val="28"/>
          <w:szCs w:val="28"/>
          <w:lang w:val="en-GB"/>
        </w:rPr>
      </w:pPr>
      <w:r w:rsidRPr="005C7F6B">
        <w:rPr>
          <w:rFonts w:ascii="Arial" w:hAnsi="Arial" w:cs="Arial"/>
          <w:sz w:val="28"/>
          <w:szCs w:val="28"/>
          <w:lang w:val="en-GB"/>
        </w:rPr>
        <w:lastRenderedPageBreak/>
        <w:t xml:space="preserve">There were some news we covered, like </w:t>
      </w:r>
      <w:hyperlink r:id="rId31" w:history="1">
        <w:r w:rsidRPr="005C7F6B">
          <w:rPr>
            <w:rStyle w:val="Lienhypertexte"/>
            <w:rFonts w:ascii="Arial" w:eastAsiaTheme="majorEastAsia" w:hAnsi="Arial" w:cs="Arial"/>
            <w:sz w:val="28"/>
            <w:szCs w:val="28"/>
            <w:lang w:val="en-GB"/>
          </w:rPr>
          <w:t>Microsoft's acquisition of Nuance</w:t>
        </w:r>
      </w:hyperlink>
      <w:r w:rsidRPr="005C7F6B">
        <w:rPr>
          <w:rFonts w:ascii="Arial" w:hAnsi="Arial" w:cs="Arial"/>
          <w:sz w:val="28"/>
          <w:szCs w:val="28"/>
          <w:lang w:val="en-GB"/>
        </w:rPr>
        <w:t xml:space="preserve">, who are most famous for the much-loved Siri, the </w:t>
      </w:r>
      <w:hyperlink r:id="rId32" w:history="1">
        <w:r w:rsidRPr="005C7F6B">
          <w:rPr>
            <w:rStyle w:val="Lienhypertexte"/>
            <w:rFonts w:ascii="Arial" w:eastAsiaTheme="majorEastAsia" w:hAnsi="Arial" w:cs="Arial"/>
            <w:sz w:val="28"/>
            <w:szCs w:val="28"/>
            <w:lang w:val="en-GB"/>
          </w:rPr>
          <w:t>Accessibility Mousepad from Iceland</w:t>
        </w:r>
      </w:hyperlink>
      <w:r w:rsidRPr="005C7F6B">
        <w:rPr>
          <w:rFonts w:ascii="Arial" w:hAnsi="Arial" w:cs="Arial"/>
          <w:sz w:val="28"/>
          <w:szCs w:val="28"/>
          <w:lang w:val="en-GB"/>
        </w:rPr>
        <w:t xml:space="preserve">, that was based on a design from UK Home Office and has been shared in GitHub for others to use, translate and produce and the ongoing issue with external </w:t>
      </w:r>
      <w:proofErr w:type="spellStart"/>
      <w:r w:rsidRPr="005C7F6B">
        <w:rPr>
          <w:rFonts w:ascii="Arial" w:hAnsi="Arial" w:cs="Arial"/>
          <w:sz w:val="28"/>
          <w:szCs w:val="28"/>
          <w:lang w:val="en-GB"/>
        </w:rPr>
        <w:t>bluetooth</w:t>
      </w:r>
      <w:proofErr w:type="spellEnd"/>
      <w:r w:rsidRPr="005C7F6B">
        <w:rPr>
          <w:rFonts w:ascii="Arial" w:hAnsi="Arial" w:cs="Arial"/>
          <w:sz w:val="28"/>
          <w:szCs w:val="28"/>
          <w:lang w:val="en-GB"/>
        </w:rPr>
        <w:t xml:space="preserve"> keyboards not working with many special characters if using both Android 11 and </w:t>
      </w:r>
      <w:proofErr w:type="spellStart"/>
      <w:r w:rsidRPr="005C7F6B">
        <w:rPr>
          <w:rFonts w:ascii="Arial" w:hAnsi="Arial" w:cs="Arial"/>
          <w:sz w:val="28"/>
          <w:szCs w:val="28"/>
          <w:lang w:val="en-GB"/>
        </w:rPr>
        <w:t>Talkback</w:t>
      </w:r>
      <w:proofErr w:type="spellEnd"/>
      <w:r w:rsidRPr="005C7F6B">
        <w:rPr>
          <w:rFonts w:ascii="Arial" w:hAnsi="Arial" w:cs="Arial"/>
          <w:sz w:val="28"/>
          <w:szCs w:val="28"/>
          <w:lang w:val="en-GB"/>
        </w:rPr>
        <w:t xml:space="preserve"> together. We also discussed how a normal user can get in touch and report bugs and errors to the Android staff.</w:t>
      </w:r>
    </w:p>
    <w:p w:rsidR="00AD604E" w:rsidRPr="005C7F6B" w:rsidRDefault="00AD604E" w:rsidP="00AD604E">
      <w:pPr>
        <w:pStyle w:val="NormalWeb"/>
        <w:rPr>
          <w:rFonts w:ascii="Arial" w:hAnsi="Arial" w:cs="Arial"/>
          <w:sz w:val="28"/>
          <w:szCs w:val="28"/>
          <w:lang w:val="en-GB"/>
        </w:rPr>
      </w:pPr>
      <w:r w:rsidRPr="005C7F6B">
        <w:rPr>
          <w:rFonts w:ascii="Arial" w:hAnsi="Arial" w:cs="Arial"/>
          <w:sz w:val="28"/>
          <w:szCs w:val="28"/>
          <w:lang w:val="en-GB"/>
        </w:rPr>
        <w:t xml:space="preserve">We took a close look at </w:t>
      </w:r>
      <w:hyperlink r:id="rId33" w:history="1">
        <w:r w:rsidRPr="005C7F6B">
          <w:rPr>
            <w:rStyle w:val="Lienhypertexte"/>
            <w:rFonts w:ascii="Arial" w:eastAsiaTheme="majorEastAsia" w:hAnsi="Arial" w:cs="Arial"/>
            <w:sz w:val="28"/>
            <w:szCs w:val="28"/>
            <w:lang w:val="en-GB"/>
          </w:rPr>
          <w:t>Accessible Overlays,</w:t>
        </w:r>
      </w:hyperlink>
      <w:r w:rsidRPr="005C7F6B">
        <w:rPr>
          <w:rFonts w:ascii="Arial" w:hAnsi="Arial" w:cs="Arial"/>
          <w:sz w:val="28"/>
          <w:szCs w:val="28"/>
          <w:lang w:val="en-GB"/>
        </w:rPr>
        <w:t xml:space="preserve"> what they are and what they are meant to do and how they are really not working and often </w:t>
      </w:r>
      <w:hyperlink r:id="rId34" w:history="1">
        <w:r w:rsidRPr="005C7F6B">
          <w:rPr>
            <w:rStyle w:val="Lienhypertexte"/>
            <w:rFonts w:ascii="Arial" w:eastAsiaTheme="majorEastAsia" w:hAnsi="Arial" w:cs="Arial"/>
            <w:sz w:val="28"/>
            <w:szCs w:val="28"/>
            <w:lang w:val="en-GB"/>
          </w:rPr>
          <w:t>making matters worse than fixing them</w:t>
        </w:r>
      </w:hyperlink>
      <w:r w:rsidRPr="005C7F6B">
        <w:rPr>
          <w:rFonts w:ascii="Arial" w:hAnsi="Arial" w:cs="Arial"/>
          <w:sz w:val="28"/>
          <w:szCs w:val="28"/>
          <w:lang w:val="en-GB"/>
        </w:rPr>
        <w:t xml:space="preserve">. We also discussed some companies who are offering these overlays as a paid-for service and also how you, as a user, can get rid of them. There are many articles and podcasts who have covered this issue, for example a deep-dive </w:t>
      </w:r>
      <w:hyperlink r:id="rId35" w:history="1">
        <w:r w:rsidRPr="005C7F6B">
          <w:rPr>
            <w:rStyle w:val="Lienhypertexte"/>
            <w:rFonts w:ascii="Arial" w:eastAsiaTheme="majorEastAsia" w:hAnsi="Arial" w:cs="Arial"/>
            <w:sz w:val="28"/>
            <w:szCs w:val="28"/>
            <w:lang w:val="en-GB"/>
          </w:rPr>
          <w:t xml:space="preserve">3 hour podcast of </w:t>
        </w:r>
        <w:proofErr w:type="spellStart"/>
        <w:r w:rsidRPr="005C7F6B">
          <w:rPr>
            <w:rStyle w:val="Lienhypertexte"/>
            <w:rFonts w:ascii="Arial" w:eastAsiaTheme="majorEastAsia" w:hAnsi="Arial" w:cs="Arial"/>
            <w:sz w:val="28"/>
            <w:szCs w:val="28"/>
            <w:lang w:val="en-GB"/>
          </w:rPr>
          <w:t>Mosen</w:t>
        </w:r>
        <w:proofErr w:type="spellEnd"/>
        <w:r w:rsidRPr="005C7F6B">
          <w:rPr>
            <w:rStyle w:val="Lienhypertexte"/>
            <w:rFonts w:ascii="Arial" w:eastAsiaTheme="majorEastAsia" w:hAnsi="Arial" w:cs="Arial"/>
            <w:sz w:val="28"/>
            <w:szCs w:val="28"/>
            <w:lang w:val="en-GB"/>
          </w:rPr>
          <w:t xml:space="preserve"> at large</w:t>
        </w:r>
      </w:hyperlink>
      <w:r w:rsidRPr="005C7F6B">
        <w:rPr>
          <w:rFonts w:ascii="Arial" w:hAnsi="Arial" w:cs="Arial"/>
          <w:sz w:val="28"/>
          <w:szCs w:val="28"/>
          <w:lang w:val="en-GB"/>
        </w:rPr>
        <w:t xml:space="preserve">, especially covering it. For those who wish to read more about this, here is a link to an extensive </w:t>
      </w:r>
      <w:hyperlink r:id="rId36" w:history="1">
        <w:r w:rsidRPr="005C7F6B">
          <w:rPr>
            <w:rStyle w:val="Lienhypertexte"/>
            <w:rFonts w:ascii="Arial" w:eastAsiaTheme="majorEastAsia" w:hAnsi="Arial" w:cs="Arial"/>
            <w:sz w:val="28"/>
            <w:szCs w:val="28"/>
            <w:lang w:val="en-GB"/>
          </w:rPr>
          <w:t>Fact sheet on accessibility overlays</w:t>
        </w:r>
      </w:hyperlink>
      <w:r w:rsidRPr="005C7F6B">
        <w:rPr>
          <w:rFonts w:ascii="Arial" w:hAnsi="Arial" w:cs="Arial"/>
          <w:sz w:val="28"/>
          <w:szCs w:val="28"/>
          <w:lang w:val="en-GB"/>
        </w:rPr>
        <w:t>.</w:t>
      </w:r>
    </w:p>
    <w:p w:rsidR="00AD604E" w:rsidRPr="005C7F6B" w:rsidRDefault="00AD604E" w:rsidP="00AD604E">
      <w:pPr>
        <w:pStyle w:val="NormalWeb"/>
        <w:rPr>
          <w:rFonts w:ascii="Arial" w:hAnsi="Arial" w:cs="Arial"/>
          <w:sz w:val="28"/>
          <w:szCs w:val="28"/>
          <w:lang w:val="en-GB"/>
        </w:rPr>
      </w:pPr>
      <w:r w:rsidRPr="005C7F6B">
        <w:rPr>
          <w:rFonts w:ascii="Arial" w:hAnsi="Arial" w:cs="Arial"/>
          <w:sz w:val="28"/>
          <w:szCs w:val="28"/>
          <w:lang w:val="en-GB"/>
        </w:rPr>
        <w:t xml:space="preserve">We also talked about how audio-only media seems to be on the rise with large platforms like </w:t>
      </w:r>
      <w:hyperlink r:id="rId37" w:history="1">
        <w:r w:rsidRPr="005C7F6B">
          <w:rPr>
            <w:rStyle w:val="Lienhypertexte"/>
            <w:rFonts w:ascii="Arial" w:eastAsiaTheme="majorEastAsia" w:hAnsi="Arial" w:cs="Arial"/>
            <w:sz w:val="28"/>
            <w:szCs w:val="28"/>
            <w:lang w:val="en-GB"/>
          </w:rPr>
          <w:t>Clubhouse</w:t>
        </w:r>
      </w:hyperlink>
      <w:r w:rsidRPr="005C7F6B">
        <w:rPr>
          <w:rFonts w:ascii="Arial" w:hAnsi="Arial" w:cs="Arial"/>
          <w:sz w:val="28"/>
          <w:szCs w:val="28"/>
          <w:lang w:val="en-GB"/>
        </w:rPr>
        <w:t xml:space="preserve"> growing rapidly and huge companies like </w:t>
      </w:r>
      <w:hyperlink r:id="rId38" w:history="1">
        <w:r w:rsidRPr="005C7F6B">
          <w:rPr>
            <w:rStyle w:val="Lienhypertexte"/>
            <w:rFonts w:ascii="Arial" w:eastAsiaTheme="majorEastAsia" w:hAnsi="Arial" w:cs="Arial"/>
            <w:sz w:val="28"/>
            <w:szCs w:val="28"/>
            <w:lang w:val="en-GB"/>
          </w:rPr>
          <w:t>IKEA releasing their catalogue as an audio book</w:t>
        </w:r>
      </w:hyperlink>
      <w:r w:rsidRPr="005C7F6B">
        <w:rPr>
          <w:rFonts w:ascii="Arial" w:hAnsi="Arial" w:cs="Arial"/>
          <w:sz w:val="28"/>
          <w:szCs w:val="28"/>
          <w:lang w:val="en-GB"/>
        </w:rPr>
        <w:t>.</w:t>
      </w:r>
    </w:p>
    <w:p w:rsidR="00AD604E" w:rsidRPr="005C7F6B" w:rsidRDefault="00AD604E" w:rsidP="00AD604E">
      <w:pPr>
        <w:pStyle w:val="NormalWeb"/>
        <w:rPr>
          <w:rFonts w:ascii="Arial" w:hAnsi="Arial" w:cs="Arial"/>
          <w:sz w:val="28"/>
          <w:szCs w:val="28"/>
          <w:lang w:val="en-GB"/>
        </w:rPr>
      </w:pPr>
      <w:r w:rsidRPr="005C7F6B">
        <w:rPr>
          <w:rFonts w:ascii="Arial" w:hAnsi="Arial" w:cs="Arial"/>
          <w:sz w:val="28"/>
          <w:szCs w:val="28"/>
          <w:lang w:val="en-GB"/>
        </w:rPr>
        <w:t xml:space="preserve">The </w:t>
      </w:r>
      <w:hyperlink r:id="rId39" w:history="1">
        <w:r w:rsidRPr="005C7F6B">
          <w:rPr>
            <w:rStyle w:val="Lienhypertexte"/>
            <w:rFonts w:ascii="Arial" w:eastAsiaTheme="majorEastAsia" w:hAnsi="Arial" w:cs="Arial"/>
            <w:sz w:val="28"/>
            <w:szCs w:val="28"/>
            <w:lang w:val="en-GB"/>
          </w:rPr>
          <w:t>Sight City 2021 conference</w:t>
        </w:r>
      </w:hyperlink>
      <w:r w:rsidRPr="005C7F6B">
        <w:rPr>
          <w:rFonts w:ascii="Arial" w:hAnsi="Arial" w:cs="Arial"/>
          <w:sz w:val="28"/>
          <w:szCs w:val="28"/>
          <w:lang w:val="en-GB"/>
        </w:rPr>
        <w:t>, that was supposed to take place in Frankfurt in May, will be hosted as a virtual-only event. We discussed how that might affect the conference as a whole, the number of companies showcasing their products and more.</w:t>
      </w:r>
    </w:p>
    <w:p w:rsidR="00AD604E" w:rsidRPr="005C7F6B" w:rsidRDefault="00AD604E" w:rsidP="00AD604E">
      <w:pPr>
        <w:pStyle w:val="NormalWeb"/>
        <w:rPr>
          <w:rFonts w:ascii="Arial" w:hAnsi="Arial" w:cs="Arial"/>
          <w:sz w:val="28"/>
          <w:szCs w:val="28"/>
          <w:lang w:val="en-GB"/>
        </w:rPr>
      </w:pPr>
      <w:r w:rsidRPr="005C7F6B">
        <w:rPr>
          <w:rFonts w:ascii="Arial" w:hAnsi="Arial" w:cs="Arial"/>
          <w:sz w:val="28"/>
          <w:szCs w:val="28"/>
          <w:lang w:val="en-GB"/>
        </w:rPr>
        <w:t xml:space="preserve">Finally, Mario shares a piece of his limitless brilliance and expertise, giving us a demo of how you can easily transfer audio from your smartphone to a PC via </w:t>
      </w:r>
      <w:proofErr w:type="spellStart"/>
      <w:r w:rsidRPr="005C7F6B">
        <w:rPr>
          <w:rFonts w:ascii="Arial" w:hAnsi="Arial" w:cs="Arial"/>
          <w:sz w:val="28"/>
          <w:szCs w:val="28"/>
          <w:lang w:val="en-GB"/>
        </w:rPr>
        <w:t>bluetooth</w:t>
      </w:r>
      <w:proofErr w:type="spellEnd"/>
      <w:r w:rsidRPr="005C7F6B">
        <w:rPr>
          <w:rFonts w:ascii="Arial" w:hAnsi="Arial" w:cs="Arial"/>
          <w:sz w:val="28"/>
          <w:szCs w:val="28"/>
          <w:lang w:val="en-GB"/>
        </w:rPr>
        <w:t>.</w:t>
      </w:r>
    </w:p>
    <w:p w:rsidR="00AD604E" w:rsidRPr="005C7F6B" w:rsidRDefault="00AD604E" w:rsidP="00AD604E">
      <w:pPr>
        <w:pStyle w:val="NormalWeb"/>
        <w:rPr>
          <w:rFonts w:ascii="Arial" w:hAnsi="Arial" w:cs="Arial"/>
          <w:sz w:val="28"/>
          <w:szCs w:val="28"/>
          <w:lang w:val="en-GB"/>
        </w:rPr>
      </w:pPr>
      <w:r w:rsidRPr="005C7F6B">
        <w:rPr>
          <w:rFonts w:ascii="Arial" w:hAnsi="Arial" w:cs="Arial"/>
          <w:sz w:val="28"/>
          <w:szCs w:val="28"/>
          <w:lang w:val="en-GB"/>
        </w:rPr>
        <w:t>We really hope you enjoy this landmark epis</w:t>
      </w:r>
      <w:r>
        <w:rPr>
          <w:rFonts w:ascii="Arial" w:hAnsi="Arial" w:cs="Arial"/>
          <w:sz w:val="28"/>
          <w:szCs w:val="28"/>
          <w:lang w:val="en-GB"/>
        </w:rPr>
        <w:t xml:space="preserve">ode and will join us next time. </w:t>
      </w:r>
      <w:r w:rsidRPr="005C7F6B">
        <w:rPr>
          <w:rFonts w:ascii="Arial" w:hAnsi="Arial" w:cs="Arial"/>
          <w:sz w:val="28"/>
          <w:szCs w:val="28"/>
          <w:lang w:val="en-GB"/>
        </w:rPr>
        <w:t xml:space="preserve">Should you have any questions, remarks or content you would like to contribute, you can reach us by email at </w:t>
      </w:r>
      <w:hyperlink r:id="rId40" w:history="1">
        <w:r w:rsidRPr="005C7F6B">
          <w:rPr>
            <w:rStyle w:val="Lienhypertexte"/>
            <w:rFonts w:ascii="Arial" w:eastAsiaTheme="majorEastAsia" w:hAnsi="Arial" w:cs="Arial"/>
            <w:sz w:val="28"/>
            <w:szCs w:val="28"/>
            <w:lang w:val="en-GB"/>
          </w:rPr>
          <w:t>ebuaccesscast@euroblind.org</w:t>
        </w:r>
      </w:hyperlink>
      <w:r w:rsidRPr="005C7F6B">
        <w:rPr>
          <w:rFonts w:ascii="Arial" w:hAnsi="Arial" w:cs="Arial"/>
          <w:sz w:val="28"/>
          <w:szCs w:val="28"/>
          <w:lang w:val="en-GB"/>
        </w:rPr>
        <w:t xml:space="preserve"> or </w:t>
      </w:r>
      <w:hyperlink r:id="rId41" w:history="1">
        <w:r w:rsidRPr="005C7F6B">
          <w:rPr>
            <w:rStyle w:val="Lienhypertexte"/>
            <w:rFonts w:ascii="Arial" w:eastAsiaTheme="majorEastAsia" w:hAnsi="Arial" w:cs="Arial"/>
            <w:sz w:val="28"/>
            <w:szCs w:val="28"/>
            <w:lang w:val="en-GB"/>
          </w:rPr>
          <w:t>twitter!</w:t>
        </w:r>
      </w:hyperlink>
    </w:p>
    <w:p w:rsidR="00AD604E" w:rsidRDefault="00AD604E" w:rsidP="00AD604E">
      <w:pPr>
        <w:rPr>
          <w:rFonts w:cs="Arial"/>
          <w:szCs w:val="28"/>
          <w:lang w:val="en-GB"/>
        </w:rPr>
      </w:pPr>
      <w:r w:rsidRPr="005C7F6B">
        <w:rPr>
          <w:rFonts w:cs="Arial"/>
          <w:szCs w:val="28"/>
          <w:lang w:val="en-GB"/>
        </w:rPr>
        <w:t xml:space="preserve">As always, you can also explore the </w:t>
      </w:r>
      <w:hyperlink r:id="rId42" w:history="1">
        <w:r w:rsidRPr="005C7F6B">
          <w:rPr>
            <w:rStyle w:val="Lienhypertexte"/>
            <w:rFonts w:cs="Arial"/>
            <w:szCs w:val="28"/>
            <w:lang w:val="en-GB"/>
          </w:rPr>
          <w:t>transcript</w:t>
        </w:r>
      </w:hyperlink>
      <w:r w:rsidRPr="005C7F6B">
        <w:rPr>
          <w:rFonts w:cs="Arial"/>
          <w:szCs w:val="28"/>
          <w:lang w:val="en-GB"/>
        </w:rPr>
        <w:t xml:space="preserve"> of this episode.</w:t>
      </w:r>
    </w:p>
    <w:p w:rsidR="006D6AE5" w:rsidRDefault="006D6AE5" w:rsidP="006D6AE5">
      <w:pPr>
        <w:pStyle w:val="Titre2"/>
        <w:rPr>
          <w:lang w:val="en-GB"/>
        </w:rPr>
      </w:pPr>
      <w:r w:rsidRPr="00560B7F">
        <w:rPr>
          <w:lang w:val="en-GB"/>
        </w:rPr>
        <w:t>WBU-ICEVI General Assemblies</w:t>
      </w:r>
    </w:p>
    <w:p w:rsidR="006D6AE5" w:rsidRPr="00C63730" w:rsidRDefault="006D6AE5" w:rsidP="006D6AE5">
      <w:pPr>
        <w:rPr>
          <w:rFonts w:cs="Arial"/>
          <w:szCs w:val="28"/>
          <w:lang w:val="en-GB"/>
        </w:rPr>
      </w:pPr>
      <w:r w:rsidRPr="00C63730">
        <w:rPr>
          <w:rFonts w:cs="Arial"/>
          <w:szCs w:val="28"/>
          <w:lang w:val="en-GB"/>
        </w:rPr>
        <w:t xml:space="preserve">World Blindness Summit </w:t>
      </w:r>
      <w:r w:rsidRPr="00C63730">
        <w:rPr>
          <w:rStyle w:val="date-display-start"/>
          <w:rFonts w:cs="Arial"/>
          <w:szCs w:val="28"/>
          <w:lang w:val="en-GB"/>
        </w:rPr>
        <w:t>Monday, June 28, 2021</w:t>
      </w:r>
      <w:r w:rsidRPr="00C63730">
        <w:rPr>
          <w:rStyle w:val="date-display-range"/>
          <w:rFonts w:cs="Arial"/>
          <w:szCs w:val="28"/>
          <w:lang w:val="en-GB"/>
        </w:rPr>
        <w:t xml:space="preserve"> to </w:t>
      </w:r>
      <w:r w:rsidRPr="00C63730">
        <w:rPr>
          <w:rStyle w:val="date-display-end"/>
          <w:rFonts w:cs="Arial"/>
          <w:szCs w:val="28"/>
          <w:lang w:val="en-GB"/>
        </w:rPr>
        <w:t>Wednesday, June 30, 2021</w:t>
      </w:r>
      <w:r w:rsidRPr="00C63730">
        <w:rPr>
          <w:rStyle w:val="dateevent"/>
          <w:rFonts w:cs="Arial"/>
          <w:szCs w:val="28"/>
          <w:lang w:val="en-GB"/>
        </w:rPr>
        <w:t xml:space="preserve"> </w:t>
      </w:r>
      <w:r w:rsidRPr="00C63730">
        <w:rPr>
          <w:rStyle w:val="placeevent"/>
          <w:rFonts w:cs="Arial"/>
          <w:szCs w:val="28"/>
          <w:lang w:val="en-GB"/>
        </w:rPr>
        <w:t>Online</w:t>
      </w:r>
    </w:p>
    <w:p w:rsidR="006D6AE5" w:rsidRPr="00C63730" w:rsidRDefault="006D6AE5" w:rsidP="006D6AE5">
      <w:pPr>
        <w:pStyle w:val="NormalWeb"/>
        <w:rPr>
          <w:rFonts w:ascii="Arial" w:hAnsi="Arial" w:cs="Arial"/>
          <w:sz w:val="28"/>
          <w:szCs w:val="28"/>
          <w:lang w:val="en-GB"/>
        </w:rPr>
      </w:pPr>
      <w:r w:rsidRPr="00C63730">
        <w:rPr>
          <w:rStyle w:val="lev"/>
          <w:rFonts w:ascii="Arial" w:hAnsi="Arial" w:cs="Arial"/>
          <w:sz w:val="28"/>
          <w:szCs w:val="28"/>
          <w:lang w:val="en-GB"/>
        </w:rPr>
        <w:lastRenderedPageBreak/>
        <w:t>World Blindness Summit Madrid 2021</w:t>
      </w:r>
      <w:r w:rsidRPr="00C63730">
        <w:rPr>
          <w:rFonts w:ascii="Arial" w:hAnsi="Arial" w:cs="Arial"/>
          <w:sz w:val="28"/>
          <w:szCs w:val="28"/>
          <w:lang w:val="en-GB"/>
        </w:rPr>
        <w:t xml:space="preserve"> is a global meeting, with Madrid as the virtual epicentre and the whole planet as the leading character, which is organised by the </w:t>
      </w:r>
      <w:r w:rsidRPr="00C63730">
        <w:rPr>
          <w:rStyle w:val="lev"/>
          <w:rFonts w:ascii="Arial" w:hAnsi="Arial" w:cs="Arial"/>
          <w:sz w:val="28"/>
          <w:szCs w:val="28"/>
          <w:lang w:val="en-GB"/>
        </w:rPr>
        <w:t>ONCE Social Group</w:t>
      </w:r>
      <w:r w:rsidRPr="00C63730">
        <w:rPr>
          <w:rFonts w:ascii="Arial" w:hAnsi="Arial" w:cs="Arial"/>
          <w:sz w:val="28"/>
          <w:szCs w:val="28"/>
          <w:lang w:val="en-GB"/>
        </w:rPr>
        <w:t xml:space="preserve"> and will include the </w:t>
      </w:r>
      <w:r w:rsidRPr="00C63730">
        <w:rPr>
          <w:rStyle w:val="lev"/>
          <w:rFonts w:ascii="Arial" w:hAnsi="Arial" w:cs="Arial"/>
          <w:sz w:val="28"/>
          <w:szCs w:val="28"/>
          <w:lang w:val="en-GB"/>
        </w:rPr>
        <w:t>General Assembly of the WBU</w:t>
      </w:r>
      <w:r w:rsidRPr="00C63730">
        <w:rPr>
          <w:rFonts w:ascii="Arial" w:hAnsi="Arial" w:cs="Arial"/>
          <w:sz w:val="28"/>
          <w:szCs w:val="28"/>
          <w:lang w:val="en-GB"/>
        </w:rPr>
        <w:t xml:space="preserve"> (World Blind Union) </w:t>
      </w:r>
      <w:r w:rsidRPr="00C63730">
        <w:rPr>
          <w:rStyle w:val="lev"/>
          <w:rFonts w:ascii="Arial" w:hAnsi="Arial" w:cs="Arial"/>
          <w:sz w:val="28"/>
          <w:szCs w:val="28"/>
          <w:lang w:val="en-GB"/>
        </w:rPr>
        <w:t>and of the ICEVI</w:t>
      </w:r>
      <w:r w:rsidRPr="00C63730">
        <w:rPr>
          <w:rFonts w:ascii="Arial" w:hAnsi="Arial" w:cs="Arial"/>
          <w:sz w:val="28"/>
          <w:szCs w:val="28"/>
          <w:lang w:val="en-GB"/>
        </w:rPr>
        <w:t xml:space="preserve"> (International Council of Educators of </w:t>
      </w:r>
      <w:r>
        <w:rPr>
          <w:rFonts w:ascii="Arial" w:hAnsi="Arial" w:cs="Arial"/>
          <w:sz w:val="28"/>
          <w:szCs w:val="28"/>
          <w:lang w:val="en-GB"/>
        </w:rPr>
        <w:t xml:space="preserve">Partially sighted </w:t>
      </w:r>
      <w:r w:rsidRPr="00C63730">
        <w:rPr>
          <w:rFonts w:ascii="Arial" w:hAnsi="Arial" w:cs="Arial"/>
          <w:sz w:val="28"/>
          <w:szCs w:val="28"/>
          <w:lang w:val="en-GB"/>
        </w:rPr>
        <w:t>People).</w:t>
      </w:r>
    </w:p>
    <w:p w:rsidR="006D6AE5" w:rsidRPr="00C63730" w:rsidRDefault="006D6AE5" w:rsidP="006D6AE5">
      <w:pPr>
        <w:pStyle w:val="NormalWeb"/>
        <w:rPr>
          <w:rFonts w:ascii="Arial" w:hAnsi="Arial" w:cs="Arial"/>
          <w:sz w:val="28"/>
          <w:szCs w:val="28"/>
          <w:lang w:val="en-GB"/>
        </w:rPr>
      </w:pPr>
      <w:r w:rsidRPr="00C63730">
        <w:rPr>
          <w:rFonts w:ascii="Arial" w:hAnsi="Arial" w:cs="Arial"/>
          <w:sz w:val="28"/>
          <w:szCs w:val="28"/>
          <w:lang w:val="en-GB"/>
        </w:rPr>
        <w:t xml:space="preserve">This is a </w:t>
      </w:r>
      <w:r w:rsidRPr="00C63730">
        <w:rPr>
          <w:rStyle w:val="lev"/>
          <w:rFonts w:ascii="Arial" w:hAnsi="Arial" w:cs="Arial"/>
          <w:sz w:val="28"/>
          <w:szCs w:val="28"/>
          <w:lang w:val="en-GB"/>
        </w:rPr>
        <w:t>cutting-edge, disruptive and innovative event</w:t>
      </w:r>
      <w:r w:rsidRPr="00C63730">
        <w:rPr>
          <w:rFonts w:ascii="Arial" w:hAnsi="Arial" w:cs="Arial"/>
          <w:sz w:val="28"/>
          <w:szCs w:val="28"/>
          <w:lang w:val="en-GB"/>
        </w:rPr>
        <w:t xml:space="preserve"> that embraces the benefits of technologies, creating the </w:t>
      </w:r>
      <w:r w:rsidRPr="00C63730">
        <w:rPr>
          <w:rStyle w:val="lev"/>
          <w:rFonts w:ascii="Arial" w:hAnsi="Arial" w:cs="Arial"/>
          <w:sz w:val="28"/>
          <w:szCs w:val="28"/>
          <w:lang w:val="en-GB"/>
        </w:rPr>
        <w:t>first global and accessible online conference</w:t>
      </w:r>
      <w:r w:rsidRPr="00C63730">
        <w:rPr>
          <w:rFonts w:ascii="Arial" w:hAnsi="Arial" w:cs="Arial"/>
          <w:sz w:val="28"/>
          <w:szCs w:val="28"/>
          <w:lang w:val="en-GB"/>
        </w:rPr>
        <w:t xml:space="preserve"> aimed at addressing the significant challenges faced by blind and low vision people resulting from the severe crisis that has arisen from the COVID 19 pandemic.</w:t>
      </w:r>
    </w:p>
    <w:p w:rsidR="006D6AE5" w:rsidRPr="00C63730" w:rsidRDefault="006D6AE5" w:rsidP="006D6AE5">
      <w:pPr>
        <w:pStyle w:val="NormalWeb"/>
        <w:rPr>
          <w:rFonts w:ascii="Arial" w:hAnsi="Arial" w:cs="Arial"/>
          <w:sz w:val="28"/>
          <w:szCs w:val="28"/>
          <w:lang w:val="en-GB"/>
        </w:rPr>
      </w:pPr>
      <w:r w:rsidRPr="00C63730">
        <w:rPr>
          <w:rStyle w:val="lev"/>
          <w:rFonts w:ascii="Arial" w:hAnsi="Arial" w:cs="Arial"/>
          <w:sz w:val="28"/>
          <w:szCs w:val="28"/>
          <w:lang w:val="en-GB"/>
        </w:rPr>
        <w:t xml:space="preserve">Over 1,000 blind and severely </w:t>
      </w:r>
      <w:r>
        <w:rPr>
          <w:rStyle w:val="lev"/>
          <w:rFonts w:ascii="Arial" w:hAnsi="Arial" w:cs="Arial"/>
          <w:sz w:val="28"/>
          <w:szCs w:val="28"/>
          <w:lang w:val="en-GB"/>
        </w:rPr>
        <w:t xml:space="preserve">partially sighted </w:t>
      </w:r>
      <w:r w:rsidRPr="00C63730">
        <w:rPr>
          <w:rStyle w:val="lev"/>
          <w:rFonts w:ascii="Arial" w:hAnsi="Arial" w:cs="Arial"/>
          <w:sz w:val="28"/>
          <w:szCs w:val="28"/>
          <w:lang w:val="en-GB"/>
        </w:rPr>
        <w:t>people from nearly 190 countries over the world will participate in the World Blindness Summit Madrid 2021</w:t>
      </w:r>
      <w:r w:rsidRPr="00C63730">
        <w:rPr>
          <w:rFonts w:ascii="Arial" w:hAnsi="Arial" w:cs="Arial"/>
          <w:sz w:val="28"/>
          <w:szCs w:val="28"/>
          <w:lang w:val="en-GB"/>
        </w:rPr>
        <w:t xml:space="preserve"> to share their experiences and practices developed over the past five years, and especially those implemented to cope with the effects of the pandemic in all spheres of life of blind and low vision people throughout the planet.</w:t>
      </w:r>
    </w:p>
    <w:p w:rsidR="006D6AE5" w:rsidRPr="00C63730" w:rsidRDefault="006D6AE5" w:rsidP="006D6AE5">
      <w:pPr>
        <w:pStyle w:val="NormalWeb"/>
        <w:rPr>
          <w:rFonts w:ascii="Arial" w:hAnsi="Arial" w:cs="Arial"/>
          <w:sz w:val="28"/>
          <w:szCs w:val="28"/>
          <w:lang w:val="en-GB"/>
        </w:rPr>
      </w:pPr>
      <w:r w:rsidRPr="00C63730">
        <w:rPr>
          <w:rFonts w:ascii="Arial" w:hAnsi="Arial" w:cs="Arial"/>
          <w:sz w:val="28"/>
          <w:szCs w:val="28"/>
          <w:lang w:val="en-GB"/>
        </w:rPr>
        <w:t>The achievements and challenges experienced will be analysed, priorities will be set in this new era beginning by working hard to prevent blind and low vision people from being left behind in the digital revolution that has made such great progress in the past months. On the other hand, new strategies will be worked on to give visibility to the reality of our group of people, and, above all, to promote everything that contributes to the substantiation of a central goal: to create a new vision of blindness, to enable these people to fully participate in any aspect of vital progress.</w:t>
      </w:r>
    </w:p>
    <w:p w:rsidR="006D6AE5" w:rsidRPr="003B337C" w:rsidRDefault="006D6AE5" w:rsidP="003B337C">
      <w:pPr>
        <w:rPr>
          <w:lang w:val="en-GB"/>
        </w:rPr>
      </w:pPr>
      <w:r w:rsidRPr="00C63730">
        <w:rPr>
          <w:lang w:val="en-GB"/>
        </w:rPr>
        <w:t xml:space="preserve">Please </w:t>
      </w:r>
      <w:hyperlink r:id="rId43" w:history="1">
        <w:r w:rsidRPr="00C63730">
          <w:rPr>
            <w:rStyle w:val="Lienhypertexte"/>
            <w:rFonts w:cs="Arial"/>
            <w:szCs w:val="28"/>
            <w:lang w:val="en-GB"/>
          </w:rPr>
          <w:t xml:space="preserve">register </w:t>
        </w:r>
        <w:proofErr w:type="gramStart"/>
        <w:r w:rsidRPr="00C63730">
          <w:rPr>
            <w:rStyle w:val="Lienhypertexte"/>
            <w:rFonts w:cs="Arial"/>
            <w:szCs w:val="28"/>
            <w:lang w:val="en-GB"/>
          </w:rPr>
          <w:t>asap</w:t>
        </w:r>
        <w:proofErr w:type="gramEnd"/>
      </w:hyperlink>
      <w:r w:rsidR="003B337C">
        <w:rPr>
          <w:lang w:val="en-GB"/>
        </w:rPr>
        <w:t>, v</w:t>
      </w:r>
      <w:r w:rsidRPr="00C63730">
        <w:rPr>
          <w:lang w:val="en-GB"/>
        </w:rPr>
        <w:t xml:space="preserve">isit the </w:t>
      </w:r>
      <w:hyperlink r:id="rId44" w:history="1">
        <w:r w:rsidRPr="00C63730">
          <w:rPr>
            <w:rStyle w:val="Lienhypertexte"/>
            <w:rFonts w:cs="Arial"/>
            <w:szCs w:val="28"/>
            <w:lang w:val="en-GB"/>
          </w:rPr>
          <w:t>assembly website</w:t>
        </w:r>
      </w:hyperlink>
      <w:r w:rsidRPr="00C63730">
        <w:rPr>
          <w:lang w:val="en-GB"/>
        </w:rPr>
        <w:t xml:space="preserve"> for more information.</w:t>
      </w:r>
    </w:p>
    <w:p w:rsidR="009C5FF7" w:rsidRPr="006D6AE5" w:rsidRDefault="009C5FF7" w:rsidP="009C5FF7">
      <w:pPr>
        <w:pStyle w:val="Titre2"/>
        <w:rPr>
          <w:lang w:val="en-GB"/>
        </w:rPr>
      </w:pPr>
      <w:proofErr w:type="spellStart"/>
      <w:proofErr w:type="gramStart"/>
      <w:r w:rsidRPr="006D6AE5">
        <w:rPr>
          <w:lang w:val="en-GB"/>
        </w:rPr>
        <w:t>haptiBOOK</w:t>
      </w:r>
      <w:proofErr w:type="spellEnd"/>
      <w:proofErr w:type="gramEnd"/>
      <w:r w:rsidRPr="006D6AE5">
        <w:rPr>
          <w:lang w:val="en-GB"/>
        </w:rPr>
        <w:t xml:space="preserve"> International Online Meeting 2021</w:t>
      </w:r>
    </w:p>
    <w:p w:rsidR="009C5FF7" w:rsidRPr="002E4AAE" w:rsidRDefault="009C5FF7" w:rsidP="009C5FF7">
      <w:pPr>
        <w:rPr>
          <w:b/>
          <w:lang w:val="en-GB" w:eastAsia="fr-FR"/>
        </w:rPr>
      </w:pPr>
      <w:r w:rsidRPr="002E4AAE">
        <w:rPr>
          <w:b/>
          <w:lang w:val="en-GB" w:eastAsia="fr-FR"/>
        </w:rPr>
        <w:t>Exchanging experiences and promoting the production of tactile children books worldwide</w:t>
      </w:r>
    </w:p>
    <w:p w:rsidR="009C5FF7" w:rsidRPr="008F7641" w:rsidRDefault="009C5FF7" w:rsidP="009C5FF7">
      <w:pPr>
        <w:spacing w:before="100" w:beforeAutospacing="1" w:after="100" w:afterAutospacing="1" w:line="240" w:lineRule="auto"/>
        <w:rPr>
          <w:rFonts w:eastAsia="Times New Roman" w:cs="Arial"/>
          <w:szCs w:val="28"/>
          <w:lang w:val="en-GB" w:eastAsia="fr-FR"/>
        </w:rPr>
      </w:pPr>
      <w:r w:rsidRPr="008F7641">
        <w:rPr>
          <w:rFonts w:eastAsia="Times New Roman" w:cs="Arial"/>
          <w:szCs w:val="28"/>
          <w:lang w:val="en-GB" w:eastAsia="fr-FR"/>
        </w:rPr>
        <w:t xml:space="preserve">The German Federation of the Blind and Partially Sighted (DBSV) is organizing the </w:t>
      </w:r>
      <w:proofErr w:type="spellStart"/>
      <w:r w:rsidRPr="008F7641">
        <w:rPr>
          <w:rFonts w:eastAsia="Times New Roman" w:cs="Arial"/>
          <w:szCs w:val="28"/>
          <w:lang w:val="en-GB" w:eastAsia="fr-FR"/>
        </w:rPr>
        <w:t>haptiBOOK</w:t>
      </w:r>
      <w:proofErr w:type="spellEnd"/>
      <w:r w:rsidRPr="008F7641">
        <w:rPr>
          <w:rFonts w:eastAsia="Times New Roman" w:cs="Arial"/>
          <w:szCs w:val="28"/>
          <w:lang w:val="en-GB" w:eastAsia="fr-FR"/>
        </w:rPr>
        <w:t xml:space="preserve"> International Online Meeting 2021, which will be held on ZOOM on Saturday 12th June 2021.</w:t>
      </w:r>
    </w:p>
    <w:p w:rsidR="009C5FF7" w:rsidRPr="008F7641" w:rsidRDefault="009C5FF7" w:rsidP="009C5FF7">
      <w:pPr>
        <w:spacing w:before="100" w:beforeAutospacing="1" w:after="100" w:afterAutospacing="1" w:line="240" w:lineRule="auto"/>
        <w:rPr>
          <w:rFonts w:eastAsia="Times New Roman" w:cs="Arial"/>
          <w:szCs w:val="28"/>
          <w:lang w:val="en-GB" w:eastAsia="fr-FR"/>
        </w:rPr>
      </w:pPr>
      <w:r w:rsidRPr="008F7641">
        <w:rPr>
          <w:rFonts w:eastAsia="Times New Roman" w:cs="Arial"/>
          <w:szCs w:val="28"/>
          <w:lang w:val="en-GB" w:eastAsia="fr-FR"/>
        </w:rPr>
        <w:t>The meeting aims to exchange experiences and good practices in the production of tactile books for blind, visually impaired and sighted children and to promote the production of this kind of books worldwide.</w:t>
      </w:r>
    </w:p>
    <w:p w:rsidR="009C5FF7" w:rsidRPr="008F7641" w:rsidRDefault="009C5FF7" w:rsidP="009C5FF7">
      <w:pPr>
        <w:spacing w:before="100" w:beforeAutospacing="1" w:after="100" w:afterAutospacing="1" w:line="240" w:lineRule="auto"/>
        <w:rPr>
          <w:rFonts w:eastAsia="Times New Roman" w:cs="Arial"/>
          <w:szCs w:val="28"/>
          <w:lang w:val="en-GB" w:eastAsia="fr-FR"/>
        </w:rPr>
      </w:pPr>
      <w:r w:rsidRPr="008F7641">
        <w:rPr>
          <w:rFonts w:eastAsia="Times New Roman" w:cs="Arial"/>
          <w:szCs w:val="28"/>
          <w:lang w:val="en-GB" w:eastAsia="fr-FR"/>
        </w:rPr>
        <w:lastRenderedPageBreak/>
        <w:t>The program of the meeting will consist on the one hand of short presentations by the participating organizations that would like to share their experience in specific aspects of tactile book production and on the other hand of cooperative sessions in open space format, in which all participants will be encouraged to contribute with their good practices, questions or ideas to the development of this field.</w:t>
      </w:r>
    </w:p>
    <w:p w:rsidR="009C5FF7" w:rsidRPr="008F7641" w:rsidRDefault="009C5FF7" w:rsidP="009C5FF7">
      <w:pPr>
        <w:spacing w:before="100" w:beforeAutospacing="1" w:after="100" w:afterAutospacing="1" w:line="240" w:lineRule="auto"/>
        <w:rPr>
          <w:rFonts w:eastAsia="Times New Roman" w:cs="Arial"/>
          <w:szCs w:val="28"/>
          <w:lang w:val="en-GB" w:eastAsia="fr-FR"/>
        </w:rPr>
      </w:pPr>
      <w:r w:rsidRPr="008F7641">
        <w:rPr>
          <w:rFonts w:eastAsia="Times New Roman" w:cs="Arial"/>
          <w:szCs w:val="28"/>
          <w:lang w:val="en-GB" w:eastAsia="fr-FR"/>
        </w:rPr>
        <w:t>The goal is to promote mutual learning and networking and to encourage countries that do not yet have tactile books to get started in the production.</w:t>
      </w:r>
    </w:p>
    <w:p w:rsidR="009C5FF7" w:rsidRPr="008F7641" w:rsidRDefault="009C5FF7" w:rsidP="009C5FF7">
      <w:pPr>
        <w:spacing w:before="100" w:beforeAutospacing="1" w:after="100" w:afterAutospacing="1" w:line="240" w:lineRule="auto"/>
        <w:rPr>
          <w:rFonts w:eastAsia="Times New Roman" w:cs="Arial"/>
          <w:szCs w:val="28"/>
          <w:lang w:val="en-GB" w:eastAsia="fr-FR"/>
        </w:rPr>
      </w:pPr>
      <w:r w:rsidRPr="008F7641">
        <w:rPr>
          <w:rFonts w:eastAsia="Times New Roman" w:cs="Arial"/>
          <w:szCs w:val="28"/>
          <w:lang w:val="en-GB" w:eastAsia="fr-FR"/>
        </w:rPr>
        <w:t>The DBSV would like to welcome representatives from organizations that want to share their experiences and also learn from the good practices of other participants, as well as organizations from countries with no experience that would be interested in getting started in this field.</w:t>
      </w:r>
    </w:p>
    <w:p w:rsidR="009C5FF7" w:rsidRPr="00B6751E" w:rsidRDefault="009C5FF7" w:rsidP="009C5FF7">
      <w:pPr>
        <w:spacing w:before="100" w:beforeAutospacing="1" w:after="100" w:afterAutospacing="1" w:line="240" w:lineRule="auto"/>
        <w:rPr>
          <w:rFonts w:eastAsia="Times New Roman" w:cs="Arial"/>
          <w:b/>
          <w:szCs w:val="28"/>
          <w:lang w:val="en-GB" w:eastAsia="fr-FR"/>
        </w:rPr>
      </w:pPr>
      <w:r w:rsidRPr="00B6751E">
        <w:rPr>
          <w:rFonts w:eastAsia="Times New Roman" w:cs="Arial"/>
          <w:b/>
          <w:szCs w:val="28"/>
          <w:lang w:val="en-GB" w:eastAsia="fr-FR"/>
        </w:rPr>
        <w:t>Background</w:t>
      </w:r>
    </w:p>
    <w:p w:rsidR="009C5FF7" w:rsidRPr="008F7641" w:rsidRDefault="009C5FF7" w:rsidP="009C5FF7">
      <w:pPr>
        <w:spacing w:before="100" w:beforeAutospacing="1" w:after="100" w:afterAutospacing="1" w:line="240" w:lineRule="auto"/>
        <w:rPr>
          <w:rFonts w:eastAsia="Times New Roman" w:cs="Arial"/>
          <w:szCs w:val="28"/>
          <w:lang w:val="en-GB" w:eastAsia="fr-FR"/>
        </w:rPr>
      </w:pPr>
      <w:r w:rsidRPr="008F7641">
        <w:rPr>
          <w:rFonts w:eastAsia="Times New Roman" w:cs="Arial"/>
          <w:szCs w:val="28"/>
          <w:lang w:val="en-GB" w:eastAsia="fr-FR"/>
        </w:rPr>
        <w:t>Picture books are very important for the development of children. They spark their imagination, stimulate their curiosity, help them develop their ability to understand words and to focus and they introduce them to new concepts and the world around them.</w:t>
      </w:r>
    </w:p>
    <w:p w:rsidR="009C5FF7" w:rsidRPr="008F7641" w:rsidRDefault="009C5FF7" w:rsidP="009C5FF7">
      <w:pPr>
        <w:spacing w:before="100" w:beforeAutospacing="1" w:after="100" w:afterAutospacing="1" w:line="240" w:lineRule="auto"/>
        <w:rPr>
          <w:rFonts w:eastAsia="Times New Roman" w:cs="Arial"/>
          <w:szCs w:val="28"/>
          <w:lang w:val="en-GB" w:eastAsia="fr-FR"/>
        </w:rPr>
      </w:pPr>
      <w:r w:rsidRPr="008F7641">
        <w:rPr>
          <w:rFonts w:eastAsia="Times New Roman" w:cs="Arial"/>
          <w:szCs w:val="28"/>
          <w:lang w:val="en-GB" w:eastAsia="fr-FR"/>
        </w:rPr>
        <w:t>However, there are hardly any picture books worldwide that enable participation for blind and partially sighted children.</w:t>
      </w:r>
    </w:p>
    <w:p w:rsidR="009C5FF7" w:rsidRPr="008F7641" w:rsidRDefault="009C5FF7" w:rsidP="009C5FF7">
      <w:pPr>
        <w:spacing w:before="100" w:beforeAutospacing="1" w:after="100" w:afterAutospacing="1" w:line="240" w:lineRule="auto"/>
        <w:rPr>
          <w:rFonts w:eastAsia="Times New Roman" w:cs="Arial"/>
          <w:szCs w:val="28"/>
          <w:lang w:val="en-GB" w:eastAsia="fr-FR"/>
        </w:rPr>
      </w:pPr>
      <w:r w:rsidRPr="008F7641">
        <w:rPr>
          <w:rFonts w:eastAsia="Times New Roman" w:cs="Arial"/>
          <w:szCs w:val="28"/>
          <w:lang w:val="en-GB" w:eastAsia="fr-FR"/>
        </w:rPr>
        <w:t>Tactile books help children with a visual impairment to explore the world with their sense of touch, promote their concept formation and prepare them for reading in a very playful way.</w:t>
      </w:r>
    </w:p>
    <w:p w:rsidR="009C5FF7" w:rsidRPr="008F7641" w:rsidRDefault="009C5FF7" w:rsidP="009C5FF7">
      <w:pPr>
        <w:spacing w:before="100" w:beforeAutospacing="1" w:after="100" w:afterAutospacing="1" w:line="240" w:lineRule="auto"/>
        <w:rPr>
          <w:rFonts w:eastAsia="Times New Roman" w:cs="Arial"/>
          <w:szCs w:val="28"/>
          <w:lang w:val="en-GB" w:eastAsia="fr-FR"/>
        </w:rPr>
      </w:pPr>
      <w:r w:rsidRPr="008F7641">
        <w:rPr>
          <w:rFonts w:eastAsia="Times New Roman" w:cs="Arial"/>
          <w:szCs w:val="28"/>
          <w:lang w:val="en-GB" w:eastAsia="fr-FR"/>
        </w:rPr>
        <w:t>These books combine braille and large print texts with haptic pictures and this is what makes their production so laborious and costly and causes the supply to be so scarce around the world.</w:t>
      </w:r>
    </w:p>
    <w:p w:rsidR="009C5FF7" w:rsidRPr="008F7641" w:rsidRDefault="009C5FF7" w:rsidP="009C5FF7">
      <w:pPr>
        <w:spacing w:before="100" w:beforeAutospacing="1" w:after="100" w:afterAutospacing="1" w:line="240" w:lineRule="auto"/>
        <w:rPr>
          <w:rFonts w:eastAsia="Times New Roman" w:cs="Arial"/>
          <w:szCs w:val="28"/>
          <w:lang w:val="en-GB" w:eastAsia="fr-FR"/>
        </w:rPr>
      </w:pPr>
      <w:r w:rsidRPr="008F7641">
        <w:rPr>
          <w:rFonts w:eastAsia="Times New Roman" w:cs="Arial"/>
          <w:szCs w:val="28"/>
          <w:lang w:val="en-GB" w:eastAsia="fr-FR"/>
        </w:rPr>
        <w:t>Nevertheless, there are some organizations in different countries that have been working for years on the production of tactile illustrated books and trying to make up for the lack of inclusive books.</w:t>
      </w:r>
    </w:p>
    <w:p w:rsidR="009C5FF7" w:rsidRPr="008F7641" w:rsidRDefault="009C5FF7" w:rsidP="009C5FF7">
      <w:pPr>
        <w:spacing w:before="100" w:beforeAutospacing="1" w:after="100" w:afterAutospacing="1" w:line="240" w:lineRule="auto"/>
        <w:rPr>
          <w:rFonts w:eastAsia="Times New Roman" w:cs="Arial"/>
          <w:szCs w:val="28"/>
          <w:lang w:val="en-GB" w:eastAsia="fr-FR"/>
        </w:rPr>
      </w:pPr>
      <w:r w:rsidRPr="008F7641">
        <w:rPr>
          <w:rFonts w:eastAsia="Times New Roman" w:cs="Arial"/>
          <w:szCs w:val="28"/>
          <w:lang w:val="en-GB" w:eastAsia="fr-FR"/>
        </w:rPr>
        <w:t>The DBSV has been producing haptic books since 2013. These books contain tactile elements that are interactive and made of different materials. Most of the work is handmade, so each book is a unique piece.</w:t>
      </w:r>
    </w:p>
    <w:p w:rsidR="009C5FF7" w:rsidRPr="008F7641" w:rsidRDefault="009C5FF7" w:rsidP="009C5FF7">
      <w:pPr>
        <w:spacing w:before="100" w:beforeAutospacing="1" w:after="100" w:afterAutospacing="1" w:line="240" w:lineRule="auto"/>
        <w:rPr>
          <w:rFonts w:eastAsia="Times New Roman" w:cs="Arial"/>
          <w:szCs w:val="28"/>
          <w:lang w:val="en-GB" w:eastAsia="fr-FR"/>
        </w:rPr>
      </w:pPr>
      <w:r w:rsidRPr="008F7641">
        <w:rPr>
          <w:rFonts w:eastAsia="Times New Roman" w:cs="Arial"/>
          <w:szCs w:val="28"/>
          <w:lang w:val="en-GB" w:eastAsia="fr-FR"/>
        </w:rPr>
        <w:lastRenderedPageBreak/>
        <w:t xml:space="preserve">Information about the DBSV books and activities on how to use tactile books to learn about the world can be found at: </w:t>
      </w:r>
      <w:hyperlink r:id="rId45" w:history="1">
        <w:r w:rsidRPr="008F7641">
          <w:rPr>
            <w:rFonts w:eastAsia="Times New Roman" w:cs="Arial"/>
            <w:color w:val="0000FF"/>
            <w:szCs w:val="28"/>
            <w:u w:val="single"/>
            <w:lang w:val="en-GB" w:eastAsia="fr-FR"/>
          </w:rPr>
          <w:t>www.kinderbuch.dbsv.org</w:t>
        </w:r>
      </w:hyperlink>
      <w:r w:rsidRPr="008F7641">
        <w:rPr>
          <w:rFonts w:eastAsia="Times New Roman" w:cs="Arial"/>
          <w:szCs w:val="28"/>
          <w:lang w:val="en-GB" w:eastAsia="fr-FR"/>
        </w:rPr>
        <w:t xml:space="preserve"> (only some content is available in English).</w:t>
      </w:r>
    </w:p>
    <w:p w:rsidR="009C5FF7" w:rsidRPr="00B6751E" w:rsidRDefault="009C5FF7" w:rsidP="009C5FF7">
      <w:pPr>
        <w:spacing w:before="100" w:beforeAutospacing="1" w:after="100" w:afterAutospacing="1" w:line="240" w:lineRule="auto"/>
        <w:rPr>
          <w:rFonts w:eastAsia="Times New Roman" w:cs="Arial"/>
          <w:b/>
          <w:szCs w:val="28"/>
          <w:lang w:val="en-GB" w:eastAsia="fr-FR"/>
        </w:rPr>
      </w:pPr>
      <w:r w:rsidRPr="00B6751E">
        <w:rPr>
          <w:rFonts w:eastAsia="Times New Roman" w:cs="Arial"/>
          <w:b/>
          <w:szCs w:val="28"/>
          <w:lang w:val="en-GB" w:eastAsia="fr-FR"/>
        </w:rPr>
        <w:t>Key information</w:t>
      </w:r>
    </w:p>
    <w:p w:rsidR="009C5FF7" w:rsidRPr="008F7641" w:rsidRDefault="009C5FF7" w:rsidP="009C5FF7">
      <w:pPr>
        <w:spacing w:before="100" w:beforeAutospacing="1" w:after="100" w:afterAutospacing="1" w:line="240" w:lineRule="auto"/>
        <w:rPr>
          <w:rFonts w:eastAsia="Times New Roman" w:cs="Arial"/>
          <w:szCs w:val="28"/>
          <w:lang w:val="en-GB" w:eastAsia="fr-FR"/>
        </w:rPr>
      </w:pPr>
      <w:proofErr w:type="spellStart"/>
      <w:proofErr w:type="gramStart"/>
      <w:r w:rsidRPr="008F7641">
        <w:rPr>
          <w:rFonts w:eastAsia="Times New Roman" w:cs="Arial"/>
          <w:szCs w:val="28"/>
          <w:lang w:val="en-GB" w:eastAsia="fr-FR"/>
        </w:rPr>
        <w:t>haptiBOOK</w:t>
      </w:r>
      <w:proofErr w:type="spellEnd"/>
      <w:proofErr w:type="gramEnd"/>
      <w:r w:rsidRPr="008F7641">
        <w:rPr>
          <w:rFonts w:eastAsia="Times New Roman" w:cs="Arial"/>
          <w:szCs w:val="28"/>
          <w:lang w:val="en-GB" w:eastAsia="fr-FR"/>
        </w:rPr>
        <w:t xml:space="preserve"> International Online Meeting 2021</w:t>
      </w:r>
    </w:p>
    <w:p w:rsidR="009C5FF7" w:rsidRPr="008F7641" w:rsidRDefault="009C5FF7" w:rsidP="009C5FF7">
      <w:pPr>
        <w:spacing w:before="100" w:beforeAutospacing="1" w:after="100" w:afterAutospacing="1" w:line="240" w:lineRule="auto"/>
        <w:rPr>
          <w:rFonts w:eastAsia="Times New Roman" w:cs="Arial"/>
          <w:szCs w:val="28"/>
          <w:lang w:val="en-GB" w:eastAsia="fr-FR"/>
        </w:rPr>
      </w:pPr>
      <w:r w:rsidRPr="008F7641">
        <w:rPr>
          <w:rFonts w:eastAsia="Times New Roman" w:cs="Arial"/>
          <w:szCs w:val="28"/>
          <w:lang w:val="en-GB" w:eastAsia="fr-FR"/>
        </w:rPr>
        <w:t>Event Date: 12th June 2021, 10 am – 4 pm (Central European Time)</w:t>
      </w:r>
    </w:p>
    <w:p w:rsidR="009C5FF7" w:rsidRPr="008F7641" w:rsidRDefault="009C5FF7" w:rsidP="009C5FF7">
      <w:pPr>
        <w:spacing w:before="100" w:beforeAutospacing="1" w:after="100" w:afterAutospacing="1" w:line="240" w:lineRule="auto"/>
        <w:rPr>
          <w:rFonts w:eastAsia="Times New Roman" w:cs="Arial"/>
          <w:szCs w:val="28"/>
          <w:lang w:val="en-GB" w:eastAsia="fr-FR"/>
        </w:rPr>
      </w:pPr>
      <w:r>
        <w:rPr>
          <w:rFonts w:eastAsia="Times New Roman" w:cs="Arial"/>
          <w:szCs w:val="28"/>
          <w:lang w:val="en-GB" w:eastAsia="fr-FR"/>
        </w:rPr>
        <w:t>Registration deadline: 04</w:t>
      </w:r>
      <w:r w:rsidRPr="008F7641">
        <w:rPr>
          <w:rFonts w:eastAsia="Times New Roman" w:cs="Arial"/>
          <w:szCs w:val="28"/>
          <w:lang w:val="en-GB" w:eastAsia="fr-FR"/>
        </w:rPr>
        <w:t xml:space="preserve">th </w:t>
      </w:r>
      <w:r>
        <w:rPr>
          <w:rFonts w:eastAsia="Times New Roman" w:cs="Arial"/>
          <w:szCs w:val="28"/>
          <w:lang w:val="en-GB" w:eastAsia="fr-FR"/>
        </w:rPr>
        <w:t>June</w:t>
      </w:r>
      <w:r w:rsidRPr="008F7641">
        <w:rPr>
          <w:rFonts w:eastAsia="Times New Roman" w:cs="Arial"/>
          <w:szCs w:val="28"/>
          <w:lang w:val="en-GB" w:eastAsia="fr-FR"/>
        </w:rPr>
        <w:t xml:space="preserve"> 2021</w:t>
      </w:r>
    </w:p>
    <w:p w:rsidR="009C5FF7" w:rsidRPr="008F7641" w:rsidRDefault="009C5FF7" w:rsidP="009C5FF7">
      <w:pPr>
        <w:spacing w:before="100" w:beforeAutospacing="1" w:after="100" w:afterAutospacing="1" w:line="240" w:lineRule="auto"/>
        <w:rPr>
          <w:rFonts w:eastAsia="Times New Roman" w:cs="Arial"/>
          <w:szCs w:val="28"/>
          <w:lang w:val="en-GB" w:eastAsia="fr-FR"/>
        </w:rPr>
      </w:pPr>
      <w:r w:rsidRPr="008F7641">
        <w:rPr>
          <w:rFonts w:eastAsia="Times New Roman" w:cs="Arial"/>
          <w:szCs w:val="28"/>
          <w:lang w:val="en-GB" w:eastAsia="fr-FR"/>
        </w:rPr>
        <w:t xml:space="preserve">This event will be held on the </w:t>
      </w:r>
      <w:proofErr w:type="spellStart"/>
      <w:r w:rsidRPr="008F7641">
        <w:rPr>
          <w:rFonts w:eastAsia="Times New Roman" w:cs="Arial"/>
          <w:szCs w:val="28"/>
          <w:lang w:val="en-GB" w:eastAsia="fr-FR"/>
        </w:rPr>
        <w:t>plattform</w:t>
      </w:r>
      <w:proofErr w:type="spellEnd"/>
      <w:r w:rsidRPr="008F7641">
        <w:rPr>
          <w:rFonts w:eastAsia="Times New Roman" w:cs="Arial"/>
          <w:szCs w:val="28"/>
          <w:lang w:val="en-GB" w:eastAsia="fr-FR"/>
        </w:rPr>
        <w:t xml:space="preserve"> ZOOM, which is available for both mobile and desktop users. Participants can also attend the meeting directly from a Web browser. The registration for the meeting is free of charge.</w:t>
      </w:r>
    </w:p>
    <w:p w:rsidR="009C5FF7" w:rsidRPr="008F7641" w:rsidRDefault="009C5FF7" w:rsidP="009C5FF7">
      <w:pPr>
        <w:spacing w:before="100" w:beforeAutospacing="1" w:after="100" w:afterAutospacing="1" w:line="240" w:lineRule="auto"/>
        <w:rPr>
          <w:rFonts w:eastAsia="Times New Roman" w:cs="Arial"/>
          <w:szCs w:val="28"/>
          <w:lang w:val="en-GB" w:eastAsia="fr-FR"/>
        </w:rPr>
      </w:pPr>
      <w:r w:rsidRPr="008F7641">
        <w:rPr>
          <w:rFonts w:eastAsia="Times New Roman" w:cs="Arial"/>
          <w:szCs w:val="28"/>
          <w:lang w:val="en-GB" w:eastAsia="fr-FR"/>
        </w:rPr>
        <w:t xml:space="preserve">Contact and registration: Eva Cambeiro Andrade, </w:t>
      </w:r>
      <w:hyperlink r:id="rId46" w:history="1">
        <w:r w:rsidRPr="00523EF0">
          <w:rPr>
            <w:rStyle w:val="Lienhypertexte"/>
            <w:rFonts w:eastAsia="Times New Roman" w:cs="Arial"/>
            <w:szCs w:val="28"/>
            <w:lang w:val="en-GB" w:eastAsia="fr-FR"/>
          </w:rPr>
          <w:t xml:space="preserve">e.cambeiro@dbsv.org </w:t>
        </w:r>
      </w:hyperlink>
    </w:p>
    <w:p w:rsidR="009C5FF7" w:rsidRPr="00683246" w:rsidRDefault="009C5FF7" w:rsidP="009C5FF7">
      <w:pPr>
        <w:rPr>
          <w:b/>
          <w:bCs/>
          <w:lang w:val="en-GB"/>
        </w:rPr>
      </w:pPr>
      <w:r w:rsidRPr="008F7641">
        <w:rPr>
          <w:rFonts w:eastAsia="Times New Roman" w:cs="Arial"/>
          <w:szCs w:val="28"/>
          <w:lang w:val="en-GB" w:eastAsia="fr-FR"/>
        </w:rPr>
        <w:t xml:space="preserve">The </w:t>
      </w:r>
      <w:proofErr w:type="spellStart"/>
      <w:r w:rsidRPr="008F7641">
        <w:rPr>
          <w:rFonts w:eastAsia="Times New Roman" w:cs="Arial"/>
          <w:szCs w:val="28"/>
          <w:lang w:val="en-GB" w:eastAsia="fr-FR"/>
        </w:rPr>
        <w:t>haptiBOOK</w:t>
      </w:r>
      <w:proofErr w:type="spellEnd"/>
      <w:r w:rsidRPr="008F7641">
        <w:rPr>
          <w:rFonts w:eastAsia="Times New Roman" w:cs="Arial"/>
          <w:szCs w:val="28"/>
          <w:lang w:val="en-GB" w:eastAsia="fr-FR"/>
        </w:rPr>
        <w:t xml:space="preserve"> International Online Meeting 2021 will take place within the framework of the project “</w:t>
      </w:r>
      <w:proofErr w:type="spellStart"/>
      <w:r w:rsidRPr="008F7641">
        <w:rPr>
          <w:rFonts w:eastAsia="Times New Roman" w:cs="Arial"/>
          <w:szCs w:val="28"/>
          <w:lang w:val="en-GB" w:eastAsia="fr-FR"/>
        </w:rPr>
        <w:t>Ein</w:t>
      </w:r>
      <w:proofErr w:type="spellEnd"/>
      <w:r w:rsidRPr="008F7641">
        <w:rPr>
          <w:rFonts w:eastAsia="Times New Roman" w:cs="Arial"/>
          <w:szCs w:val="28"/>
          <w:lang w:val="en-GB" w:eastAsia="fr-FR"/>
        </w:rPr>
        <w:t xml:space="preserve"> </w:t>
      </w:r>
      <w:proofErr w:type="spellStart"/>
      <w:r w:rsidRPr="008F7641">
        <w:rPr>
          <w:rFonts w:eastAsia="Times New Roman" w:cs="Arial"/>
          <w:szCs w:val="28"/>
          <w:lang w:val="en-GB" w:eastAsia="fr-FR"/>
        </w:rPr>
        <w:t>Buch</w:t>
      </w:r>
      <w:proofErr w:type="spellEnd"/>
      <w:r w:rsidRPr="008F7641">
        <w:rPr>
          <w:rFonts w:eastAsia="Times New Roman" w:cs="Arial"/>
          <w:szCs w:val="28"/>
          <w:lang w:val="en-GB" w:eastAsia="fr-FR"/>
        </w:rPr>
        <w:t xml:space="preserve"> </w:t>
      </w:r>
      <w:proofErr w:type="spellStart"/>
      <w:r w:rsidRPr="008F7641">
        <w:rPr>
          <w:rFonts w:eastAsia="Times New Roman" w:cs="Arial"/>
          <w:szCs w:val="28"/>
          <w:lang w:val="en-GB" w:eastAsia="fr-FR"/>
        </w:rPr>
        <w:t>für</w:t>
      </w:r>
      <w:proofErr w:type="spellEnd"/>
      <w:r w:rsidRPr="008F7641">
        <w:rPr>
          <w:rFonts w:eastAsia="Times New Roman" w:cs="Arial"/>
          <w:szCs w:val="28"/>
          <w:lang w:val="en-GB" w:eastAsia="fr-FR"/>
        </w:rPr>
        <w:t xml:space="preserve"> </w:t>
      </w:r>
      <w:proofErr w:type="spellStart"/>
      <w:r w:rsidRPr="008F7641">
        <w:rPr>
          <w:rFonts w:eastAsia="Times New Roman" w:cs="Arial"/>
          <w:szCs w:val="28"/>
          <w:lang w:val="en-GB" w:eastAsia="fr-FR"/>
        </w:rPr>
        <w:t>jeden</w:t>
      </w:r>
      <w:proofErr w:type="spellEnd"/>
      <w:r w:rsidRPr="008F7641">
        <w:rPr>
          <w:rFonts w:eastAsia="Times New Roman" w:cs="Arial"/>
          <w:szCs w:val="28"/>
          <w:lang w:val="en-GB" w:eastAsia="fr-FR"/>
        </w:rPr>
        <w:t xml:space="preserve"> Tag” (“A book for every day”), which is sponsored by the </w:t>
      </w:r>
      <w:proofErr w:type="spellStart"/>
      <w:r w:rsidRPr="008F7641">
        <w:rPr>
          <w:rFonts w:eastAsia="Times New Roman" w:cs="Arial"/>
          <w:szCs w:val="28"/>
          <w:lang w:val="en-GB" w:eastAsia="fr-FR"/>
        </w:rPr>
        <w:t>SKala</w:t>
      </w:r>
      <w:proofErr w:type="spellEnd"/>
      <w:r w:rsidRPr="008F7641">
        <w:rPr>
          <w:rFonts w:eastAsia="Times New Roman" w:cs="Arial"/>
          <w:szCs w:val="28"/>
          <w:lang w:val="en-GB" w:eastAsia="fr-FR"/>
        </w:rPr>
        <w:t xml:space="preserve">-Initiative. </w:t>
      </w:r>
      <w:proofErr w:type="spellStart"/>
      <w:r w:rsidRPr="008F7641">
        <w:rPr>
          <w:rFonts w:eastAsia="Times New Roman" w:cs="Arial"/>
          <w:szCs w:val="28"/>
          <w:lang w:val="en-GB" w:eastAsia="fr-FR"/>
        </w:rPr>
        <w:t>SKala</w:t>
      </w:r>
      <w:proofErr w:type="spellEnd"/>
      <w:r w:rsidRPr="008F7641">
        <w:rPr>
          <w:rFonts w:eastAsia="Times New Roman" w:cs="Arial"/>
          <w:szCs w:val="28"/>
          <w:lang w:val="en-GB" w:eastAsia="fr-FR"/>
        </w:rPr>
        <w:t xml:space="preserve"> is an initiative of entrepreneur Susanne </w:t>
      </w:r>
      <w:proofErr w:type="spellStart"/>
      <w:r w:rsidRPr="008F7641">
        <w:rPr>
          <w:rFonts w:eastAsia="Times New Roman" w:cs="Arial"/>
          <w:szCs w:val="28"/>
          <w:lang w:val="en-GB" w:eastAsia="fr-FR"/>
        </w:rPr>
        <w:t>Klatten</w:t>
      </w:r>
      <w:proofErr w:type="spellEnd"/>
      <w:r w:rsidRPr="008F7641">
        <w:rPr>
          <w:rFonts w:eastAsia="Times New Roman" w:cs="Arial"/>
          <w:szCs w:val="28"/>
          <w:lang w:val="en-GB" w:eastAsia="fr-FR"/>
        </w:rPr>
        <w:t xml:space="preserve"> in partnership with the </w:t>
      </w:r>
      <w:proofErr w:type="spellStart"/>
      <w:r w:rsidRPr="008F7641">
        <w:rPr>
          <w:rFonts w:eastAsia="Times New Roman" w:cs="Arial"/>
          <w:szCs w:val="28"/>
          <w:lang w:val="en-GB" w:eastAsia="fr-FR"/>
        </w:rPr>
        <w:t>nonprofit</w:t>
      </w:r>
      <w:proofErr w:type="spellEnd"/>
      <w:r w:rsidRPr="008F7641">
        <w:rPr>
          <w:rFonts w:eastAsia="Times New Roman" w:cs="Arial"/>
          <w:szCs w:val="28"/>
          <w:lang w:val="en-GB" w:eastAsia="fr-FR"/>
        </w:rPr>
        <w:t xml:space="preserve"> analysis and consulting company PHINEO.</w:t>
      </w:r>
    </w:p>
    <w:p w:rsidR="009C5FF7" w:rsidRDefault="009C5FF7" w:rsidP="009C5FF7">
      <w:pPr>
        <w:rPr>
          <w:szCs w:val="28"/>
          <w:lang w:val="en-GB"/>
        </w:rPr>
      </w:pPr>
      <w:r>
        <w:rPr>
          <w:szCs w:val="28"/>
          <w:lang w:val="en-GB"/>
        </w:rPr>
        <w:t>ENDS.</w:t>
      </w:r>
    </w:p>
    <w:p w:rsidR="009C5FF7" w:rsidRDefault="009C5FF7" w:rsidP="009C5FF7">
      <w:pPr>
        <w:jc w:val="center"/>
        <w:rPr>
          <w:b/>
          <w:color w:val="003D82"/>
          <w:lang w:val="en-GB"/>
        </w:rPr>
      </w:pPr>
      <w:r>
        <w:rPr>
          <w:b/>
          <w:color w:val="003D82"/>
          <w:lang w:val="en-GB"/>
        </w:rPr>
        <w:t>European Blind Union</w:t>
      </w:r>
    </w:p>
    <w:p w:rsidR="009C5FF7" w:rsidRPr="004C736F" w:rsidRDefault="009C5FF7" w:rsidP="009C5FF7">
      <w:pPr>
        <w:jc w:val="center"/>
        <w:rPr>
          <w:color w:val="003D82"/>
          <w:lang w:val="en-GB"/>
        </w:rPr>
      </w:pPr>
      <w:r w:rsidRPr="004C736F">
        <w:rPr>
          <w:color w:val="003D82"/>
          <w:lang w:val="en-GB"/>
        </w:rPr>
        <w:t xml:space="preserve">6 rue </w:t>
      </w:r>
      <w:proofErr w:type="spellStart"/>
      <w:r w:rsidRPr="004C736F">
        <w:rPr>
          <w:color w:val="003D82"/>
          <w:lang w:val="en-GB"/>
        </w:rPr>
        <w:t>Gager</w:t>
      </w:r>
      <w:proofErr w:type="spellEnd"/>
      <w:r w:rsidRPr="004C736F">
        <w:rPr>
          <w:color w:val="003D82"/>
          <w:lang w:val="en-GB"/>
        </w:rPr>
        <w:t xml:space="preserve"> </w:t>
      </w:r>
      <w:proofErr w:type="spellStart"/>
      <w:r w:rsidRPr="004C736F">
        <w:rPr>
          <w:color w:val="003D82"/>
          <w:lang w:val="en-GB"/>
        </w:rPr>
        <w:t>Gabillot</w:t>
      </w:r>
      <w:proofErr w:type="spellEnd"/>
      <w:r w:rsidRPr="004C736F">
        <w:rPr>
          <w:color w:val="003D82"/>
          <w:lang w:val="en-GB"/>
        </w:rPr>
        <w:t>, 75015 Paris, France</w:t>
      </w:r>
    </w:p>
    <w:p w:rsidR="009C5FF7" w:rsidRPr="004C736F" w:rsidRDefault="009C5FF7" w:rsidP="009C5FF7">
      <w:pPr>
        <w:jc w:val="center"/>
        <w:rPr>
          <w:color w:val="003D82"/>
          <w:lang w:val="en-GB"/>
        </w:rPr>
      </w:pPr>
      <w:r w:rsidRPr="004C736F">
        <w:rPr>
          <w:color w:val="003D82"/>
          <w:lang w:val="en-GB"/>
        </w:rPr>
        <w:t xml:space="preserve">+33 1 88 61 06 60 | </w:t>
      </w:r>
      <w:hyperlink r:id="rId47" w:history="1">
        <w:r w:rsidRPr="004C736F">
          <w:rPr>
            <w:color w:val="003D82"/>
            <w:lang w:val="en-GB"/>
          </w:rPr>
          <w:t>ebu@euroblind.org</w:t>
        </w:r>
      </w:hyperlink>
      <w:r w:rsidRPr="004C736F">
        <w:rPr>
          <w:color w:val="003D82"/>
          <w:lang w:val="en-GB"/>
        </w:rPr>
        <w:t xml:space="preserve"> | </w:t>
      </w:r>
      <w:hyperlink r:id="rId48" w:history="1">
        <w:r w:rsidRPr="004C736F">
          <w:rPr>
            <w:color w:val="003D82"/>
            <w:lang w:val="en-GB"/>
          </w:rPr>
          <w:t>www.euroblind.org</w:t>
        </w:r>
      </w:hyperlink>
    </w:p>
    <w:p w:rsidR="00BB0AF8" w:rsidRDefault="0024784E" w:rsidP="00BB0AF8">
      <w:pPr>
        <w:pStyle w:val="Titre2"/>
        <w:rPr>
          <w:lang w:val="en-GB"/>
        </w:rPr>
      </w:pPr>
      <w:r w:rsidRPr="0024784E">
        <w:rPr>
          <w:lang w:val="en-GB"/>
        </w:rPr>
        <w:t>News from the International Blind Football Foundation</w:t>
      </w:r>
    </w:p>
    <w:p w:rsidR="0024784E" w:rsidRPr="0024784E" w:rsidRDefault="0024784E" w:rsidP="0024784E">
      <w:pPr>
        <w:rPr>
          <w:lang w:val="en-GB"/>
        </w:rPr>
      </w:pPr>
      <w:r w:rsidRPr="0024784E">
        <w:rPr>
          <w:lang w:val="en-GB"/>
        </w:rPr>
        <w:t>IBF Foundation selects 8 international fixtures to be covered by NCCS, supported by Santen grant programme.</w:t>
      </w:r>
    </w:p>
    <w:p w:rsidR="0024784E" w:rsidRPr="0024784E" w:rsidRDefault="0024784E" w:rsidP="0024784E">
      <w:pPr>
        <w:rPr>
          <w:lang w:val="en-GB"/>
        </w:rPr>
      </w:pPr>
      <w:r w:rsidRPr="0024784E">
        <w:rPr>
          <w:lang w:val="en-GB"/>
        </w:rPr>
        <w:t>The IBF Foundation Blind Football Neighbouring Countries Challenge Series (NCCS), supported by Santen grant programme, invites national teams worldwide to apply for financial support to hold international friendly matches with neighbouring countries as they reinitiate activities after the global pandemic.</w:t>
      </w:r>
    </w:p>
    <w:p w:rsidR="0024784E" w:rsidRPr="0024784E" w:rsidRDefault="0024784E" w:rsidP="0024784E">
      <w:pPr>
        <w:rPr>
          <w:lang w:val="en-GB"/>
        </w:rPr>
      </w:pPr>
      <w:r w:rsidRPr="0024784E">
        <w:rPr>
          <w:lang w:val="en-GB"/>
        </w:rPr>
        <w:t xml:space="preserve">At the meeting of the IBF Foundation Board of Directors, grants were approved for 8 friendly international matches. The grant program was </w:t>
      </w:r>
      <w:r w:rsidRPr="0024784E">
        <w:rPr>
          <w:lang w:val="en-GB"/>
        </w:rPr>
        <w:lastRenderedPageBreak/>
        <w:t>open for applications from January 2nd to January 15th2021, and we received 12 applications in total from national teams.</w:t>
      </w:r>
    </w:p>
    <w:p w:rsidR="0024784E" w:rsidRPr="0024784E" w:rsidRDefault="0024784E" w:rsidP="0024784E">
      <w:pPr>
        <w:rPr>
          <w:lang w:val="en-GB"/>
        </w:rPr>
      </w:pPr>
      <w:r w:rsidRPr="0024784E">
        <w:rPr>
          <w:lang w:val="en-GB"/>
        </w:rPr>
        <w:t>The selection committee was made up of four IBF Foundation members. Criteria for selecting the matches were pitch condition, transportation, accommodation, broadcasting, budget, blind football experience, and feasibility to organize properly. After deciding on the five matches that received the best evaluations, members selected three more matches after confirming the availability of budget and the conditions for accepting visitors from overseas.</w:t>
      </w:r>
    </w:p>
    <w:p w:rsidR="0024784E" w:rsidRPr="0024784E" w:rsidRDefault="0024784E" w:rsidP="0024784E">
      <w:pPr>
        <w:rPr>
          <w:lang w:val="en-GB"/>
        </w:rPr>
      </w:pPr>
      <w:r w:rsidRPr="0024784E">
        <w:rPr>
          <w:lang w:val="en-GB"/>
        </w:rPr>
        <w:t>The list of matches to be supported by the IBF Foundation NCCS is as follows</w:t>
      </w:r>
    </w:p>
    <w:p w:rsidR="0024784E" w:rsidRPr="0024784E" w:rsidRDefault="0024784E" w:rsidP="0024784E">
      <w:pPr>
        <w:pStyle w:val="Paragraphedeliste"/>
        <w:numPr>
          <w:ilvl w:val="0"/>
          <w:numId w:val="31"/>
        </w:numPr>
        <w:rPr>
          <w:rFonts w:ascii="Arial" w:hAnsi="Arial" w:cs="Arial"/>
          <w:sz w:val="28"/>
          <w:szCs w:val="28"/>
          <w:lang w:val="en-GB"/>
        </w:rPr>
      </w:pPr>
      <w:r w:rsidRPr="0024784E">
        <w:rPr>
          <w:rFonts w:ascii="Arial" w:hAnsi="Arial" w:cs="Arial"/>
          <w:sz w:val="28"/>
          <w:szCs w:val="28"/>
          <w:lang w:val="en-GB"/>
        </w:rPr>
        <w:t>Austria - Switzerland</w:t>
      </w:r>
    </w:p>
    <w:p w:rsidR="0024784E" w:rsidRPr="0024784E" w:rsidRDefault="0024784E" w:rsidP="0024784E">
      <w:pPr>
        <w:pStyle w:val="Paragraphedeliste"/>
        <w:numPr>
          <w:ilvl w:val="0"/>
          <w:numId w:val="31"/>
        </w:numPr>
        <w:rPr>
          <w:rFonts w:ascii="Arial" w:hAnsi="Arial" w:cs="Arial"/>
          <w:sz w:val="28"/>
          <w:szCs w:val="28"/>
          <w:lang w:val="en-GB"/>
        </w:rPr>
      </w:pPr>
      <w:r w:rsidRPr="0024784E">
        <w:rPr>
          <w:rFonts w:ascii="Arial" w:hAnsi="Arial" w:cs="Arial"/>
          <w:sz w:val="28"/>
          <w:szCs w:val="28"/>
          <w:lang w:val="en-GB"/>
        </w:rPr>
        <w:t>Argentina - Colombia (Women's national teams)</w:t>
      </w:r>
    </w:p>
    <w:p w:rsidR="0024784E" w:rsidRPr="0024784E" w:rsidRDefault="0024784E" w:rsidP="0024784E">
      <w:pPr>
        <w:pStyle w:val="Paragraphedeliste"/>
        <w:numPr>
          <w:ilvl w:val="0"/>
          <w:numId w:val="31"/>
        </w:numPr>
        <w:rPr>
          <w:rFonts w:ascii="Arial" w:hAnsi="Arial" w:cs="Arial"/>
          <w:sz w:val="28"/>
          <w:szCs w:val="28"/>
          <w:lang w:val="en-GB"/>
        </w:rPr>
      </w:pPr>
      <w:r w:rsidRPr="0024784E">
        <w:rPr>
          <w:rFonts w:ascii="Arial" w:hAnsi="Arial" w:cs="Arial"/>
          <w:sz w:val="28"/>
          <w:szCs w:val="28"/>
          <w:lang w:val="en-GB"/>
        </w:rPr>
        <w:t>Nicaragua - El Salvador</w:t>
      </w:r>
    </w:p>
    <w:p w:rsidR="0024784E" w:rsidRPr="0024784E" w:rsidRDefault="0024784E" w:rsidP="0024784E">
      <w:pPr>
        <w:pStyle w:val="Paragraphedeliste"/>
        <w:numPr>
          <w:ilvl w:val="0"/>
          <w:numId w:val="31"/>
        </w:numPr>
        <w:rPr>
          <w:rFonts w:ascii="Arial" w:hAnsi="Arial" w:cs="Arial"/>
          <w:sz w:val="28"/>
          <w:szCs w:val="28"/>
          <w:lang w:val="en-GB"/>
        </w:rPr>
      </w:pPr>
      <w:r w:rsidRPr="0024784E">
        <w:rPr>
          <w:rFonts w:ascii="Arial" w:hAnsi="Arial" w:cs="Arial"/>
          <w:sz w:val="28"/>
          <w:szCs w:val="28"/>
          <w:lang w:val="en-GB"/>
        </w:rPr>
        <w:t>Niger - Ivory Coast</w:t>
      </w:r>
    </w:p>
    <w:p w:rsidR="0024784E" w:rsidRPr="0024784E" w:rsidRDefault="0024784E" w:rsidP="0024784E">
      <w:pPr>
        <w:pStyle w:val="Paragraphedeliste"/>
        <w:numPr>
          <w:ilvl w:val="0"/>
          <w:numId w:val="31"/>
        </w:numPr>
        <w:rPr>
          <w:rFonts w:ascii="Arial" w:hAnsi="Arial" w:cs="Arial"/>
          <w:sz w:val="28"/>
          <w:szCs w:val="28"/>
          <w:lang w:val="en-GB"/>
        </w:rPr>
      </w:pPr>
      <w:r w:rsidRPr="0024784E">
        <w:rPr>
          <w:rFonts w:ascii="Arial" w:hAnsi="Arial" w:cs="Arial"/>
          <w:sz w:val="28"/>
          <w:szCs w:val="28"/>
          <w:lang w:val="en-GB"/>
        </w:rPr>
        <w:t>Nigeria - Ghana (both men’s and women’s national teams)</w:t>
      </w:r>
    </w:p>
    <w:p w:rsidR="0024784E" w:rsidRPr="0024784E" w:rsidRDefault="0024784E" w:rsidP="0024784E">
      <w:pPr>
        <w:pStyle w:val="Paragraphedeliste"/>
        <w:numPr>
          <w:ilvl w:val="0"/>
          <w:numId w:val="31"/>
        </w:numPr>
        <w:rPr>
          <w:rFonts w:ascii="Arial" w:hAnsi="Arial" w:cs="Arial"/>
          <w:sz w:val="28"/>
          <w:szCs w:val="28"/>
          <w:lang w:val="en-GB"/>
        </w:rPr>
      </w:pPr>
      <w:r w:rsidRPr="0024784E">
        <w:rPr>
          <w:rFonts w:ascii="Arial" w:hAnsi="Arial" w:cs="Arial"/>
          <w:sz w:val="28"/>
          <w:szCs w:val="28"/>
          <w:lang w:val="en-GB"/>
        </w:rPr>
        <w:t xml:space="preserve">Malaysia - Thailand </w:t>
      </w:r>
    </w:p>
    <w:p w:rsidR="0024784E" w:rsidRPr="0024784E" w:rsidRDefault="0024784E" w:rsidP="0024784E">
      <w:pPr>
        <w:pStyle w:val="Paragraphedeliste"/>
        <w:numPr>
          <w:ilvl w:val="0"/>
          <w:numId w:val="31"/>
        </w:numPr>
        <w:rPr>
          <w:rFonts w:ascii="Arial" w:hAnsi="Arial" w:cs="Arial"/>
          <w:sz w:val="28"/>
          <w:szCs w:val="28"/>
          <w:lang w:val="en-GB"/>
        </w:rPr>
      </w:pPr>
      <w:r w:rsidRPr="0024784E">
        <w:rPr>
          <w:rFonts w:ascii="Arial" w:hAnsi="Arial" w:cs="Arial"/>
          <w:sz w:val="28"/>
          <w:szCs w:val="28"/>
          <w:lang w:val="en-GB"/>
        </w:rPr>
        <w:t>Iran - Russia</w:t>
      </w:r>
    </w:p>
    <w:p w:rsidR="0024784E" w:rsidRPr="0024784E" w:rsidRDefault="0024784E" w:rsidP="0024784E">
      <w:pPr>
        <w:pStyle w:val="Paragraphedeliste"/>
        <w:numPr>
          <w:ilvl w:val="0"/>
          <w:numId w:val="31"/>
        </w:numPr>
        <w:rPr>
          <w:lang w:val="en-GB"/>
        </w:rPr>
      </w:pPr>
      <w:r w:rsidRPr="0024784E">
        <w:rPr>
          <w:rFonts w:ascii="Arial" w:hAnsi="Arial" w:cs="Arial"/>
          <w:sz w:val="28"/>
          <w:szCs w:val="28"/>
          <w:lang w:val="en-GB"/>
        </w:rPr>
        <w:t>Oman - India</w:t>
      </w:r>
    </w:p>
    <w:p w:rsidR="0024784E" w:rsidRPr="0024784E" w:rsidRDefault="0024784E" w:rsidP="0024784E">
      <w:pPr>
        <w:rPr>
          <w:lang w:val="en-GB"/>
        </w:rPr>
      </w:pPr>
      <w:r w:rsidRPr="0024784E">
        <w:rPr>
          <w:lang w:val="en-GB"/>
        </w:rPr>
        <w:t>Grants of up to 10,000 US Dollars were made available for projects involving air transportation, while projects involving travel by land were eligible for a grant of up to 5,000 US Dollars. All projects must be finalized by November 30th, 2021.</w:t>
      </w:r>
    </w:p>
    <w:p w:rsidR="0024784E" w:rsidRPr="0024784E" w:rsidRDefault="0024784E" w:rsidP="0024784E">
      <w:pPr>
        <w:rPr>
          <w:lang w:val="en-GB"/>
        </w:rPr>
      </w:pPr>
      <w:r w:rsidRPr="0024784E">
        <w:rPr>
          <w:lang w:val="en-GB"/>
        </w:rPr>
        <w:t>Please check out all the information:</w:t>
      </w:r>
    </w:p>
    <w:p w:rsidR="00BB0AF8" w:rsidRDefault="004031F4" w:rsidP="0024784E">
      <w:pPr>
        <w:rPr>
          <w:lang w:val="en-GB"/>
        </w:rPr>
      </w:pPr>
      <w:hyperlink r:id="rId49" w:history="1">
        <w:r w:rsidR="0024784E" w:rsidRPr="00BC6494">
          <w:rPr>
            <w:rStyle w:val="Lienhypertexte"/>
            <w:lang w:val="en-GB"/>
          </w:rPr>
          <w:t>www.ibf-foundation.football</w:t>
        </w:r>
      </w:hyperlink>
    </w:p>
    <w:sectPr w:rsidR="00BB0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PMinchoE">
    <w:charset w:val="00"/>
    <w:family w:val="auto"/>
    <w:pitch w:val="default"/>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Lucida Sans">
    <w:altName w:val="MS Gothic"/>
    <w:charset w:val="8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0484"/>
    <w:multiLevelType w:val="multilevel"/>
    <w:tmpl w:val="F5BE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D51FB"/>
    <w:multiLevelType w:val="multilevel"/>
    <w:tmpl w:val="B2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644D6"/>
    <w:multiLevelType w:val="hybridMultilevel"/>
    <w:tmpl w:val="0534F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AC239B"/>
    <w:multiLevelType w:val="hybridMultilevel"/>
    <w:tmpl w:val="91F60CFC"/>
    <w:lvl w:ilvl="0" w:tplc="0D0A9B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475E52"/>
    <w:multiLevelType w:val="hybridMultilevel"/>
    <w:tmpl w:val="87E4CE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3D7EE2"/>
    <w:multiLevelType w:val="hybridMultilevel"/>
    <w:tmpl w:val="D9540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541C1C"/>
    <w:multiLevelType w:val="hybridMultilevel"/>
    <w:tmpl w:val="25E87B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613A6E"/>
    <w:multiLevelType w:val="hybridMultilevel"/>
    <w:tmpl w:val="9D96F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653BBA"/>
    <w:multiLevelType w:val="hybridMultilevel"/>
    <w:tmpl w:val="0D3632A4"/>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0B516E"/>
    <w:multiLevelType w:val="hybridMultilevel"/>
    <w:tmpl w:val="6610D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9606D5"/>
    <w:multiLevelType w:val="hybridMultilevel"/>
    <w:tmpl w:val="2188CF24"/>
    <w:lvl w:ilvl="0" w:tplc="6450B5A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500CDC"/>
    <w:multiLevelType w:val="hybridMultilevel"/>
    <w:tmpl w:val="069AAE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C237026"/>
    <w:multiLevelType w:val="hybridMultilevel"/>
    <w:tmpl w:val="7D18A3FA"/>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A51E93"/>
    <w:multiLevelType w:val="hybridMultilevel"/>
    <w:tmpl w:val="5C44295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573535"/>
    <w:multiLevelType w:val="hybridMultilevel"/>
    <w:tmpl w:val="EA369A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26A551A"/>
    <w:multiLevelType w:val="hybridMultilevel"/>
    <w:tmpl w:val="1F681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D510C6"/>
    <w:multiLevelType w:val="hybridMultilevel"/>
    <w:tmpl w:val="75CCA1C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2C24F7"/>
    <w:multiLevelType w:val="hybridMultilevel"/>
    <w:tmpl w:val="95042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B85F9A"/>
    <w:multiLevelType w:val="hybridMultilevel"/>
    <w:tmpl w:val="AC641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732DF1"/>
    <w:multiLevelType w:val="hybridMultilevel"/>
    <w:tmpl w:val="61B4B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D96916"/>
    <w:multiLevelType w:val="hybridMultilevel"/>
    <w:tmpl w:val="8E246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144558"/>
    <w:multiLevelType w:val="hybridMultilevel"/>
    <w:tmpl w:val="E9C6E1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55E0559"/>
    <w:multiLevelType w:val="hybridMultilevel"/>
    <w:tmpl w:val="C8D29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D731EC"/>
    <w:multiLevelType w:val="hybridMultilevel"/>
    <w:tmpl w:val="07B4EA04"/>
    <w:lvl w:ilvl="0" w:tplc="1870067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7D47B49"/>
    <w:multiLevelType w:val="hybridMultilevel"/>
    <w:tmpl w:val="C234D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BE720A"/>
    <w:multiLevelType w:val="hybridMultilevel"/>
    <w:tmpl w:val="5F18B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980993"/>
    <w:multiLevelType w:val="hybridMultilevel"/>
    <w:tmpl w:val="ECB21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A66386"/>
    <w:multiLevelType w:val="hybridMultilevel"/>
    <w:tmpl w:val="0F3CC704"/>
    <w:lvl w:ilvl="0" w:tplc="E500F53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6992A60"/>
    <w:multiLevelType w:val="hybridMultilevel"/>
    <w:tmpl w:val="FCCEF4C2"/>
    <w:lvl w:ilvl="0" w:tplc="2474FF5C">
      <w:start w:val="2"/>
      <w:numFmt w:val="bullet"/>
      <w:lvlText w:val=""/>
      <w:lvlJc w:val="left"/>
      <w:pPr>
        <w:ind w:left="720" w:hanging="360"/>
      </w:pPr>
      <w:rPr>
        <w:rFonts w:ascii="Symbol" w:eastAsia="HGPMinchoE" w:hAnsi="Symbol" w:cs="Aria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9" w15:restartNumberingAfterBreak="0">
    <w:nsid w:val="7EF132FB"/>
    <w:multiLevelType w:val="hybridMultilevel"/>
    <w:tmpl w:val="0E066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F955C2E"/>
    <w:multiLevelType w:val="hybridMultilevel"/>
    <w:tmpl w:val="1EDC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5"/>
  </w:num>
  <w:num w:numId="4">
    <w:abstractNumId w:val="17"/>
  </w:num>
  <w:num w:numId="5">
    <w:abstractNumId w:val="7"/>
  </w:num>
  <w:num w:numId="6">
    <w:abstractNumId w:val="30"/>
  </w:num>
  <w:num w:numId="7">
    <w:abstractNumId w:val="20"/>
  </w:num>
  <w:num w:numId="8">
    <w:abstractNumId w:val="24"/>
  </w:num>
  <w:num w:numId="9">
    <w:abstractNumId w:val="11"/>
  </w:num>
  <w:num w:numId="10">
    <w:abstractNumId w:val="19"/>
  </w:num>
  <w:num w:numId="11">
    <w:abstractNumId w:val="18"/>
  </w:num>
  <w:num w:numId="12">
    <w:abstractNumId w:val="14"/>
  </w:num>
  <w:num w:numId="13">
    <w:abstractNumId w:val="9"/>
  </w:num>
  <w:num w:numId="14">
    <w:abstractNumId w:val="4"/>
  </w:num>
  <w:num w:numId="15">
    <w:abstractNumId w:val="27"/>
  </w:num>
  <w:num w:numId="16">
    <w:abstractNumId w:val="16"/>
  </w:num>
  <w:num w:numId="17">
    <w:abstractNumId w:val="0"/>
  </w:num>
  <w:num w:numId="18">
    <w:abstractNumId w:val="28"/>
  </w:num>
  <w:num w:numId="19">
    <w:abstractNumId w:val="1"/>
  </w:num>
  <w:num w:numId="20">
    <w:abstractNumId w:val="3"/>
  </w:num>
  <w:num w:numId="21">
    <w:abstractNumId w:val="23"/>
  </w:num>
  <w:num w:numId="22">
    <w:abstractNumId w:val="21"/>
  </w:num>
  <w:num w:numId="23">
    <w:abstractNumId w:val="8"/>
  </w:num>
  <w:num w:numId="24">
    <w:abstractNumId w:val="29"/>
  </w:num>
  <w:num w:numId="25">
    <w:abstractNumId w:val="15"/>
  </w:num>
  <w:num w:numId="26">
    <w:abstractNumId w:val="12"/>
  </w:num>
  <w:num w:numId="27">
    <w:abstractNumId w:val="13"/>
  </w:num>
  <w:num w:numId="28">
    <w:abstractNumId w:val="6"/>
  </w:num>
  <w:num w:numId="29">
    <w:abstractNumId w:val="26"/>
  </w:num>
  <w:num w:numId="30">
    <w:abstractNumId w:val="22"/>
  </w:num>
  <w:num w:numId="3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1B"/>
    <w:rsid w:val="000040DC"/>
    <w:rsid w:val="00004C17"/>
    <w:rsid w:val="00006865"/>
    <w:rsid w:val="00011132"/>
    <w:rsid w:val="00016E26"/>
    <w:rsid w:val="00020DF6"/>
    <w:rsid w:val="0002298B"/>
    <w:rsid w:val="0004763B"/>
    <w:rsid w:val="00060F56"/>
    <w:rsid w:val="00065352"/>
    <w:rsid w:val="00082CB0"/>
    <w:rsid w:val="00091622"/>
    <w:rsid w:val="000A42F4"/>
    <w:rsid w:val="000B01C6"/>
    <w:rsid w:val="000B0F67"/>
    <w:rsid w:val="000B2355"/>
    <w:rsid w:val="000C3F5F"/>
    <w:rsid w:val="000C518B"/>
    <w:rsid w:val="000C66D5"/>
    <w:rsid w:val="000D27E5"/>
    <w:rsid w:val="000F6AEC"/>
    <w:rsid w:val="00105442"/>
    <w:rsid w:val="00124BF2"/>
    <w:rsid w:val="00152020"/>
    <w:rsid w:val="00152A85"/>
    <w:rsid w:val="0016039E"/>
    <w:rsid w:val="00172E12"/>
    <w:rsid w:val="00195B41"/>
    <w:rsid w:val="00195BDE"/>
    <w:rsid w:val="001A6F11"/>
    <w:rsid w:val="001A76FE"/>
    <w:rsid w:val="001B131F"/>
    <w:rsid w:val="001B3C85"/>
    <w:rsid w:val="001C34AA"/>
    <w:rsid w:val="001C72C1"/>
    <w:rsid w:val="001D3F5E"/>
    <w:rsid w:val="001D705A"/>
    <w:rsid w:val="001E0269"/>
    <w:rsid w:val="001E5CF6"/>
    <w:rsid w:val="001E6853"/>
    <w:rsid w:val="00205654"/>
    <w:rsid w:val="0021756D"/>
    <w:rsid w:val="002222FA"/>
    <w:rsid w:val="00231CA9"/>
    <w:rsid w:val="002353A8"/>
    <w:rsid w:val="00235DC5"/>
    <w:rsid w:val="0024037E"/>
    <w:rsid w:val="0024498B"/>
    <w:rsid w:val="0024784E"/>
    <w:rsid w:val="002502BF"/>
    <w:rsid w:val="002536BD"/>
    <w:rsid w:val="00256626"/>
    <w:rsid w:val="002654F8"/>
    <w:rsid w:val="0026646E"/>
    <w:rsid w:val="00273BFC"/>
    <w:rsid w:val="0027545A"/>
    <w:rsid w:val="002844CC"/>
    <w:rsid w:val="002907F3"/>
    <w:rsid w:val="002938D3"/>
    <w:rsid w:val="002A3497"/>
    <w:rsid w:val="002C4BAB"/>
    <w:rsid w:val="002D6425"/>
    <w:rsid w:val="002D6CE7"/>
    <w:rsid w:val="002E0368"/>
    <w:rsid w:val="002E0D2E"/>
    <w:rsid w:val="002E4AAE"/>
    <w:rsid w:val="002E4B03"/>
    <w:rsid w:val="002E6ABA"/>
    <w:rsid w:val="002F512B"/>
    <w:rsid w:val="00302AD9"/>
    <w:rsid w:val="00307450"/>
    <w:rsid w:val="003254DC"/>
    <w:rsid w:val="0032682A"/>
    <w:rsid w:val="00326D96"/>
    <w:rsid w:val="003275B8"/>
    <w:rsid w:val="00332928"/>
    <w:rsid w:val="003359C9"/>
    <w:rsid w:val="00347DF5"/>
    <w:rsid w:val="00362F68"/>
    <w:rsid w:val="00370B3D"/>
    <w:rsid w:val="00376A4C"/>
    <w:rsid w:val="00384344"/>
    <w:rsid w:val="003A10EF"/>
    <w:rsid w:val="003A44F8"/>
    <w:rsid w:val="003B337C"/>
    <w:rsid w:val="003C37AD"/>
    <w:rsid w:val="003D27B0"/>
    <w:rsid w:val="003E01A5"/>
    <w:rsid w:val="003E7996"/>
    <w:rsid w:val="003F114A"/>
    <w:rsid w:val="00401658"/>
    <w:rsid w:val="00401FDC"/>
    <w:rsid w:val="004031F4"/>
    <w:rsid w:val="00415A2C"/>
    <w:rsid w:val="00420072"/>
    <w:rsid w:val="00422670"/>
    <w:rsid w:val="00424512"/>
    <w:rsid w:val="0043653F"/>
    <w:rsid w:val="00441A35"/>
    <w:rsid w:val="004440FB"/>
    <w:rsid w:val="004446D3"/>
    <w:rsid w:val="00450C39"/>
    <w:rsid w:val="0046070E"/>
    <w:rsid w:val="00463F78"/>
    <w:rsid w:val="004710DD"/>
    <w:rsid w:val="00477FB7"/>
    <w:rsid w:val="0048599F"/>
    <w:rsid w:val="00495329"/>
    <w:rsid w:val="004A2F14"/>
    <w:rsid w:val="004A7B08"/>
    <w:rsid w:val="004B03D4"/>
    <w:rsid w:val="004B292C"/>
    <w:rsid w:val="004C736F"/>
    <w:rsid w:val="004D04DF"/>
    <w:rsid w:val="004D1522"/>
    <w:rsid w:val="004D663C"/>
    <w:rsid w:val="004D68DB"/>
    <w:rsid w:val="004E2993"/>
    <w:rsid w:val="004F7A38"/>
    <w:rsid w:val="00500438"/>
    <w:rsid w:val="00501050"/>
    <w:rsid w:val="005037E9"/>
    <w:rsid w:val="0051231B"/>
    <w:rsid w:val="00513CD7"/>
    <w:rsid w:val="005216C3"/>
    <w:rsid w:val="00527857"/>
    <w:rsid w:val="00531711"/>
    <w:rsid w:val="00531F5E"/>
    <w:rsid w:val="00546D06"/>
    <w:rsid w:val="00552DB0"/>
    <w:rsid w:val="00554AA0"/>
    <w:rsid w:val="00560B7F"/>
    <w:rsid w:val="00563BC1"/>
    <w:rsid w:val="00576AAC"/>
    <w:rsid w:val="00583C43"/>
    <w:rsid w:val="0058536B"/>
    <w:rsid w:val="00586020"/>
    <w:rsid w:val="0059333A"/>
    <w:rsid w:val="00595252"/>
    <w:rsid w:val="005A561B"/>
    <w:rsid w:val="005B19D9"/>
    <w:rsid w:val="005B7B67"/>
    <w:rsid w:val="005C57AD"/>
    <w:rsid w:val="005D4263"/>
    <w:rsid w:val="005E1A07"/>
    <w:rsid w:val="005E46F3"/>
    <w:rsid w:val="005E7105"/>
    <w:rsid w:val="005E7781"/>
    <w:rsid w:val="005E7BE1"/>
    <w:rsid w:val="005F1626"/>
    <w:rsid w:val="005F2A09"/>
    <w:rsid w:val="005F44C3"/>
    <w:rsid w:val="00600ECC"/>
    <w:rsid w:val="006252F0"/>
    <w:rsid w:val="006336F6"/>
    <w:rsid w:val="006350AF"/>
    <w:rsid w:val="00651025"/>
    <w:rsid w:val="00652664"/>
    <w:rsid w:val="006531FB"/>
    <w:rsid w:val="00670530"/>
    <w:rsid w:val="00671CCB"/>
    <w:rsid w:val="00673564"/>
    <w:rsid w:val="00683246"/>
    <w:rsid w:val="006953BA"/>
    <w:rsid w:val="006A74E5"/>
    <w:rsid w:val="006B422E"/>
    <w:rsid w:val="006C251F"/>
    <w:rsid w:val="006D0216"/>
    <w:rsid w:val="006D6AE5"/>
    <w:rsid w:val="006E1AAB"/>
    <w:rsid w:val="006F0465"/>
    <w:rsid w:val="006F303A"/>
    <w:rsid w:val="00702878"/>
    <w:rsid w:val="00705A70"/>
    <w:rsid w:val="0070778A"/>
    <w:rsid w:val="00720986"/>
    <w:rsid w:val="00721777"/>
    <w:rsid w:val="00735624"/>
    <w:rsid w:val="00740554"/>
    <w:rsid w:val="007422C0"/>
    <w:rsid w:val="00744CF0"/>
    <w:rsid w:val="00752A3C"/>
    <w:rsid w:val="00763C52"/>
    <w:rsid w:val="0078186D"/>
    <w:rsid w:val="00791E90"/>
    <w:rsid w:val="00792F87"/>
    <w:rsid w:val="007A0210"/>
    <w:rsid w:val="007A4432"/>
    <w:rsid w:val="007B7291"/>
    <w:rsid w:val="007D041F"/>
    <w:rsid w:val="007D3BE7"/>
    <w:rsid w:val="007E3154"/>
    <w:rsid w:val="007E5D94"/>
    <w:rsid w:val="007F2F62"/>
    <w:rsid w:val="008045A4"/>
    <w:rsid w:val="008145CC"/>
    <w:rsid w:val="0081611C"/>
    <w:rsid w:val="00827F0E"/>
    <w:rsid w:val="00833CF7"/>
    <w:rsid w:val="00844A3F"/>
    <w:rsid w:val="0084514B"/>
    <w:rsid w:val="00847753"/>
    <w:rsid w:val="00857DD8"/>
    <w:rsid w:val="00864165"/>
    <w:rsid w:val="00864FDA"/>
    <w:rsid w:val="00867CB4"/>
    <w:rsid w:val="0087125F"/>
    <w:rsid w:val="008814FB"/>
    <w:rsid w:val="008837A7"/>
    <w:rsid w:val="00885AAE"/>
    <w:rsid w:val="008B1398"/>
    <w:rsid w:val="008B44A4"/>
    <w:rsid w:val="008C69F2"/>
    <w:rsid w:val="008D6F15"/>
    <w:rsid w:val="008E1250"/>
    <w:rsid w:val="00913DD8"/>
    <w:rsid w:val="00920047"/>
    <w:rsid w:val="00920329"/>
    <w:rsid w:val="009333F3"/>
    <w:rsid w:val="00943317"/>
    <w:rsid w:val="00946099"/>
    <w:rsid w:val="00946F32"/>
    <w:rsid w:val="0095485C"/>
    <w:rsid w:val="00957303"/>
    <w:rsid w:val="00964221"/>
    <w:rsid w:val="00973312"/>
    <w:rsid w:val="00991B76"/>
    <w:rsid w:val="009B47EC"/>
    <w:rsid w:val="009B4D5F"/>
    <w:rsid w:val="009C0BD8"/>
    <w:rsid w:val="009C38C1"/>
    <w:rsid w:val="009C5FF7"/>
    <w:rsid w:val="009D32EC"/>
    <w:rsid w:val="009E03D3"/>
    <w:rsid w:val="009E63EB"/>
    <w:rsid w:val="009E6A62"/>
    <w:rsid w:val="009E7551"/>
    <w:rsid w:val="009F2B2C"/>
    <w:rsid w:val="00A21E93"/>
    <w:rsid w:val="00A234B8"/>
    <w:rsid w:val="00A2431D"/>
    <w:rsid w:val="00A33DDC"/>
    <w:rsid w:val="00A43401"/>
    <w:rsid w:val="00A449EF"/>
    <w:rsid w:val="00A458A5"/>
    <w:rsid w:val="00A46E12"/>
    <w:rsid w:val="00A50C5F"/>
    <w:rsid w:val="00A54999"/>
    <w:rsid w:val="00A56C73"/>
    <w:rsid w:val="00A7741B"/>
    <w:rsid w:val="00A84FD0"/>
    <w:rsid w:val="00AA4996"/>
    <w:rsid w:val="00AB19B2"/>
    <w:rsid w:val="00AC2B90"/>
    <w:rsid w:val="00AC33F1"/>
    <w:rsid w:val="00AC3DA1"/>
    <w:rsid w:val="00AC7138"/>
    <w:rsid w:val="00AD02C1"/>
    <w:rsid w:val="00AD33DD"/>
    <w:rsid w:val="00AD4735"/>
    <w:rsid w:val="00AD604E"/>
    <w:rsid w:val="00AF3499"/>
    <w:rsid w:val="00AF373C"/>
    <w:rsid w:val="00B02617"/>
    <w:rsid w:val="00B04765"/>
    <w:rsid w:val="00B062F8"/>
    <w:rsid w:val="00B15A3C"/>
    <w:rsid w:val="00B20D62"/>
    <w:rsid w:val="00B212C6"/>
    <w:rsid w:val="00B338E1"/>
    <w:rsid w:val="00B346BC"/>
    <w:rsid w:val="00B46201"/>
    <w:rsid w:val="00B51403"/>
    <w:rsid w:val="00B536AE"/>
    <w:rsid w:val="00B6225D"/>
    <w:rsid w:val="00B6751E"/>
    <w:rsid w:val="00B74282"/>
    <w:rsid w:val="00B84F55"/>
    <w:rsid w:val="00B865A5"/>
    <w:rsid w:val="00B92EE4"/>
    <w:rsid w:val="00B93CAC"/>
    <w:rsid w:val="00BB0AF8"/>
    <w:rsid w:val="00BB13A2"/>
    <w:rsid w:val="00BB47E7"/>
    <w:rsid w:val="00BB7DF5"/>
    <w:rsid w:val="00BD3B00"/>
    <w:rsid w:val="00BD3C60"/>
    <w:rsid w:val="00C00AE3"/>
    <w:rsid w:val="00C01CC3"/>
    <w:rsid w:val="00C05DE8"/>
    <w:rsid w:val="00C10AA4"/>
    <w:rsid w:val="00C13246"/>
    <w:rsid w:val="00C260D7"/>
    <w:rsid w:val="00C34AE0"/>
    <w:rsid w:val="00C517AB"/>
    <w:rsid w:val="00C57E10"/>
    <w:rsid w:val="00C62E50"/>
    <w:rsid w:val="00C70B85"/>
    <w:rsid w:val="00C83930"/>
    <w:rsid w:val="00C84484"/>
    <w:rsid w:val="00C943DA"/>
    <w:rsid w:val="00C96560"/>
    <w:rsid w:val="00C97D78"/>
    <w:rsid w:val="00CA396D"/>
    <w:rsid w:val="00CB2C8D"/>
    <w:rsid w:val="00CC7C0B"/>
    <w:rsid w:val="00D01235"/>
    <w:rsid w:val="00D07CF5"/>
    <w:rsid w:val="00D36360"/>
    <w:rsid w:val="00D440CF"/>
    <w:rsid w:val="00D45761"/>
    <w:rsid w:val="00D45FCF"/>
    <w:rsid w:val="00D465D3"/>
    <w:rsid w:val="00D512EB"/>
    <w:rsid w:val="00D603FF"/>
    <w:rsid w:val="00D60CD3"/>
    <w:rsid w:val="00D60EE9"/>
    <w:rsid w:val="00D673B6"/>
    <w:rsid w:val="00D8331B"/>
    <w:rsid w:val="00D873C8"/>
    <w:rsid w:val="00D9138A"/>
    <w:rsid w:val="00DB1D45"/>
    <w:rsid w:val="00DB6445"/>
    <w:rsid w:val="00DC2D47"/>
    <w:rsid w:val="00DC39CB"/>
    <w:rsid w:val="00DC6A2B"/>
    <w:rsid w:val="00DD026E"/>
    <w:rsid w:val="00DD4E0E"/>
    <w:rsid w:val="00DD77D3"/>
    <w:rsid w:val="00DE0DFC"/>
    <w:rsid w:val="00DE1175"/>
    <w:rsid w:val="00DE1B92"/>
    <w:rsid w:val="00DE647E"/>
    <w:rsid w:val="00DF7BAC"/>
    <w:rsid w:val="00E051C0"/>
    <w:rsid w:val="00E07510"/>
    <w:rsid w:val="00E0773D"/>
    <w:rsid w:val="00E170A8"/>
    <w:rsid w:val="00E21C4F"/>
    <w:rsid w:val="00E25AB6"/>
    <w:rsid w:val="00E4003A"/>
    <w:rsid w:val="00E40B78"/>
    <w:rsid w:val="00E543F7"/>
    <w:rsid w:val="00E5506D"/>
    <w:rsid w:val="00E55DB2"/>
    <w:rsid w:val="00E7084A"/>
    <w:rsid w:val="00E802E2"/>
    <w:rsid w:val="00E81FB0"/>
    <w:rsid w:val="00E86E0F"/>
    <w:rsid w:val="00EA6D88"/>
    <w:rsid w:val="00EB1F8A"/>
    <w:rsid w:val="00ED6278"/>
    <w:rsid w:val="00EE4DEB"/>
    <w:rsid w:val="00EF1398"/>
    <w:rsid w:val="00EF2BD3"/>
    <w:rsid w:val="00EF35B1"/>
    <w:rsid w:val="00F114CD"/>
    <w:rsid w:val="00F11EF5"/>
    <w:rsid w:val="00F31124"/>
    <w:rsid w:val="00F3167A"/>
    <w:rsid w:val="00F52DE4"/>
    <w:rsid w:val="00F5488B"/>
    <w:rsid w:val="00F64016"/>
    <w:rsid w:val="00F64620"/>
    <w:rsid w:val="00F65078"/>
    <w:rsid w:val="00F678D2"/>
    <w:rsid w:val="00F729FA"/>
    <w:rsid w:val="00F76BEB"/>
    <w:rsid w:val="00F852B5"/>
    <w:rsid w:val="00F91848"/>
    <w:rsid w:val="00F93BD3"/>
    <w:rsid w:val="00FA6087"/>
    <w:rsid w:val="00FB6DD5"/>
    <w:rsid w:val="00FC2B32"/>
    <w:rsid w:val="00FE410F"/>
    <w:rsid w:val="00FE43DF"/>
    <w:rsid w:val="00FE6804"/>
    <w:rsid w:val="00FE6C3E"/>
    <w:rsid w:val="00FF05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ACC3F-2C2B-4488-BB2B-13137D7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2298B"/>
    <w:pPr>
      <w:keepNext/>
      <w:keepLines/>
      <w:spacing w:before="360" w:after="120"/>
      <w:outlineLvl w:val="0"/>
    </w:pPr>
    <w:rPr>
      <w:rFonts w:eastAsiaTheme="majorEastAsia" w:cstheme="majorBidi"/>
      <w:color w:val="1F4E79" w:themeColor="accent1" w:themeShade="80"/>
      <w:sz w:val="32"/>
      <w:szCs w:val="32"/>
    </w:rPr>
  </w:style>
  <w:style w:type="paragraph" w:styleId="Titre2">
    <w:name w:val="heading 2"/>
    <w:basedOn w:val="Normal"/>
    <w:next w:val="Normal"/>
    <w:link w:val="Titre2Car"/>
    <w:uiPriority w:val="9"/>
    <w:unhideWhenUsed/>
    <w:qFormat/>
    <w:rsid w:val="00943317"/>
    <w:pPr>
      <w:keepNext/>
      <w:keepLines/>
      <w:spacing w:before="160" w:after="120"/>
      <w:outlineLvl w:val="1"/>
    </w:pPr>
    <w:rPr>
      <w:rFonts w:eastAsiaTheme="majorEastAsia" w:cstheme="majorBidi"/>
      <w:b/>
      <w:sz w:val="30"/>
      <w:szCs w:val="26"/>
    </w:rPr>
  </w:style>
  <w:style w:type="paragraph" w:styleId="Titre3">
    <w:name w:val="heading 3"/>
    <w:basedOn w:val="Normal"/>
    <w:next w:val="Normal"/>
    <w:link w:val="Titre3Car"/>
    <w:uiPriority w:val="9"/>
    <w:unhideWhenUsed/>
    <w:qFormat/>
    <w:rsid w:val="00B92EE4"/>
    <w:pPr>
      <w:keepNext/>
      <w:keepLines/>
      <w:spacing w:before="160" w:after="120"/>
      <w:outlineLvl w:val="2"/>
    </w:pPr>
    <w:rPr>
      <w:rFonts w:eastAsiaTheme="majorEastAsia"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98B"/>
    <w:rPr>
      <w:rFonts w:eastAsiaTheme="majorEastAsia" w:cstheme="majorBidi"/>
      <w:color w:val="1F4E79" w:themeColor="accent1" w:themeShade="80"/>
      <w:sz w:val="32"/>
      <w:szCs w:val="32"/>
    </w:rPr>
  </w:style>
  <w:style w:type="character" w:customStyle="1" w:styleId="Titre2Car">
    <w:name w:val="Titre 2 Car"/>
    <w:basedOn w:val="Policepardfaut"/>
    <w:link w:val="Titre2"/>
    <w:uiPriority w:val="9"/>
    <w:rsid w:val="00943317"/>
    <w:rPr>
      <w:rFonts w:eastAsiaTheme="majorEastAsia" w:cstheme="majorBidi"/>
      <w:b/>
      <w:sz w:val="30"/>
      <w:szCs w:val="26"/>
    </w:rPr>
  </w:style>
  <w:style w:type="character" w:styleId="Lienhypertexte">
    <w:name w:val="Hyperlink"/>
    <w:basedOn w:val="Policepardfaut"/>
    <w:uiPriority w:val="99"/>
    <w:unhideWhenUsed/>
    <w:rsid w:val="0002298B"/>
    <w:rPr>
      <w:color w:val="0563C1" w:themeColor="hyperlink"/>
      <w:u w:val="single"/>
    </w:rPr>
  </w:style>
  <w:style w:type="paragraph" w:styleId="Textebrut">
    <w:name w:val="Plain Text"/>
    <w:basedOn w:val="Normal"/>
    <w:link w:val="TextebrutCar"/>
    <w:uiPriority w:val="99"/>
    <w:unhideWhenUsed/>
    <w:rsid w:val="0002298B"/>
    <w:pPr>
      <w:spacing w:after="0" w:line="240" w:lineRule="auto"/>
    </w:pPr>
    <w:rPr>
      <w:szCs w:val="21"/>
    </w:rPr>
  </w:style>
  <w:style w:type="character" w:customStyle="1" w:styleId="TextebrutCar">
    <w:name w:val="Texte brut Car"/>
    <w:basedOn w:val="Policepardfaut"/>
    <w:link w:val="Textebrut"/>
    <w:uiPriority w:val="99"/>
    <w:rsid w:val="0002298B"/>
    <w:rPr>
      <w:szCs w:val="21"/>
    </w:rPr>
  </w:style>
  <w:style w:type="paragraph" w:styleId="Paragraphedeliste">
    <w:name w:val="List Paragraph"/>
    <w:basedOn w:val="Normal"/>
    <w:uiPriority w:val="34"/>
    <w:qFormat/>
    <w:rsid w:val="00231CA9"/>
    <w:pPr>
      <w:spacing w:after="200" w:line="276" w:lineRule="auto"/>
      <w:ind w:left="720"/>
      <w:contextualSpacing/>
    </w:pPr>
    <w:rPr>
      <w:rFonts w:asciiTheme="minorHAnsi" w:hAnsiTheme="minorHAnsi"/>
      <w:sz w:val="22"/>
    </w:rPr>
  </w:style>
  <w:style w:type="paragraph" w:customStyle="1" w:styleId="gmail-msolistparagraph">
    <w:name w:val="gmail-msolistparagraph"/>
    <w:basedOn w:val="Normal"/>
    <w:rsid w:val="00231CA9"/>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8814FB"/>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8D6F15"/>
    <w:pPr>
      <w:spacing w:after="360" w:line="240" w:lineRule="auto"/>
    </w:pPr>
    <w:rPr>
      <w:rFonts w:ascii="Times New Roman" w:eastAsia="Times New Roman" w:hAnsi="Times New Roman" w:cs="Times New Roman"/>
      <w:sz w:val="24"/>
      <w:szCs w:val="24"/>
      <w:lang w:val="it-IT" w:eastAsia="it-IT"/>
    </w:rPr>
  </w:style>
  <w:style w:type="character" w:styleId="lev">
    <w:name w:val="Strong"/>
    <w:basedOn w:val="Policepardfaut"/>
    <w:uiPriority w:val="22"/>
    <w:qFormat/>
    <w:rsid w:val="008D6F15"/>
    <w:rPr>
      <w:b/>
      <w:bCs/>
    </w:rPr>
  </w:style>
  <w:style w:type="character" w:styleId="Lienhypertextesuivivisit">
    <w:name w:val="FollowedHyperlink"/>
    <w:basedOn w:val="Policepardfaut"/>
    <w:uiPriority w:val="99"/>
    <w:semiHidden/>
    <w:unhideWhenUsed/>
    <w:rsid w:val="00235DC5"/>
    <w:rPr>
      <w:color w:val="954F72" w:themeColor="followedHyperlink"/>
      <w:u w:val="single"/>
    </w:rPr>
  </w:style>
  <w:style w:type="paragraph" w:styleId="Sansinterligne">
    <w:name w:val="No Spacing"/>
    <w:uiPriority w:val="1"/>
    <w:qFormat/>
    <w:rsid w:val="000040DC"/>
    <w:pPr>
      <w:spacing w:after="0" w:line="240" w:lineRule="auto"/>
    </w:pPr>
  </w:style>
  <w:style w:type="character" w:customStyle="1" w:styleId="Titre3Car">
    <w:name w:val="Titre 3 Car"/>
    <w:basedOn w:val="Policepardfaut"/>
    <w:link w:val="Titre3"/>
    <w:uiPriority w:val="9"/>
    <w:rsid w:val="00B92EE4"/>
    <w:rPr>
      <w:rFonts w:eastAsiaTheme="majorEastAsia" w:cstheme="majorBidi"/>
      <w:color w:val="1F4D78" w:themeColor="accent1" w:themeShade="7F"/>
      <w:szCs w:val="24"/>
    </w:rPr>
  </w:style>
  <w:style w:type="character" w:styleId="Accentuation">
    <w:name w:val="Emphasis"/>
    <w:basedOn w:val="Policepardfaut"/>
    <w:uiPriority w:val="20"/>
    <w:qFormat/>
    <w:rsid w:val="006953BA"/>
    <w:rPr>
      <w:i/>
      <w:iCs/>
    </w:rPr>
  </w:style>
  <w:style w:type="paragraph" w:customStyle="1" w:styleId="Standard">
    <w:name w:val="Standard"/>
    <w:rsid w:val="00C62E50"/>
    <w:pPr>
      <w:suppressAutoHyphens/>
      <w:autoSpaceDN w:val="0"/>
      <w:spacing w:after="0" w:line="240" w:lineRule="auto"/>
      <w:textAlignment w:val="baseline"/>
    </w:pPr>
    <w:rPr>
      <w:rFonts w:ascii="Liberation Serif" w:eastAsia="Lucida Sans Unicode" w:hAnsi="Liberation Serif" w:cs="Lucida Sans"/>
      <w:kern w:val="3"/>
      <w:sz w:val="24"/>
      <w:szCs w:val="24"/>
      <w:lang w:val="it-IT" w:eastAsia="zh-CN" w:bidi="hi-IN"/>
    </w:rPr>
  </w:style>
  <w:style w:type="paragraph" w:customStyle="1" w:styleId="Index">
    <w:name w:val="Index"/>
    <w:basedOn w:val="Standard"/>
    <w:rsid w:val="00C62E50"/>
    <w:pPr>
      <w:suppressLineNumbers/>
    </w:pPr>
  </w:style>
  <w:style w:type="paragraph" w:styleId="Titre">
    <w:name w:val="Title"/>
    <w:basedOn w:val="Normal"/>
    <w:link w:val="TitreCar"/>
    <w:uiPriority w:val="10"/>
    <w:qFormat/>
    <w:rsid w:val="0026646E"/>
    <w:pPr>
      <w:spacing w:after="0" w:line="240" w:lineRule="auto"/>
    </w:pPr>
    <w:rPr>
      <w:rFonts w:cs="Arial"/>
      <w:b/>
      <w:bCs/>
      <w:szCs w:val="28"/>
    </w:rPr>
  </w:style>
  <w:style w:type="character" w:customStyle="1" w:styleId="TitreCar">
    <w:name w:val="Titre Car"/>
    <w:basedOn w:val="Policepardfaut"/>
    <w:link w:val="Titre"/>
    <w:uiPriority w:val="10"/>
    <w:rsid w:val="0026646E"/>
    <w:rPr>
      <w:rFonts w:cs="Arial"/>
      <w:b/>
      <w:bCs/>
      <w:szCs w:val="28"/>
    </w:rPr>
  </w:style>
  <w:style w:type="paragraph" w:styleId="Sous-titre">
    <w:name w:val="Subtitle"/>
    <w:basedOn w:val="Normal"/>
    <w:link w:val="Sous-titreCar"/>
    <w:uiPriority w:val="11"/>
    <w:qFormat/>
    <w:rsid w:val="00AD4735"/>
    <w:pPr>
      <w:spacing w:after="0" w:line="240" w:lineRule="auto"/>
    </w:pPr>
    <w:rPr>
      <w:rFonts w:cs="Arial"/>
      <w:b/>
      <w:bCs/>
      <w:szCs w:val="28"/>
    </w:rPr>
  </w:style>
  <w:style w:type="character" w:customStyle="1" w:styleId="Sous-titreCar">
    <w:name w:val="Sous-titre Car"/>
    <w:basedOn w:val="Policepardfaut"/>
    <w:link w:val="Sous-titre"/>
    <w:uiPriority w:val="11"/>
    <w:rsid w:val="00AD4735"/>
    <w:rPr>
      <w:rFonts w:cs="Arial"/>
      <w:b/>
      <w:bCs/>
      <w:szCs w:val="28"/>
    </w:rPr>
  </w:style>
  <w:style w:type="character" w:customStyle="1" w:styleId="icon">
    <w:name w:val="icon"/>
    <w:basedOn w:val="Policepardfaut"/>
    <w:rsid w:val="007D3BE7"/>
  </w:style>
  <w:style w:type="character" w:customStyle="1" w:styleId="tlid-translation">
    <w:name w:val="tlid-translation"/>
    <w:basedOn w:val="Policepardfaut"/>
    <w:rsid w:val="0046070E"/>
  </w:style>
  <w:style w:type="paragraph" w:customStyle="1" w:styleId="lead">
    <w:name w:val="lead"/>
    <w:basedOn w:val="Normal"/>
    <w:rsid w:val="00BD3B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C00AE3"/>
    <w:pPr>
      <w:spacing w:after="140" w:line="276" w:lineRule="auto"/>
    </w:pPr>
    <w:rPr>
      <w:rFonts w:cs="Arial"/>
      <w:sz w:val="24"/>
      <w:szCs w:val="24"/>
      <w:lang w:eastAsia="zh-CN"/>
    </w:rPr>
  </w:style>
  <w:style w:type="character" w:customStyle="1" w:styleId="CorpsdetexteCar">
    <w:name w:val="Corps de texte Car"/>
    <w:basedOn w:val="Policepardfaut"/>
    <w:link w:val="Corpsdetexte"/>
    <w:uiPriority w:val="99"/>
    <w:rsid w:val="00C00AE3"/>
    <w:rPr>
      <w:rFonts w:cs="Arial"/>
      <w:sz w:val="24"/>
      <w:szCs w:val="24"/>
      <w:lang w:eastAsia="zh-CN"/>
    </w:rPr>
  </w:style>
  <w:style w:type="paragraph" w:customStyle="1" w:styleId="Quotations">
    <w:name w:val="Quotations"/>
    <w:basedOn w:val="Normal"/>
    <w:uiPriority w:val="99"/>
    <w:semiHidden/>
    <w:rsid w:val="00C00AE3"/>
    <w:pPr>
      <w:spacing w:after="283" w:line="240" w:lineRule="auto"/>
      <w:ind w:left="567" w:right="567"/>
    </w:pPr>
    <w:rPr>
      <w:rFonts w:cs="Arial"/>
      <w:i/>
      <w:iCs/>
      <w:sz w:val="24"/>
      <w:szCs w:val="24"/>
      <w:lang w:eastAsia="zh-CN"/>
    </w:rPr>
  </w:style>
  <w:style w:type="paragraph" w:customStyle="1" w:styleId="xmsonormal">
    <w:name w:val="xmsonormal"/>
    <w:basedOn w:val="Normal"/>
    <w:uiPriority w:val="99"/>
    <w:rsid w:val="00F76BEB"/>
    <w:pPr>
      <w:spacing w:after="0" w:line="240" w:lineRule="auto"/>
    </w:pPr>
    <w:rPr>
      <w:rFonts w:ascii="Times New Roman" w:hAnsi="Times New Roman" w:cs="Times New Roman"/>
      <w:sz w:val="24"/>
      <w:szCs w:val="24"/>
      <w:lang w:eastAsia="fr-FR"/>
    </w:rPr>
  </w:style>
  <w:style w:type="paragraph" w:styleId="Lgende">
    <w:name w:val="caption"/>
    <w:basedOn w:val="Normal"/>
    <w:next w:val="Normal"/>
    <w:uiPriority w:val="35"/>
    <w:unhideWhenUsed/>
    <w:qFormat/>
    <w:rsid w:val="002938D3"/>
    <w:pPr>
      <w:spacing w:after="200" w:line="240" w:lineRule="auto"/>
    </w:pPr>
    <w:rPr>
      <w:rFonts w:asciiTheme="minorHAnsi" w:hAnsiTheme="minorHAnsi"/>
      <w:i/>
      <w:iCs/>
      <w:color w:val="44546A" w:themeColor="text2"/>
      <w:sz w:val="18"/>
      <w:szCs w:val="18"/>
      <w:lang w:val="tr-TR"/>
    </w:rPr>
  </w:style>
  <w:style w:type="character" w:styleId="Emphaseple">
    <w:name w:val="Subtle Emphasis"/>
    <w:basedOn w:val="Policepardfaut"/>
    <w:uiPriority w:val="19"/>
    <w:qFormat/>
    <w:rsid w:val="00595252"/>
    <w:rPr>
      <w:rFonts w:ascii="Arial" w:hAnsi="Arial" w:cs="Arial"/>
      <w:b/>
      <w:iCs/>
      <w:sz w:val="28"/>
      <w:szCs w:val="28"/>
    </w:rPr>
  </w:style>
  <w:style w:type="character" w:customStyle="1" w:styleId="apple-converted-space">
    <w:name w:val="apple-converted-space"/>
    <w:basedOn w:val="Policepardfaut"/>
    <w:rsid w:val="001E0269"/>
  </w:style>
  <w:style w:type="paragraph" w:customStyle="1" w:styleId="s2">
    <w:name w:val="s2"/>
    <w:basedOn w:val="Normal"/>
    <w:uiPriority w:val="99"/>
    <w:semiHidden/>
    <w:rsid w:val="0048599F"/>
    <w:pPr>
      <w:spacing w:before="100" w:beforeAutospacing="1" w:after="100" w:afterAutospacing="1" w:line="240" w:lineRule="auto"/>
    </w:pPr>
    <w:rPr>
      <w:rFonts w:ascii="Times New Roman" w:hAnsi="Times New Roman" w:cs="Times New Roman"/>
      <w:sz w:val="24"/>
      <w:szCs w:val="24"/>
      <w:lang w:eastAsia="fr-FR"/>
    </w:rPr>
  </w:style>
  <w:style w:type="character" w:customStyle="1" w:styleId="bumpedfont15">
    <w:name w:val="bumpedfont15"/>
    <w:basedOn w:val="Policepardfaut"/>
    <w:rsid w:val="0048599F"/>
  </w:style>
  <w:style w:type="character" w:styleId="Marquedecommentaire">
    <w:name w:val="annotation reference"/>
    <w:basedOn w:val="Policepardfaut"/>
    <w:uiPriority w:val="99"/>
    <w:semiHidden/>
    <w:unhideWhenUsed/>
    <w:rsid w:val="00BB0AF8"/>
    <w:rPr>
      <w:sz w:val="16"/>
      <w:szCs w:val="16"/>
    </w:rPr>
  </w:style>
  <w:style w:type="character" w:customStyle="1" w:styleId="mc-toc-title">
    <w:name w:val="mc-toc-title"/>
    <w:basedOn w:val="Policepardfaut"/>
    <w:rsid w:val="00A21E93"/>
  </w:style>
  <w:style w:type="character" w:customStyle="1" w:styleId="dateevent">
    <w:name w:val="dateevent"/>
    <w:basedOn w:val="Policepardfaut"/>
    <w:rsid w:val="00560B7F"/>
  </w:style>
  <w:style w:type="character" w:customStyle="1" w:styleId="date-display-range">
    <w:name w:val="date-display-range"/>
    <w:basedOn w:val="Policepardfaut"/>
    <w:rsid w:val="00560B7F"/>
  </w:style>
  <w:style w:type="character" w:customStyle="1" w:styleId="date-display-start">
    <w:name w:val="date-display-start"/>
    <w:basedOn w:val="Policepardfaut"/>
    <w:rsid w:val="00560B7F"/>
  </w:style>
  <w:style w:type="character" w:customStyle="1" w:styleId="date-display-end">
    <w:name w:val="date-display-end"/>
    <w:basedOn w:val="Policepardfaut"/>
    <w:rsid w:val="00560B7F"/>
  </w:style>
  <w:style w:type="character" w:customStyle="1" w:styleId="placeevent">
    <w:name w:val="placeevent"/>
    <w:basedOn w:val="Policepardfaut"/>
    <w:rsid w:val="00560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132">
      <w:bodyDiv w:val="1"/>
      <w:marLeft w:val="0"/>
      <w:marRight w:val="0"/>
      <w:marTop w:val="0"/>
      <w:marBottom w:val="0"/>
      <w:divBdr>
        <w:top w:val="none" w:sz="0" w:space="0" w:color="auto"/>
        <w:left w:val="none" w:sz="0" w:space="0" w:color="auto"/>
        <w:bottom w:val="none" w:sz="0" w:space="0" w:color="auto"/>
        <w:right w:val="none" w:sz="0" w:space="0" w:color="auto"/>
      </w:divBdr>
    </w:div>
    <w:div w:id="40907140">
      <w:bodyDiv w:val="1"/>
      <w:marLeft w:val="0"/>
      <w:marRight w:val="0"/>
      <w:marTop w:val="0"/>
      <w:marBottom w:val="0"/>
      <w:divBdr>
        <w:top w:val="none" w:sz="0" w:space="0" w:color="auto"/>
        <w:left w:val="none" w:sz="0" w:space="0" w:color="auto"/>
        <w:bottom w:val="none" w:sz="0" w:space="0" w:color="auto"/>
        <w:right w:val="none" w:sz="0" w:space="0" w:color="auto"/>
      </w:divBdr>
    </w:div>
    <w:div w:id="118886322">
      <w:bodyDiv w:val="1"/>
      <w:marLeft w:val="0"/>
      <w:marRight w:val="0"/>
      <w:marTop w:val="0"/>
      <w:marBottom w:val="0"/>
      <w:divBdr>
        <w:top w:val="none" w:sz="0" w:space="0" w:color="auto"/>
        <w:left w:val="none" w:sz="0" w:space="0" w:color="auto"/>
        <w:bottom w:val="none" w:sz="0" w:space="0" w:color="auto"/>
        <w:right w:val="none" w:sz="0" w:space="0" w:color="auto"/>
      </w:divBdr>
    </w:div>
    <w:div w:id="336932476">
      <w:bodyDiv w:val="1"/>
      <w:marLeft w:val="0"/>
      <w:marRight w:val="0"/>
      <w:marTop w:val="0"/>
      <w:marBottom w:val="0"/>
      <w:divBdr>
        <w:top w:val="none" w:sz="0" w:space="0" w:color="auto"/>
        <w:left w:val="none" w:sz="0" w:space="0" w:color="auto"/>
        <w:bottom w:val="none" w:sz="0" w:space="0" w:color="auto"/>
        <w:right w:val="none" w:sz="0" w:space="0" w:color="auto"/>
      </w:divBdr>
    </w:div>
    <w:div w:id="342513147">
      <w:bodyDiv w:val="1"/>
      <w:marLeft w:val="0"/>
      <w:marRight w:val="0"/>
      <w:marTop w:val="0"/>
      <w:marBottom w:val="0"/>
      <w:divBdr>
        <w:top w:val="none" w:sz="0" w:space="0" w:color="auto"/>
        <w:left w:val="none" w:sz="0" w:space="0" w:color="auto"/>
        <w:bottom w:val="none" w:sz="0" w:space="0" w:color="auto"/>
        <w:right w:val="none" w:sz="0" w:space="0" w:color="auto"/>
      </w:divBdr>
    </w:div>
    <w:div w:id="386269253">
      <w:bodyDiv w:val="1"/>
      <w:marLeft w:val="0"/>
      <w:marRight w:val="0"/>
      <w:marTop w:val="0"/>
      <w:marBottom w:val="0"/>
      <w:divBdr>
        <w:top w:val="none" w:sz="0" w:space="0" w:color="auto"/>
        <w:left w:val="none" w:sz="0" w:space="0" w:color="auto"/>
        <w:bottom w:val="none" w:sz="0" w:space="0" w:color="auto"/>
        <w:right w:val="none" w:sz="0" w:space="0" w:color="auto"/>
      </w:divBdr>
    </w:div>
    <w:div w:id="553126382">
      <w:bodyDiv w:val="1"/>
      <w:marLeft w:val="0"/>
      <w:marRight w:val="0"/>
      <w:marTop w:val="0"/>
      <w:marBottom w:val="0"/>
      <w:divBdr>
        <w:top w:val="none" w:sz="0" w:space="0" w:color="auto"/>
        <w:left w:val="none" w:sz="0" w:space="0" w:color="auto"/>
        <w:bottom w:val="none" w:sz="0" w:space="0" w:color="auto"/>
        <w:right w:val="none" w:sz="0" w:space="0" w:color="auto"/>
      </w:divBdr>
    </w:div>
    <w:div w:id="640160613">
      <w:bodyDiv w:val="1"/>
      <w:marLeft w:val="0"/>
      <w:marRight w:val="0"/>
      <w:marTop w:val="0"/>
      <w:marBottom w:val="0"/>
      <w:divBdr>
        <w:top w:val="none" w:sz="0" w:space="0" w:color="auto"/>
        <w:left w:val="none" w:sz="0" w:space="0" w:color="auto"/>
        <w:bottom w:val="none" w:sz="0" w:space="0" w:color="auto"/>
        <w:right w:val="none" w:sz="0" w:space="0" w:color="auto"/>
      </w:divBdr>
    </w:div>
    <w:div w:id="744884045">
      <w:bodyDiv w:val="1"/>
      <w:marLeft w:val="0"/>
      <w:marRight w:val="0"/>
      <w:marTop w:val="0"/>
      <w:marBottom w:val="0"/>
      <w:divBdr>
        <w:top w:val="none" w:sz="0" w:space="0" w:color="auto"/>
        <w:left w:val="none" w:sz="0" w:space="0" w:color="auto"/>
        <w:bottom w:val="none" w:sz="0" w:space="0" w:color="auto"/>
        <w:right w:val="none" w:sz="0" w:space="0" w:color="auto"/>
      </w:divBdr>
    </w:div>
    <w:div w:id="901602383">
      <w:bodyDiv w:val="1"/>
      <w:marLeft w:val="0"/>
      <w:marRight w:val="0"/>
      <w:marTop w:val="0"/>
      <w:marBottom w:val="0"/>
      <w:divBdr>
        <w:top w:val="none" w:sz="0" w:space="0" w:color="auto"/>
        <w:left w:val="none" w:sz="0" w:space="0" w:color="auto"/>
        <w:bottom w:val="none" w:sz="0" w:space="0" w:color="auto"/>
        <w:right w:val="none" w:sz="0" w:space="0" w:color="auto"/>
      </w:divBdr>
    </w:div>
    <w:div w:id="937449903">
      <w:bodyDiv w:val="1"/>
      <w:marLeft w:val="0"/>
      <w:marRight w:val="0"/>
      <w:marTop w:val="0"/>
      <w:marBottom w:val="0"/>
      <w:divBdr>
        <w:top w:val="none" w:sz="0" w:space="0" w:color="auto"/>
        <w:left w:val="none" w:sz="0" w:space="0" w:color="auto"/>
        <w:bottom w:val="none" w:sz="0" w:space="0" w:color="auto"/>
        <w:right w:val="none" w:sz="0" w:space="0" w:color="auto"/>
      </w:divBdr>
      <w:divsChild>
        <w:div w:id="436679688">
          <w:marLeft w:val="0"/>
          <w:marRight w:val="0"/>
          <w:marTop w:val="0"/>
          <w:marBottom w:val="0"/>
          <w:divBdr>
            <w:top w:val="none" w:sz="0" w:space="0" w:color="auto"/>
            <w:left w:val="none" w:sz="0" w:space="0" w:color="auto"/>
            <w:bottom w:val="none" w:sz="0" w:space="0" w:color="auto"/>
            <w:right w:val="none" w:sz="0" w:space="0" w:color="auto"/>
          </w:divBdr>
          <w:divsChild>
            <w:div w:id="237402248">
              <w:marLeft w:val="0"/>
              <w:marRight w:val="0"/>
              <w:marTop w:val="0"/>
              <w:marBottom w:val="0"/>
              <w:divBdr>
                <w:top w:val="none" w:sz="0" w:space="0" w:color="auto"/>
                <w:left w:val="none" w:sz="0" w:space="0" w:color="auto"/>
                <w:bottom w:val="none" w:sz="0" w:space="0" w:color="auto"/>
                <w:right w:val="none" w:sz="0" w:space="0" w:color="auto"/>
              </w:divBdr>
              <w:divsChild>
                <w:div w:id="788738652">
                  <w:marLeft w:val="0"/>
                  <w:marRight w:val="0"/>
                  <w:marTop w:val="0"/>
                  <w:marBottom w:val="0"/>
                  <w:divBdr>
                    <w:top w:val="none" w:sz="0" w:space="0" w:color="auto"/>
                    <w:left w:val="none" w:sz="0" w:space="0" w:color="auto"/>
                    <w:bottom w:val="none" w:sz="0" w:space="0" w:color="auto"/>
                    <w:right w:val="none" w:sz="0" w:space="0" w:color="auto"/>
                  </w:divBdr>
                  <w:divsChild>
                    <w:div w:id="789131135">
                      <w:marLeft w:val="0"/>
                      <w:marRight w:val="0"/>
                      <w:marTop w:val="0"/>
                      <w:marBottom w:val="0"/>
                      <w:divBdr>
                        <w:top w:val="none" w:sz="0" w:space="0" w:color="auto"/>
                        <w:left w:val="none" w:sz="0" w:space="0" w:color="auto"/>
                        <w:bottom w:val="none" w:sz="0" w:space="0" w:color="auto"/>
                        <w:right w:val="none" w:sz="0" w:space="0" w:color="auto"/>
                      </w:divBdr>
                      <w:divsChild>
                        <w:div w:id="867258144">
                          <w:marLeft w:val="0"/>
                          <w:marRight w:val="0"/>
                          <w:marTop w:val="0"/>
                          <w:marBottom w:val="0"/>
                          <w:divBdr>
                            <w:top w:val="none" w:sz="0" w:space="0" w:color="auto"/>
                            <w:left w:val="none" w:sz="0" w:space="0" w:color="auto"/>
                            <w:bottom w:val="none" w:sz="0" w:space="0" w:color="auto"/>
                            <w:right w:val="none" w:sz="0" w:space="0" w:color="auto"/>
                          </w:divBdr>
                          <w:divsChild>
                            <w:div w:id="2012757978">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sChild>
                                    <w:div w:id="1047994684">
                                      <w:marLeft w:val="0"/>
                                      <w:marRight w:val="0"/>
                                      <w:marTop w:val="0"/>
                                      <w:marBottom w:val="0"/>
                                      <w:divBdr>
                                        <w:top w:val="none" w:sz="0" w:space="0" w:color="auto"/>
                                        <w:left w:val="none" w:sz="0" w:space="0" w:color="auto"/>
                                        <w:bottom w:val="none" w:sz="0" w:space="0" w:color="auto"/>
                                        <w:right w:val="none" w:sz="0" w:space="0" w:color="auto"/>
                                      </w:divBdr>
                                      <w:divsChild>
                                        <w:div w:id="1795053963">
                                          <w:marLeft w:val="0"/>
                                          <w:marRight w:val="0"/>
                                          <w:marTop w:val="0"/>
                                          <w:marBottom w:val="0"/>
                                          <w:divBdr>
                                            <w:top w:val="none" w:sz="0" w:space="0" w:color="auto"/>
                                            <w:left w:val="none" w:sz="0" w:space="0" w:color="auto"/>
                                            <w:bottom w:val="none" w:sz="0" w:space="0" w:color="auto"/>
                                            <w:right w:val="none" w:sz="0" w:space="0" w:color="auto"/>
                                          </w:divBdr>
                                          <w:divsChild>
                                            <w:div w:id="1494447205">
                                              <w:marLeft w:val="0"/>
                                              <w:marRight w:val="0"/>
                                              <w:marTop w:val="0"/>
                                              <w:marBottom w:val="0"/>
                                              <w:divBdr>
                                                <w:top w:val="none" w:sz="0" w:space="0" w:color="auto"/>
                                                <w:left w:val="none" w:sz="0" w:space="0" w:color="auto"/>
                                                <w:bottom w:val="none" w:sz="0" w:space="0" w:color="auto"/>
                                                <w:right w:val="none" w:sz="0" w:space="0" w:color="auto"/>
                                              </w:divBdr>
                                              <w:divsChild>
                                                <w:div w:id="284971736">
                                                  <w:marLeft w:val="0"/>
                                                  <w:marRight w:val="0"/>
                                                  <w:marTop w:val="0"/>
                                                  <w:marBottom w:val="0"/>
                                                  <w:divBdr>
                                                    <w:top w:val="none" w:sz="0" w:space="0" w:color="auto"/>
                                                    <w:left w:val="none" w:sz="0" w:space="0" w:color="auto"/>
                                                    <w:bottom w:val="none" w:sz="0" w:space="0" w:color="auto"/>
                                                    <w:right w:val="none" w:sz="0" w:space="0" w:color="auto"/>
                                                  </w:divBdr>
                                                  <w:divsChild>
                                                    <w:div w:id="210774756">
                                                      <w:marLeft w:val="0"/>
                                                      <w:marRight w:val="0"/>
                                                      <w:marTop w:val="0"/>
                                                      <w:marBottom w:val="0"/>
                                                      <w:divBdr>
                                                        <w:top w:val="none" w:sz="0" w:space="0" w:color="auto"/>
                                                        <w:left w:val="none" w:sz="0" w:space="0" w:color="auto"/>
                                                        <w:bottom w:val="none" w:sz="0" w:space="0" w:color="auto"/>
                                                        <w:right w:val="none" w:sz="0" w:space="0" w:color="auto"/>
                                                      </w:divBdr>
                                                      <w:divsChild>
                                                        <w:div w:id="1129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105148">
      <w:bodyDiv w:val="1"/>
      <w:marLeft w:val="0"/>
      <w:marRight w:val="0"/>
      <w:marTop w:val="0"/>
      <w:marBottom w:val="0"/>
      <w:divBdr>
        <w:top w:val="none" w:sz="0" w:space="0" w:color="auto"/>
        <w:left w:val="none" w:sz="0" w:space="0" w:color="auto"/>
        <w:bottom w:val="none" w:sz="0" w:space="0" w:color="auto"/>
        <w:right w:val="none" w:sz="0" w:space="0" w:color="auto"/>
      </w:divBdr>
    </w:div>
    <w:div w:id="1078018918">
      <w:bodyDiv w:val="1"/>
      <w:marLeft w:val="0"/>
      <w:marRight w:val="0"/>
      <w:marTop w:val="0"/>
      <w:marBottom w:val="0"/>
      <w:divBdr>
        <w:top w:val="none" w:sz="0" w:space="0" w:color="auto"/>
        <w:left w:val="none" w:sz="0" w:space="0" w:color="auto"/>
        <w:bottom w:val="none" w:sz="0" w:space="0" w:color="auto"/>
        <w:right w:val="none" w:sz="0" w:space="0" w:color="auto"/>
      </w:divBdr>
    </w:div>
    <w:div w:id="1101877395">
      <w:bodyDiv w:val="1"/>
      <w:marLeft w:val="0"/>
      <w:marRight w:val="0"/>
      <w:marTop w:val="0"/>
      <w:marBottom w:val="0"/>
      <w:divBdr>
        <w:top w:val="none" w:sz="0" w:space="0" w:color="auto"/>
        <w:left w:val="none" w:sz="0" w:space="0" w:color="auto"/>
        <w:bottom w:val="none" w:sz="0" w:space="0" w:color="auto"/>
        <w:right w:val="none" w:sz="0" w:space="0" w:color="auto"/>
      </w:divBdr>
    </w:div>
    <w:div w:id="1132407701">
      <w:bodyDiv w:val="1"/>
      <w:marLeft w:val="0"/>
      <w:marRight w:val="0"/>
      <w:marTop w:val="0"/>
      <w:marBottom w:val="0"/>
      <w:divBdr>
        <w:top w:val="none" w:sz="0" w:space="0" w:color="auto"/>
        <w:left w:val="none" w:sz="0" w:space="0" w:color="auto"/>
        <w:bottom w:val="none" w:sz="0" w:space="0" w:color="auto"/>
        <w:right w:val="none" w:sz="0" w:space="0" w:color="auto"/>
      </w:divBdr>
    </w:div>
    <w:div w:id="1171677918">
      <w:bodyDiv w:val="1"/>
      <w:marLeft w:val="0"/>
      <w:marRight w:val="0"/>
      <w:marTop w:val="0"/>
      <w:marBottom w:val="0"/>
      <w:divBdr>
        <w:top w:val="none" w:sz="0" w:space="0" w:color="auto"/>
        <w:left w:val="none" w:sz="0" w:space="0" w:color="auto"/>
        <w:bottom w:val="none" w:sz="0" w:space="0" w:color="auto"/>
        <w:right w:val="none" w:sz="0" w:space="0" w:color="auto"/>
      </w:divBdr>
    </w:div>
    <w:div w:id="1224026382">
      <w:bodyDiv w:val="1"/>
      <w:marLeft w:val="0"/>
      <w:marRight w:val="0"/>
      <w:marTop w:val="0"/>
      <w:marBottom w:val="0"/>
      <w:divBdr>
        <w:top w:val="none" w:sz="0" w:space="0" w:color="auto"/>
        <w:left w:val="none" w:sz="0" w:space="0" w:color="auto"/>
        <w:bottom w:val="none" w:sz="0" w:space="0" w:color="auto"/>
        <w:right w:val="none" w:sz="0" w:space="0" w:color="auto"/>
      </w:divBdr>
    </w:div>
    <w:div w:id="1238131607">
      <w:bodyDiv w:val="1"/>
      <w:marLeft w:val="0"/>
      <w:marRight w:val="0"/>
      <w:marTop w:val="0"/>
      <w:marBottom w:val="0"/>
      <w:divBdr>
        <w:top w:val="none" w:sz="0" w:space="0" w:color="auto"/>
        <w:left w:val="none" w:sz="0" w:space="0" w:color="auto"/>
        <w:bottom w:val="none" w:sz="0" w:space="0" w:color="auto"/>
        <w:right w:val="none" w:sz="0" w:space="0" w:color="auto"/>
      </w:divBdr>
    </w:div>
    <w:div w:id="1258710355">
      <w:bodyDiv w:val="1"/>
      <w:marLeft w:val="0"/>
      <w:marRight w:val="0"/>
      <w:marTop w:val="0"/>
      <w:marBottom w:val="0"/>
      <w:divBdr>
        <w:top w:val="none" w:sz="0" w:space="0" w:color="auto"/>
        <w:left w:val="none" w:sz="0" w:space="0" w:color="auto"/>
        <w:bottom w:val="none" w:sz="0" w:space="0" w:color="auto"/>
        <w:right w:val="none" w:sz="0" w:space="0" w:color="auto"/>
      </w:divBdr>
    </w:div>
    <w:div w:id="1308512303">
      <w:bodyDiv w:val="1"/>
      <w:marLeft w:val="0"/>
      <w:marRight w:val="0"/>
      <w:marTop w:val="0"/>
      <w:marBottom w:val="0"/>
      <w:divBdr>
        <w:top w:val="none" w:sz="0" w:space="0" w:color="auto"/>
        <w:left w:val="none" w:sz="0" w:space="0" w:color="auto"/>
        <w:bottom w:val="none" w:sz="0" w:space="0" w:color="auto"/>
        <w:right w:val="none" w:sz="0" w:space="0" w:color="auto"/>
      </w:divBdr>
    </w:div>
    <w:div w:id="1383165529">
      <w:bodyDiv w:val="1"/>
      <w:marLeft w:val="0"/>
      <w:marRight w:val="0"/>
      <w:marTop w:val="0"/>
      <w:marBottom w:val="0"/>
      <w:divBdr>
        <w:top w:val="none" w:sz="0" w:space="0" w:color="auto"/>
        <w:left w:val="none" w:sz="0" w:space="0" w:color="auto"/>
        <w:bottom w:val="none" w:sz="0" w:space="0" w:color="auto"/>
        <w:right w:val="none" w:sz="0" w:space="0" w:color="auto"/>
      </w:divBdr>
    </w:div>
    <w:div w:id="1570072159">
      <w:bodyDiv w:val="1"/>
      <w:marLeft w:val="0"/>
      <w:marRight w:val="0"/>
      <w:marTop w:val="0"/>
      <w:marBottom w:val="0"/>
      <w:divBdr>
        <w:top w:val="none" w:sz="0" w:space="0" w:color="auto"/>
        <w:left w:val="none" w:sz="0" w:space="0" w:color="auto"/>
        <w:bottom w:val="none" w:sz="0" w:space="0" w:color="auto"/>
        <w:right w:val="none" w:sz="0" w:space="0" w:color="auto"/>
      </w:divBdr>
    </w:div>
    <w:div w:id="1595673252">
      <w:bodyDiv w:val="1"/>
      <w:marLeft w:val="0"/>
      <w:marRight w:val="0"/>
      <w:marTop w:val="0"/>
      <w:marBottom w:val="0"/>
      <w:divBdr>
        <w:top w:val="none" w:sz="0" w:space="0" w:color="auto"/>
        <w:left w:val="none" w:sz="0" w:space="0" w:color="auto"/>
        <w:bottom w:val="none" w:sz="0" w:space="0" w:color="auto"/>
        <w:right w:val="none" w:sz="0" w:space="0" w:color="auto"/>
      </w:divBdr>
    </w:div>
    <w:div w:id="1599950297">
      <w:bodyDiv w:val="1"/>
      <w:marLeft w:val="0"/>
      <w:marRight w:val="0"/>
      <w:marTop w:val="0"/>
      <w:marBottom w:val="0"/>
      <w:divBdr>
        <w:top w:val="none" w:sz="0" w:space="0" w:color="auto"/>
        <w:left w:val="none" w:sz="0" w:space="0" w:color="auto"/>
        <w:bottom w:val="none" w:sz="0" w:space="0" w:color="auto"/>
        <w:right w:val="none" w:sz="0" w:space="0" w:color="auto"/>
      </w:divBdr>
    </w:div>
    <w:div w:id="1604143036">
      <w:bodyDiv w:val="1"/>
      <w:marLeft w:val="0"/>
      <w:marRight w:val="0"/>
      <w:marTop w:val="0"/>
      <w:marBottom w:val="0"/>
      <w:divBdr>
        <w:top w:val="none" w:sz="0" w:space="0" w:color="auto"/>
        <w:left w:val="none" w:sz="0" w:space="0" w:color="auto"/>
        <w:bottom w:val="none" w:sz="0" w:space="0" w:color="auto"/>
        <w:right w:val="none" w:sz="0" w:space="0" w:color="auto"/>
      </w:divBdr>
    </w:div>
    <w:div w:id="1623531956">
      <w:bodyDiv w:val="1"/>
      <w:marLeft w:val="0"/>
      <w:marRight w:val="0"/>
      <w:marTop w:val="0"/>
      <w:marBottom w:val="0"/>
      <w:divBdr>
        <w:top w:val="none" w:sz="0" w:space="0" w:color="auto"/>
        <w:left w:val="none" w:sz="0" w:space="0" w:color="auto"/>
        <w:bottom w:val="none" w:sz="0" w:space="0" w:color="auto"/>
        <w:right w:val="none" w:sz="0" w:space="0" w:color="auto"/>
      </w:divBdr>
    </w:div>
    <w:div w:id="1715543707">
      <w:bodyDiv w:val="1"/>
      <w:marLeft w:val="0"/>
      <w:marRight w:val="0"/>
      <w:marTop w:val="0"/>
      <w:marBottom w:val="0"/>
      <w:divBdr>
        <w:top w:val="none" w:sz="0" w:space="0" w:color="auto"/>
        <w:left w:val="none" w:sz="0" w:space="0" w:color="auto"/>
        <w:bottom w:val="none" w:sz="0" w:space="0" w:color="auto"/>
        <w:right w:val="none" w:sz="0" w:space="0" w:color="auto"/>
      </w:divBdr>
    </w:div>
    <w:div w:id="1745879637">
      <w:bodyDiv w:val="1"/>
      <w:marLeft w:val="0"/>
      <w:marRight w:val="0"/>
      <w:marTop w:val="0"/>
      <w:marBottom w:val="0"/>
      <w:divBdr>
        <w:top w:val="none" w:sz="0" w:space="0" w:color="auto"/>
        <w:left w:val="none" w:sz="0" w:space="0" w:color="auto"/>
        <w:bottom w:val="none" w:sz="0" w:space="0" w:color="auto"/>
        <w:right w:val="none" w:sz="0" w:space="0" w:color="auto"/>
      </w:divBdr>
    </w:div>
    <w:div w:id="1770849929">
      <w:bodyDiv w:val="1"/>
      <w:marLeft w:val="0"/>
      <w:marRight w:val="0"/>
      <w:marTop w:val="0"/>
      <w:marBottom w:val="0"/>
      <w:divBdr>
        <w:top w:val="none" w:sz="0" w:space="0" w:color="auto"/>
        <w:left w:val="none" w:sz="0" w:space="0" w:color="auto"/>
        <w:bottom w:val="none" w:sz="0" w:space="0" w:color="auto"/>
        <w:right w:val="none" w:sz="0" w:space="0" w:color="auto"/>
      </w:divBdr>
    </w:div>
    <w:div w:id="1800147576">
      <w:bodyDiv w:val="1"/>
      <w:marLeft w:val="0"/>
      <w:marRight w:val="0"/>
      <w:marTop w:val="0"/>
      <w:marBottom w:val="0"/>
      <w:divBdr>
        <w:top w:val="none" w:sz="0" w:space="0" w:color="auto"/>
        <w:left w:val="none" w:sz="0" w:space="0" w:color="auto"/>
        <w:bottom w:val="none" w:sz="0" w:space="0" w:color="auto"/>
        <w:right w:val="none" w:sz="0" w:space="0" w:color="auto"/>
      </w:divBdr>
    </w:div>
    <w:div w:id="1886408604">
      <w:bodyDiv w:val="1"/>
      <w:marLeft w:val="0"/>
      <w:marRight w:val="0"/>
      <w:marTop w:val="0"/>
      <w:marBottom w:val="0"/>
      <w:divBdr>
        <w:top w:val="none" w:sz="0" w:space="0" w:color="auto"/>
        <w:left w:val="none" w:sz="0" w:space="0" w:color="auto"/>
        <w:bottom w:val="none" w:sz="0" w:space="0" w:color="auto"/>
        <w:right w:val="none" w:sz="0" w:space="0" w:color="auto"/>
      </w:divBdr>
    </w:div>
    <w:div w:id="1956907161">
      <w:bodyDiv w:val="1"/>
      <w:marLeft w:val="0"/>
      <w:marRight w:val="0"/>
      <w:marTop w:val="0"/>
      <w:marBottom w:val="0"/>
      <w:divBdr>
        <w:top w:val="none" w:sz="0" w:space="0" w:color="auto"/>
        <w:left w:val="none" w:sz="0" w:space="0" w:color="auto"/>
        <w:bottom w:val="none" w:sz="0" w:space="0" w:color="auto"/>
        <w:right w:val="none" w:sz="0" w:space="0" w:color="auto"/>
      </w:divBdr>
    </w:div>
    <w:div w:id="1957254724">
      <w:bodyDiv w:val="1"/>
      <w:marLeft w:val="0"/>
      <w:marRight w:val="0"/>
      <w:marTop w:val="0"/>
      <w:marBottom w:val="0"/>
      <w:divBdr>
        <w:top w:val="none" w:sz="0" w:space="0" w:color="auto"/>
        <w:left w:val="none" w:sz="0" w:space="0" w:color="auto"/>
        <w:bottom w:val="none" w:sz="0" w:space="0" w:color="auto"/>
        <w:right w:val="none" w:sz="0" w:space="0" w:color="auto"/>
      </w:divBdr>
    </w:div>
    <w:div w:id="1984457607">
      <w:bodyDiv w:val="1"/>
      <w:marLeft w:val="0"/>
      <w:marRight w:val="0"/>
      <w:marTop w:val="0"/>
      <w:marBottom w:val="0"/>
      <w:divBdr>
        <w:top w:val="none" w:sz="0" w:space="0" w:color="auto"/>
        <w:left w:val="none" w:sz="0" w:space="0" w:color="auto"/>
        <w:bottom w:val="none" w:sz="0" w:space="0" w:color="auto"/>
        <w:right w:val="none" w:sz="0" w:space="0" w:color="auto"/>
      </w:divBdr>
    </w:div>
    <w:div w:id="20949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Xa5nAQg2kiI" TargetMode="External"/><Relationship Id="rId18" Type="http://schemas.openxmlformats.org/officeDocument/2006/relationships/hyperlink" Target="mailto:mariem.sene@euroblind.org" TargetMode="External"/><Relationship Id="rId26" Type="http://schemas.openxmlformats.org/officeDocument/2006/relationships/hyperlink" Target="https://offsight.de/viewtopic.php?f=21&amp;t=227" TargetMode="External"/><Relationship Id="rId39" Type="http://schemas.openxmlformats.org/officeDocument/2006/relationships/hyperlink" Target="http://www.sightcity.net/en/visitor/infos.php" TargetMode="External"/><Relationship Id="rId3" Type="http://schemas.openxmlformats.org/officeDocument/2006/relationships/styles" Target="styles.xml"/><Relationship Id="rId21" Type="http://schemas.openxmlformats.org/officeDocument/2006/relationships/hyperlink" Target="https://www.youtube.com/watch?v=lcZyjphBkqE" TargetMode="External"/><Relationship Id="rId34" Type="http://schemas.openxmlformats.org/officeDocument/2006/relationships/hyperlink" Target="https://adrianroselli.com/2020/06/accessibe-will-get-you-sued.html" TargetMode="External"/><Relationship Id="rId42" Type="http://schemas.openxmlformats.org/officeDocument/2006/relationships/hyperlink" Target="https://ebuaccesscast.libsyn.com/ebu-access-cast-30-transcript" TargetMode="External"/><Relationship Id="rId47" Type="http://schemas.openxmlformats.org/officeDocument/2006/relationships/hyperlink" Target="mailto:ebu@euroblind.org" TargetMode="External"/><Relationship Id="rId50" Type="http://schemas.openxmlformats.org/officeDocument/2006/relationships/fontTable" Target="fontTable.xml"/><Relationship Id="rId7" Type="http://schemas.openxmlformats.org/officeDocument/2006/relationships/hyperlink" Target="https://www.youtube.com/watch?v=kEqaBC2QmcE" TargetMode="External"/><Relationship Id="rId12" Type="http://schemas.openxmlformats.org/officeDocument/2006/relationships/hyperlink" Target="https://www.youtube.com/watch?v=1PZgjdUebcs&amp;t=17s" TargetMode="External"/><Relationship Id="rId17" Type="http://schemas.openxmlformats.org/officeDocument/2006/relationships/hyperlink" Target="https://www.youtube.com/channel/UCBLKX-DklJI98RHUjODP3KA/featured" TargetMode="External"/><Relationship Id="rId25" Type="http://schemas.openxmlformats.org/officeDocument/2006/relationships/hyperlink" Target="http://www.jugend.dbsv.org" TargetMode="External"/><Relationship Id="rId33" Type="http://schemas.openxmlformats.org/officeDocument/2006/relationships/hyperlink" Target="https://pneumasolutions.com/the-fast-food-approach-to-web-accessibility/" TargetMode="External"/><Relationship Id="rId38" Type="http://schemas.openxmlformats.org/officeDocument/2006/relationships/hyperlink" Target="https://coolblindtech.com/ikea-replaces-its-print-catalog-with-an-audiobook/" TargetMode="External"/><Relationship Id="rId46" Type="http://schemas.openxmlformats.org/officeDocument/2006/relationships/hyperlink" Target="mailto:e.cambeiro@dbsv.org%20" TargetMode="External"/><Relationship Id="rId2" Type="http://schemas.openxmlformats.org/officeDocument/2006/relationships/numbering" Target="numbering.xml"/><Relationship Id="rId16" Type="http://schemas.openxmlformats.org/officeDocument/2006/relationships/hyperlink" Target="https://www.youtube.com/watch?v=SeZSH1O1qwI&amp;t=11s" TargetMode="External"/><Relationship Id="rId20" Type="http://schemas.openxmlformats.org/officeDocument/2006/relationships/hyperlink" Target="mailto:eva.nilsson@srf.nu" TargetMode="External"/><Relationship Id="rId29" Type="http://schemas.openxmlformats.org/officeDocument/2006/relationships/hyperlink" Target="https://www.amazon.com/-/pl/dp/B073TTRB9F/ref=sr_1_1?__mk_pl_PL=%C3%85M%C3%85%C5%BD%C3%95%C3%91&amp;dchild=1&amp;keywords=Sennheiser+Ambeo+Smart+Headset&amp;qid=1618088345&amp;sr=8-1" TargetMode="External"/><Relationship Id="rId41" Type="http://schemas.openxmlformats.org/officeDocument/2006/relationships/hyperlink" Target="https://twitter.com/ebuaccesscas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watch?v=mj2hj3Lu_6E" TargetMode="External"/><Relationship Id="rId24" Type="http://schemas.openxmlformats.org/officeDocument/2006/relationships/hyperlink" Target="http://www.viesinternation.eu" TargetMode="External"/><Relationship Id="rId32" Type="http://schemas.openxmlformats.org/officeDocument/2006/relationships/hyperlink" Target="https://github.com/UKHomeOffice/posters/tree/master/accessibility/dos-donts" TargetMode="External"/><Relationship Id="rId37" Type="http://schemas.openxmlformats.org/officeDocument/2006/relationships/hyperlink" Target="https://www.joinclubhouse.com/" TargetMode="External"/><Relationship Id="rId40" Type="http://schemas.openxmlformats.org/officeDocument/2006/relationships/hyperlink" Target="mailto:ebuaccesscast@euroblind.org" TargetMode="External"/><Relationship Id="rId45" Type="http://schemas.openxmlformats.org/officeDocument/2006/relationships/hyperlink" Target="http://www.kinderbuch.dbsv.org" TargetMode="External"/><Relationship Id="rId5" Type="http://schemas.openxmlformats.org/officeDocument/2006/relationships/webSettings" Target="webSettings.xml"/><Relationship Id="rId15" Type="http://schemas.openxmlformats.org/officeDocument/2006/relationships/hyperlink" Target="https://www.youtube.com/watch?v=ONs0_BETWXU" TargetMode="External"/><Relationship Id="rId23" Type="http://schemas.openxmlformats.org/officeDocument/2006/relationships/hyperlink" Target="https://m.youtube.com/playlist?list=PLgF6aLSyCYBSTrU2ZF4BIadvsPUYfq6Ms&amp;fbclid=IwAR3wmWgXpiPsUaAIVIAnicjqu2reokHS-Ii8Mi3V6aInY-Ew4XRGvDcvYJU" TargetMode="External"/><Relationship Id="rId28" Type="http://schemas.openxmlformats.org/officeDocument/2006/relationships/hyperlink" Target="https://www.youtube.com/channel/UCi_2rkvtg7lrs3mHz1w8qcg/videos" TargetMode="External"/><Relationship Id="rId36" Type="http://schemas.openxmlformats.org/officeDocument/2006/relationships/hyperlink" Target="https://overlayfactsheet.com/" TargetMode="External"/><Relationship Id="rId49" Type="http://schemas.openxmlformats.org/officeDocument/2006/relationships/hyperlink" Target="http://www.ibf-foundation.football" TargetMode="External"/><Relationship Id="rId10" Type="http://schemas.openxmlformats.org/officeDocument/2006/relationships/hyperlink" Target="https://www.youtube.com/watch?v=OymkzJyZ_fI" TargetMode="External"/><Relationship Id="rId19" Type="http://schemas.openxmlformats.org/officeDocument/2006/relationships/hyperlink" Target="http://www.gov.me" TargetMode="External"/><Relationship Id="rId31" Type="http://schemas.openxmlformats.org/officeDocument/2006/relationships/hyperlink" Target="https://www.bbc.com/news/business-56722862" TargetMode="External"/><Relationship Id="rId44" Type="http://schemas.openxmlformats.org/officeDocument/2006/relationships/hyperlink" Target="https://www.worldblindnesssummit.com/en/" TargetMode="External"/><Relationship Id="rId4" Type="http://schemas.openxmlformats.org/officeDocument/2006/relationships/settings" Target="settings.xml"/><Relationship Id="rId9" Type="http://schemas.openxmlformats.org/officeDocument/2006/relationships/hyperlink" Target="https://www.youtube.com/watch?v=3tkavl-L8C0" TargetMode="External"/><Relationship Id="rId14" Type="http://schemas.openxmlformats.org/officeDocument/2006/relationships/hyperlink" Target="https://www.youtube.com/watch?v=3vxJeNoOTSA" TargetMode="External"/><Relationship Id="rId22" Type="http://schemas.openxmlformats.org/officeDocument/2006/relationships/hyperlink" Target="http://www.dbsv.org/ilsc" TargetMode="External"/><Relationship Id="rId27" Type="http://schemas.openxmlformats.org/officeDocument/2006/relationships/hyperlink" Target="https://ebuaccesscast.libsyn.com/ebu-access-cast-30" TargetMode="External"/><Relationship Id="rId30" Type="http://schemas.openxmlformats.org/officeDocument/2006/relationships/hyperlink" Target="https://chrome.google.com/webstore/detail/dark-reader/eimadpbcbfnmbkopoojfekhnkhdbieeh?hl=en" TargetMode="External"/><Relationship Id="rId35" Type="http://schemas.openxmlformats.org/officeDocument/2006/relationships/hyperlink" Target="https://mosen.org/episode-105-the-accessibe-controversy-can-ai-make-the-web-fully-accessible-in-a-few-short-years-or-might-it-make-matters-worse/" TargetMode="External"/><Relationship Id="rId43" Type="http://schemas.openxmlformats.org/officeDocument/2006/relationships/hyperlink" Target="https://www.worldblindnesssummit.com/en/inscription" TargetMode="External"/><Relationship Id="rId48" Type="http://schemas.openxmlformats.org/officeDocument/2006/relationships/hyperlink" Target="http://www.euroblind.org" TargetMode="External"/><Relationship Id="rId8" Type="http://schemas.openxmlformats.org/officeDocument/2006/relationships/hyperlink" Target="https://www.youtube.com/watch?v=frJCNvMie2o" TargetMode="External"/><Relationship Id="rId51"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5B7ED-D48D-4B0D-AA9D-F5A62D53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17</Pages>
  <Words>5644</Words>
  <Characters>31048</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UEA03</dc:creator>
  <cp:keywords/>
  <dc:description/>
  <cp:lastModifiedBy>Information</cp:lastModifiedBy>
  <cp:revision>107</cp:revision>
  <dcterms:created xsi:type="dcterms:W3CDTF">2020-09-21T07:27:00Z</dcterms:created>
  <dcterms:modified xsi:type="dcterms:W3CDTF">2021-05-31T06:35:00Z</dcterms:modified>
</cp:coreProperties>
</file>